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F12" w:rsidRPr="00AA658E" w:rsidRDefault="00DA3F12" w:rsidP="00DA3F12">
      <w:pPr>
        <w:rPr>
          <w:rFonts w:ascii="Verdana" w:hAnsi="Verdana" w:cs="Tahoma"/>
          <w:b/>
          <w:szCs w:val="22"/>
        </w:rPr>
      </w:pPr>
    </w:p>
    <w:p w:rsidR="00DA3F12" w:rsidRPr="00AA658E" w:rsidRDefault="00DA3F12" w:rsidP="00DA3F12">
      <w:pPr>
        <w:tabs>
          <w:tab w:val="left" w:pos="-56"/>
          <w:tab w:val="left" w:pos="0"/>
        </w:tabs>
        <w:spacing w:before="0"/>
        <w:jc w:val="center"/>
        <w:rPr>
          <w:rFonts w:ascii="Verdana" w:hAnsi="Verdana"/>
        </w:rPr>
      </w:pPr>
      <w:r w:rsidRPr="00AA658E">
        <w:rPr>
          <w:rFonts w:ascii="Verdana" w:hAnsi="Verdana"/>
          <w:noProof/>
        </w:rPr>
        <w:br w:type="textWrapping" w:clear="all"/>
      </w:r>
    </w:p>
    <w:p w:rsidR="00DA3F12" w:rsidRPr="00AA658E" w:rsidRDefault="00DA3F12" w:rsidP="00DA3F12">
      <w:pPr>
        <w:tabs>
          <w:tab w:val="left" w:pos="-56"/>
          <w:tab w:val="left" w:pos="0"/>
        </w:tabs>
        <w:spacing w:before="0"/>
        <w:jc w:val="center"/>
        <w:rPr>
          <w:rFonts w:ascii="Verdana" w:hAnsi="Verdana" w:cs="Calibri"/>
          <w:b/>
          <w:bCs/>
          <w:color w:val="003366"/>
          <w:szCs w:val="20"/>
        </w:rPr>
      </w:pPr>
      <w:r w:rsidRPr="00AA658E">
        <w:rPr>
          <w:rFonts w:ascii="Verdana" w:hAnsi="Verdana"/>
          <w:noProof/>
        </w:rPr>
        <w:br w:type="textWrapping" w:clear="all"/>
      </w:r>
    </w:p>
    <w:p w:rsidR="00DA3F12" w:rsidRPr="00AA658E" w:rsidRDefault="00DA3F12" w:rsidP="00DA3F12">
      <w:pPr>
        <w:ind w:left="360"/>
        <w:rPr>
          <w:rFonts w:ascii="Verdana" w:hAnsi="Verdana"/>
          <w:color w:val="006699"/>
        </w:rPr>
      </w:pPr>
      <w:r w:rsidRPr="00AA658E">
        <w:rPr>
          <w:rFonts w:ascii="Verdana" w:hAnsi="Verdana"/>
          <w:noProof/>
          <w:color w:val="006699"/>
        </w:rPr>
        <w:t xml:space="preserve">               </w:t>
      </w:r>
    </w:p>
    <w:p w:rsidR="00DA3F12" w:rsidRPr="00AA658E" w:rsidRDefault="00DA3F12" w:rsidP="00DA3F12">
      <w:pPr>
        <w:spacing w:line="360" w:lineRule="auto"/>
        <w:rPr>
          <w:rFonts w:ascii="Verdana" w:hAnsi="Verdana" w:cs="Tahoma"/>
          <w:i/>
          <w:smallCaps/>
          <w:sz w:val="36"/>
          <w:szCs w:val="36"/>
        </w:rPr>
      </w:pPr>
    </w:p>
    <w:p w:rsidR="00DA3F12" w:rsidRPr="00AA658E" w:rsidRDefault="00DA3F12" w:rsidP="00DA3F12">
      <w:pPr>
        <w:spacing w:line="360" w:lineRule="auto"/>
        <w:rPr>
          <w:rFonts w:ascii="Verdana" w:hAnsi="Verdana" w:cs="Tahoma"/>
          <w:i/>
          <w:smallCaps/>
          <w:sz w:val="36"/>
          <w:szCs w:val="36"/>
        </w:rPr>
      </w:pPr>
      <w:r w:rsidRPr="00AA658E">
        <w:rPr>
          <w:rFonts w:ascii="Verdana" w:hAnsi="Verdana" w:cs="Tahoma"/>
          <w:i/>
          <w:smallCaps/>
          <w:sz w:val="36"/>
          <w:szCs w:val="36"/>
        </w:rPr>
        <w:t>ΚΡΙΤΗΡΙΑ ΕΠΙΛΟΓΗΣ ΠΡΑΞΕΩΝ ΤΟΥ Ε.Π. «ΜΕΤΑΡΡΥΘΜΙΣΗ ΔΗΜΟΣΙΟΥ ΤΟΜΕΑ»</w:t>
      </w:r>
    </w:p>
    <w:p w:rsidR="00DA3F12" w:rsidRPr="00AA658E" w:rsidRDefault="00DA3F12" w:rsidP="00DA3F12">
      <w:pPr>
        <w:spacing w:line="360" w:lineRule="auto"/>
        <w:jc w:val="center"/>
        <w:rPr>
          <w:rFonts w:ascii="Verdana" w:eastAsia="Calibri" w:hAnsi="Verdana" w:cs="Tahoma"/>
          <w:i/>
          <w:smallCaps/>
          <w:sz w:val="36"/>
          <w:szCs w:val="36"/>
        </w:rPr>
      </w:pPr>
    </w:p>
    <w:p w:rsidR="00DA3F12" w:rsidRPr="00AA658E" w:rsidRDefault="00DA3F12" w:rsidP="00DA3F12">
      <w:pPr>
        <w:spacing w:line="360" w:lineRule="auto"/>
        <w:jc w:val="center"/>
        <w:rPr>
          <w:rFonts w:ascii="Verdana" w:eastAsia="Calibri" w:hAnsi="Verdana" w:cs="Tahoma"/>
          <w:i/>
          <w:smallCaps/>
          <w:sz w:val="36"/>
          <w:szCs w:val="36"/>
        </w:rPr>
      </w:pPr>
    </w:p>
    <w:p w:rsidR="00DA3F12" w:rsidRPr="00AA658E" w:rsidRDefault="00DA3F12" w:rsidP="00DA3F12">
      <w:pPr>
        <w:spacing w:line="360" w:lineRule="auto"/>
        <w:jc w:val="center"/>
        <w:rPr>
          <w:rFonts w:ascii="Verdana" w:hAnsi="Verdana"/>
          <w:b/>
          <w:szCs w:val="22"/>
        </w:rPr>
      </w:pPr>
      <w:r w:rsidRPr="00AA658E">
        <w:rPr>
          <w:rFonts w:ascii="Verdana" w:hAnsi="Verdana"/>
          <w:b/>
          <w:bCs/>
          <w:szCs w:val="22"/>
        </w:rPr>
        <w:t>ΘΕΜΑΤΙΚΟΣ ΑΞΟΝΑΣ 3: ΒΕΛΤΙΩΣΗ ΤΗΣ ΔΙΑΧΕΙΡΙΣΗΣ ΚΑΙ ΑΝΑΠΤΥΞΗ ΤΟΥ ΑΝΘΡΩΠΙΝΟΥ ΔΥΝΑΜΙΚΟΥ ΤΟΥ ΔΗΜΟΣΙΟΥ ΤΟΜΕΑ(ΑΞΟΝΕΣ ΠΡΟΤΕΡΑΙΟΤΗΤΑΣ 7, 8, 9)</w:t>
      </w:r>
    </w:p>
    <w:p w:rsidR="00DA3F12" w:rsidRPr="00AA658E" w:rsidRDefault="00DA3F12" w:rsidP="00DA3F12">
      <w:pPr>
        <w:spacing w:line="360" w:lineRule="auto"/>
        <w:jc w:val="center"/>
        <w:rPr>
          <w:rFonts w:ascii="Verdana" w:hAnsi="Verdana"/>
          <w:sz w:val="16"/>
          <w:szCs w:val="16"/>
        </w:rPr>
      </w:pPr>
      <w:r w:rsidRPr="00AA658E">
        <w:rPr>
          <w:rStyle w:val="KRITHRIAChar"/>
        </w:rPr>
        <w:t xml:space="preserve">Ειδικός στόχος 3.1.1 </w:t>
      </w:r>
      <w:r w:rsidRPr="00AA658E">
        <w:rPr>
          <w:rFonts w:ascii="Verdana" w:hAnsi="Verdana"/>
          <w:b/>
          <w:bCs/>
          <w:szCs w:val="22"/>
        </w:rPr>
        <w:t>«Αύξηση των φορέων της δημόσιας διοίκησης όπου εφαρμόζονται νέες οριζόντιες πολιτικές, νέα συστήματα αξιολόγησης και ορθολογικής διοίκησης ανθρώπινου δυναμικού»</w:t>
      </w:r>
      <w:r w:rsidRPr="00AA658E">
        <w:rPr>
          <w:rFonts w:ascii="Verdana" w:eastAsia="Calibri" w:hAnsi="Verdana" w:cs="Tahoma"/>
          <w:i/>
          <w:smallCaps/>
          <w:sz w:val="36"/>
          <w:szCs w:val="36"/>
        </w:rPr>
        <w:br w:type="page"/>
      </w:r>
    </w:p>
    <w:p w:rsidR="00DA3F12" w:rsidRPr="00AA658E" w:rsidRDefault="00DA3F12" w:rsidP="00DA3F12">
      <w:pPr>
        <w:pBdr>
          <w:top w:val="single" w:sz="4" w:space="3" w:color="auto"/>
          <w:left w:val="single" w:sz="4" w:space="4" w:color="auto"/>
          <w:bottom w:val="single" w:sz="4" w:space="1" w:color="auto"/>
          <w:right w:val="single" w:sz="4" w:space="4" w:color="auto"/>
        </w:pBdr>
        <w:jc w:val="center"/>
        <w:rPr>
          <w:rFonts w:ascii="Verdana" w:hAnsi="Verdana"/>
          <w:b/>
          <w:szCs w:val="16"/>
        </w:rPr>
      </w:pPr>
      <w:r w:rsidRPr="00AA658E">
        <w:rPr>
          <w:rFonts w:ascii="Verdana" w:hAnsi="Verdana" w:cs="Tahoma"/>
          <w:b/>
          <w:bCs/>
          <w:color w:val="000000"/>
          <w:szCs w:val="22"/>
        </w:rPr>
        <w:lastRenderedPageBreak/>
        <w:t xml:space="preserve">ΣΤΑΔΙΟ Α’  Έλεγχος πληρότητας και </w:t>
      </w:r>
      <w:proofErr w:type="spellStart"/>
      <w:r w:rsidRPr="00AA658E">
        <w:rPr>
          <w:rFonts w:ascii="Verdana" w:hAnsi="Verdana" w:cs="Tahoma"/>
          <w:b/>
          <w:bCs/>
          <w:color w:val="000000"/>
          <w:szCs w:val="22"/>
        </w:rPr>
        <w:t>επιλεξιμότητας</w:t>
      </w:r>
      <w:proofErr w:type="spellEnd"/>
      <w:r w:rsidRPr="00AA658E">
        <w:rPr>
          <w:rFonts w:ascii="Verdana" w:hAnsi="Verdana" w:cs="Tahoma"/>
          <w:b/>
          <w:bCs/>
          <w:color w:val="000000"/>
          <w:szCs w:val="22"/>
        </w:rPr>
        <w:t xml:space="preserve"> πρότασης</w:t>
      </w:r>
    </w:p>
    <w:p w:rsidR="00DA3F12" w:rsidRPr="00AA658E" w:rsidRDefault="00DA3F12" w:rsidP="00DA3F12">
      <w:pPr>
        <w:spacing w:before="0"/>
        <w:rPr>
          <w:rFonts w:ascii="Verdana" w:hAnsi="Verdana"/>
          <w:b/>
          <w:sz w:val="20"/>
          <w:szCs w:val="20"/>
        </w:rPr>
      </w:pPr>
      <w:r w:rsidRPr="00AA658E">
        <w:rPr>
          <w:rFonts w:ascii="Verdana" w:hAnsi="Verdana"/>
          <w:b/>
          <w:sz w:val="20"/>
          <w:szCs w:val="20"/>
        </w:rPr>
        <w:t>ΕΠΙΧΕΙΡΗΣΙΑΚΟ ΠΡΟΓΡΑΜΜΑ: ΜΕΤΑΡΡΥΘΜΙΣΗ ΔΗΜΟΣΙΟΥ ΤΟΜΕΑ</w:t>
      </w:r>
    </w:p>
    <w:p w:rsidR="00DA3F12" w:rsidRPr="00AA658E" w:rsidRDefault="00DA3F12" w:rsidP="00DA3F12">
      <w:pPr>
        <w:spacing w:before="0"/>
        <w:rPr>
          <w:rFonts w:ascii="Verdana" w:hAnsi="Verdana"/>
          <w:sz w:val="20"/>
          <w:szCs w:val="20"/>
        </w:rPr>
      </w:pPr>
      <w:r w:rsidRPr="00AA658E">
        <w:rPr>
          <w:rFonts w:ascii="Verdana" w:hAnsi="Verdana"/>
          <w:b/>
          <w:sz w:val="20"/>
          <w:szCs w:val="20"/>
        </w:rPr>
        <w:t xml:space="preserve">ΘΕΜΑΤΙΚΟΣ ΑΞΟΝΑΣ: </w:t>
      </w:r>
      <w:r w:rsidRPr="00AA658E">
        <w:rPr>
          <w:rFonts w:ascii="Verdana" w:hAnsi="Verdana"/>
          <w:bCs/>
          <w:sz w:val="20"/>
          <w:szCs w:val="20"/>
        </w:rPr>
        <w:t>ΒΕΛΤΙΩΣΗ ΤΗΣ ΔΙΑΧΕΙΡΙΣΗΣ ΚΑΙ ΑΝΑΠΤΥΞΗ ΤΟΥ ΑΝΘΡΩΠΙΝΟΥ ΔΥΝΑΜΙΚΟΥ ΤΟΥ ΔΗΜΟΣΙΟΥ ΤΟΜΕΑ</w:t>
      </w:r>
    </w:p>
    <w:p w:rsidR="00DA3F12" w:rsidRPr="00AA658E" w:rsidRDefault="00DA3F12" w:rsidP="00DA3F12">
      <w:pPr>
        <w:spacing w:before="0"/>
        <w:rPr>
          <w:rFonts w:ascii="Verdana" w:hAnsi="Verdana"/>
          <w:sz w:val="20"/>
          <w:szCs w:val="20"/>
        </w:rPr>
      </w:pPr>
      <w:r w:rsidRPr="00AA658E">
        <w:rPr>
          <w:rFonts w:ascii="Verdana" w:hAnsi="Verdana"/>
          <w:sz w:val="20"/>
          <w:szCs w:val="20"/>
        </w:rPr>
        <w:t>ΑΞΟΝΑΣ ΠΡΟΤΕΡΑΙΟΤΗΤΑΣ: 7,8,9</w:t>
      </w:r>
    </w:p>
    <w:p w:rsidR="00DA3F12" w:rsidRPr="00AA658E" w:rsidRDefault="00DA3F12" w:rsidP="00DA3F12">
      <w:pPr>
        <w:spacing w:before="0"/>
        <w:rPr>
          <w:rFonts w:ascii="Verdana" w:hAnsi="Verdana"/>
          <w:b/>
          <w:caps/>
          <w:sz w:val="20"/>
          <w:szCs w:val="20"/>
        </w:rPr>
      </w:pPr>
      <w:r w:rsidRPr="00AA658E">
        <w:rPr>
          <w:rFonts w:ascii="Verdana" w:hAnsi="Verdana"/>
          <w:b/>
          <w:caps/>
          <w:sz w:val="20"/>
          <w:szCs w:val="20"/>
        </w:rPr>
        <w:t xml:space="preserve">Θεματικός Στόχος: </w:t>
      </w:r>
      <w:r w:rsidRPr="00AA658E">
        <w:rPr>
          <w:rFonts w:ascii="Verdana" w:hAnsi="Verdana"/>
          <w:caps/>
          <w:sz w:val="20"/>
          <w:szCs w:val="20"/>
        </w:rPr>
        <w:t>ΒΕΛΤΙΩΣΗ της ΘΕΣΜΙΚΗΣ ΕΠΑΡΚΕΙΑΣ ΚΑΙ της ΑΠΟΤΕΛΕΣΜΑΤΙΚΗΣ ΔΗΜΟΣΙΑΣ ΔΙΟΙΚΗΣΗΣ</w:t>
      </w:r>
    </w:p>
    <w:p w:rsidR="00DA3F12" w:rsidRPr="00AA658E" w:rsidRDefault="00DA3F12" w:rsidP="00DA3F12">
      <w:pPr>
        <w:spacing w:before="0"/>
        <w:rPr>
          <w:rFonts w:ascii="Verdana" w:hAnsi="Verdana"/>
          <w:b/>
          <w:caps/>
          <w:sz w:val="20"/>
          <w:szCs w:val="20"/>
        </w:rPr>
      </w:pPr>
      <w:r w:rsidRPr="00AA658E">
        <w:rPr>
          <w:rFonts w:ascii="Verdana" w:hAnsi="Verdana"/>
          <w:b/>
          <w:caps/>
          <w:sz w:val="20"/>
          <w:szCs w:val="20"/>
        </w:rPr>
        <w:t xml:space="preserve">Επενδυτική Προτεραιότητα: </w:t>
      </w:r>
      <w:r w:rsidRPr="00AA658E">
        <w:rPr>
          <w:rFonts w:ascii="Verdana" w:hAnsi="Verdana"/>
          <w:caps/>
          <w:sz w:val="20"/>
          <w:szCs w:val="20"/>
        </w:rPr>
        <w:t>11</w:t>
      </w:r>
      <w:proofErr w:type="spellStart"/>
      <w:r w:rsidRPr="00AA658E">
        <w:rPr>
          <w:rFonts w:ascii="Verdana" w:hAnsi="Verdana"/>
          <w:sz w:val="16"/>
          <w:szCs w:val="16"/>
          <w:lang w:val="en-US"/>
        </w:rPr>
        <w:t>i</w:t>
      </w:r>
      <w:proofErr w:type="spellEnd"/>
      <w:r w:rsidRPr="00AA658E">
        <w:rPr>
          <w:rFonts w:ascii="Verdana" w:hAnsi="Verdana"/>
          <w:sz w:val="16"/>
          <w:szCs w:val="16"/>
        </w:rPr>
        <w:t xml:space="preserve"> -</w:t>
      </w:r>
      <w:r w:rsidRPr="00AA658E">
        <w:rPr>
          <w:rFonts w:ascii="Verdana" w:hAnsi="Verdana"/>
          <w:b/>
          <w:caps/>
          <w:sz w:val="20"/>
          <w:szCs w:val="20"/>
        </w:rPr>
        <w:t xml:space="preserve"> </w:t>
      </w:r>
      <w:r w:rsidRPr="00AA658E">
        <w:rPr>
          <w:rFonts w:ascii="Verdana" w:hAnsi="Verdana"/>
          <w:caps/>
          <w:sz w:val="20"/>
          <w:szCs w:val="20"/>
        </w:rPr>
        <w:t>επενδυση στη θεσμικη ικανοτητα και στην αποτελεσματικοτητα της δημοσιασ διοικησησ και των δημοσιων υπηρεσιων σε εθνικο, περιφερειακο και τοπικο επιπεδο με στοχο τις μεταρρυθμισεισ, την καλυτερη κανονιστικη ρυθμιση και την ορθη διακυβερνηση</w:t>
      </w:r>
    </w:p>
    <w:p w:rsidR="00DA3F12" w:rsidRPr="00AA658E" w:rsidRDefault="00DA3F12" w:rsidP="00DA3F12">
      <w:pPr>
        <w:spacing w:before="0"/>
        <w:rPr>
          <w:rFonts w:ascii="Verdana" w:hAnsi="Verdana"/>
          <w:sz w:val="20"/>
          <w:szCs w:val="20"/>
        </w:rPr>
      </w:pPr>
      <w:r w:rsidRPr="00AA658E">
        <w:rPr>
          <w:rFonts w:ascii="Verdana" w:hAnsi="Verdana"/>
          <w:b/>
          <w:sz w:val="20"/>
          <w:szCs w:val="20"/>
        </w:rPr>
        <w:t xml:space="preserve">ΕΙΔΙΚΟΣ ΣΤΟΧΟΣ: </w:t>
      </w:r>
      <w:r w:rsidRPr="00AA658E">
        <w:rPr>
          <w:rFonts w:ascii="Verdana" w:hAnsi="Verdana"/>
          <w:bCs/>
          <w:sz w:val="20"/>
          <w:szCs w:val="20"/>
        </w:rPr>
        <w:t>Αύξηση των φορέων της δημόσιας διοίκησης όπου εφαρμόζονται νέες οριζόντιες πολιτικές, νέα συστήματα αξιολόγησης και ορθολογικής διοίκησης ανθρώπινου δυναμικού</w:t>
      </w:r>
    </w:p>
    <w:p w:rsidR="00DA3F12" w:rsidRPr="00AA658E" w:rsidRDefault="00DA3F12" w:rsidP="00DA3F12">
      <w:pPr>
        <w:spacing w:before="0"/>
        <w:rPr>
          <w:rFonts w:ascii="Verdana" w:hAnsi="Verdana"/>
          <w:b/>
          <w:sz w:val="20"/>
          <w:szCs w:val="20"/>
        </w:rPr>
      </w:pPr>
      <w:r w:rsidRPr="00AA658E">
        <w:rPr>
          <w:rFonts w:ascii="Verdana" w:hAnsi="Verdana"/>
          <w:b/>
          <w:sz w:val="20"/>
          <w:szCs w:val="20"/>
        </w:rPr>
        <w:t>ΚΩΔΙΚΟΣ ΠΡΟΣΚΛΗΣΗΣ:</w:t>
      </w:r>
    </w:p>
    <w:p w:rsidR="00DA3F12" w:rsidRPr="00AA658E" w:rsidRDefault="00DA3F12" w:rsidP="00DA3F12">
      <w:pPr>
        <w:spacing w:before="0"/>
        <w:rPr>
          <w:rFonts w:ascii="Verdana" w:hAnsi="Verdana"/>
          <w:b/>
          <w:sz w:val="20"/>
          <w:szCs w:val="20"/>
        </w:rPr>
      </w:pPr>
      <w:r w:rsidRPr="00AA658E">
        <w:rPr>
          <w:rFonts w:ascii="Verdana" w:hAnsi="Verdana"/>
          <w:b/>
          <w:sz w:val="20"/>
          <w:szCs w:val="20"/>
        </w:rPr>
        <w:t>ΤΙΤΛΟΣ ΠΡΟΤΕΙΝΟΜΕΝΗΣ ΠΡΑΞΗΣ:</w:t>
      </w:r>
    </w:p>
    <w:p w:rsidR="00DA3F12" w:rsidRPr="00AA658E" w:rsidRDefault="00DA3F12" w:rsidP="00DA3F12">
      <w:pPr>
        <w:spacing w:before="0"/>
        <w:rPr>
          <w:rFonts w:ascii="Verdana" w:hAnsi="Verdana"/>
          <w:b/>
          <w:sz w:val="20"/>
          <w:szCs w:val="20"/>
        </w:rPr>
      </w:pPr>
      <w:r w:rsidRPr="00AA658E">
        <w:rPr>
          <w:rFonts w:ascii="Verdana" w:hAnsi="Verdana"/>
          <w:b/>
          <w:sz w:val="20"/>
          <w:szCs w:val="20"/>
        </w:rPr>
        <w:t xml:space="preserve">ΔΙΚΑΙΟΥΧΟΣ: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2363"/>
        <w:gridCol w:w="1069"/>
        <w:gridCol w:w="2815"/>
        <w:gridCol w:w="1856"/>
        <w:gridCol w:w="909"/>
        <w:gridCol w:w="4895"/>
      </w:tblGrid>
      <w:tr w:rsidR="00DA3F12" w:rsidRPr="00AA658E" w:rsidTr="008D5220">
        <w:trPr>
          <w:trHeight w:val="249"/>
        </w:trPr>
        <w:tc>
          <w:tcPr>
            <w:tcW w:w="6912" w:type="dxa"/>
            <w:gridSpan w:val="4"/>
            <w:shd w:val="clear" w:color="auto" w:fill="C0C0C0"/>
          </w:tcPr>
          <w:p w:rsidR="00DA3F12" w:rsidRPr="00AA658E" w:rsidRDefault="00DA3F12" w:rsidP="008D5220">
            <w:pPr>
              <w:rPr>
                <w:rFonts w:ascii="Verdana" w:hAnsi="Verdana"/>
                <w:b/>
                <w:sz w:val="20"/>
                <w:szCs w:val="20"/>
              </w:rPr>
            </w:pPr>
            <w:r w:rsidRPr="00AA658E">
              <w:rPr>
                <w:rFonts w:ascii="Verdana" w:hAnsi="Verdana"/>
                <w:b/>
                <w:sz w:val="20"/>
                <w:szCs w:val="20"/>
              </w:rPr>
              <w:t>ΣΗΜΕΙΑ ΕΛΕΓΧΟΥ</w:t>
            </w:r>
          </w:p>
        </w:tc>
        <w:tc>
          <w:tcPr>
            <w:tcW w:w="2765" w:type="dxa"/>
            <w:gridSpan w:val="2"/>
            <w:vMerge w:val="restart"/>
            <w:shd w:val="clear" w:color="auto" w:fill="C0C0C0"/>
            <w:vAlign w:val="center"/>
          </w:tcPr>
          <w:p w:rsidR="00DA3F12" w:rsidRPr="00AA658E" w:rsidRDefault="00DA3F12" w:rsidP="008D5220">
            <w:pPr>
              <w:jc w:val="center"/>
              <w:rPr>
                <w:rFonts w:ascii="Verdana" w:hAnsi="Verdana"/>
                <w:b/>
                <w:sz w:val="20"/>
                <w:szCs w:val="20"/>
              </w:rPr>
            </w:pPr>
            <w:r w:rsidRPr="00AA658E">
              <w:rPr>
                <w:rFonts w:ascii="Verdana" w:hAnsi="Verdana"/>
                <w:b/>
                <w:sz w:val="20"/>
                <w:szCs w:val="20"/>
              </w:rPr>
              <w:t>Τιμή</w:t>
            </w:r>
          </w:p>
        </w:tc>
        <w:tc>
          <w:tcPr>
            <w:tcW w:w="4895" w:type="dxa"/>
            <w:vMerge w:val="restart"/>
            <w:shd w:val="clear" w:color="auto" w:fill="C0C0C0"/>
            <w:vAlign w:val="center"/>
          </w:tcPr>
          <w:p w:rsidR="00DA3F12" w:rsidRPr="00AA658E" w:rsidRDefault="00DA3F12" w:rsidP="008D5220">
            <w:pPr>
              <w:jc w:val="center"/>
              <w:rPr>
                <w:rFonts w:ascii="Verdana" w:hAnsi="Verdana"/>
                <w:b/>
                <w:sz w:val="20"/>
                <w:szCs w:val="20"/>
              </w:rPr>
            </w:pPr>
            <w:r w:rsidRPr="00AA658E">
              <w:rPr>
                <w:rFonts w:ascii="Verdana" w:hAnsi="Verdana"/>
                <w:b/>
                <w:sz w:val="20"/>
                <w:szCs w:val="20"/>
              </w:rPr>
              <w:t>Αιτιολόγηση/Παρατηρήσεις</w:t>
            </w:r>
          </w:p>
        </w:tc>
      </w:tr>
      <w:tr w:rsidR="00DA3F12" w:rsidRPr="00AA658E" w:rsidTr="008D5220">
        <w:trPr>
          <w:trHeight w:val="249"/>
        </w:trPr>
        <w:tc>
          <w:tcPr>
            <w:tcW w:w="665" w:type="dxa"/>
            <w:shd w:val="clear" w:color="auto" w:fill="C0C0C0"/>
          </w:tcPr>
          <w:p w:rsidR="00DA3F12" w:rsidRPr="00AA658E" w:rsidRDefault="00DA3F12" w:rsidP="008D5220">
            <w:pPr>
              <w:rPr>
                <w:rFonts w:ascii="Verdana" w:hAnsi="Verdana"/>
                <w:b/>
                <w:sz w:val="20"/>
                <w:szCs w:val="20"/>
              </w:rPr>
            </w:pPr>
            <w:r w:rsidRPr="00AA658E">
              <w:rPr>
                <w:rFonts w:ascii="Verdana" w:hAnsi="Verdana"/>
                <w:b/>
                <w:sz w:val="20"/>
                <w:szCs w:val="20"/>
              </w:rPr>
              <w:t>Α/Α</w:t>
            </w:r>
          </w:p>
        </w:tc>
        <w:tc>
          <w:tcPr>
            <w:tcW w:w="3432" w:type="dxa"/>
            <w:gridSpan w:val="2"/>
            <w:shd w:val="clear" w:color="auto" w:fill="C0C0C0"/>
          </w:tcPr>
          <w:p w:rsidR="00DA3F12" w:rsidRPr="00AA658E" w:rsidRDefault="00DA3F12" w:rsidP="008D5220">
            <w:pPr>
              <w:rPr>
                <w:rFonts w:ascii="Verdana" w:hAnsi="Verdana"/>
                <w:b/>
                <w:sz w:val="20"/>
                <w:szCs w:val="20"/>
              </w:rPr>
            </w:pPr>
            <w:r w:rsidRPr="00AA658E">
              <w:rPr>
                <w:rFonts w:ascii="Verdana" w:hAnsi="Verdana"/>
                <w:b/>
                <w:sz w:val="20"/>
                <w:szCs w:val="20"/>
              </w:rPr>
              <w:t>Περιγραφή</w:t>
            </w:r>
          </w:p>
        </w:tc>
        <w:tc>
          <w:tcPr>
            <w:tcW w:w="2815" w:type="dxa"/>
            <w:shd w:val="clear" w:color="auto" w:fill="C0C0C0"/>
          </w:tcPr>
          <w:p w:rsidR="00DA3F12" w:rsidRPr="00AA658E" w:rsidRDefault="00DA3F12" w:rsidP="008D5220">
            <w:pPr>
              <w:rPr>
                <w:rFonts w:ascii="Verdana" w:hAnsi="Verdana"/>
                <w:b/>
                <w:sz w:val="20"/>
                <w:szCs w:val="20"/>
              </w:rPr>
            </w:pPr>
            <w:r w:rsidRPr="00AA658E">
              <w:rPr>
                <w:rFonts w:ascii="Verdana" w:hAnsi="Verdana"/>
                <w:b/>
                <w:sz w:val="20"/>
                <w:szCs w:val="20"/>
              </w:rPr>
              <w:t>Εξειδίκευση</w:t>
            </w:r>
          </w:p>
        </w:tc>
        <w:tc>
          <w:tcPr>
            <w:tcW w:w="2765" w:type="dxa"/>
            <w:gridSpan w:val="2"/>
            <w:vMerge/>
            <w:shd w:val="clear" w:color="auto" w:fill="C0C0C0"/>
            <w:vAlign w:val="center"/>
          </w:tcPr>
          <w:p w:rsidR="00DA3F12" w:rsidRPr="00AA658E" w:rsidRDefault="00DA3F12" w:rsidP="008D5220">
            <w:pPr>
              <w:jc w:val="center"/>
              <w:rPr>
                <w:rFonts w:ascii="Verdana" w:hAnsi="Verdana"/>
                <w:sz w:val="20"/>
                <w:szCs w:val="20"/>
              </w:rPr>
            </w:pPr>
          </w:p>
        </w:tc>
        <w:tc>
          <w:tcPr>
            <w:tcW w:w="4895" w:type="dxa"/>
            <w:vMerge/>
            <w:shd w:val="clear" w:color="auto" w:fill="C0C0C0"/>
            <w:vAlign w:val="center"/>
          </w:tcPr>
          <w:p w:rsidR="00DA3F12" w:rsidRPr="00AA658E" w:rsidRDefault="00DA3F12" w:rsidP="008D5220">
            <w:pPr>
              <w:jc w:val="center"/>
              <w:rPr>
                <w:rFonts w:ascii="Verdana" w:hAnsi="Verdana"/>
                <w:sz w:val="20"/>
                <w:szCs w:val="20"/>
              </w:rPr>
            </w:pPr>
          </w:p>
        </w:tc>
      </w:tr>
      <w:tr w:rsidR="00DA3F12" w:rsidRPr="00AA658E" w:rsidTr="008D5220">
        <w:trPr>
          <w:trHeight w:val="545"/>
        </w:trPr>
        <w:tc>
          <w:tcPr>
            <w:tcW w:w="665" w:type="dxa"/>
            <w:vMerge w:val="restart"/>
            <w:shd w:val="clear" w:color="auto" w:fill="auto"/>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1</w:t>
            </w:r>
          </w:p>
        </w:tc>
        <w:tc>
          <w:tcPr>
            <w:tcW w:w="3432" w:type="dxa"/>
            <w:gridSpan w:val="2"/>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cs="Tahoma"/>
                <w:b/>
                <w:color w:val="000000"/>
                <w:sz w:val="16"/>
                <w:szCs w:val="16"/>
              </w:rPr>
              <w:t>Δικαιούχος που εμπίπτει στην πρόσκληση</w:t>
            </w:r>
          </w:p>
        </w:tc>
        <w:tc>
          <w:tcPr>
            <w:tcW w:w="2815" w:type="dxa"/>
            <w:vMerge w:val="restart"/>
            <w:shd w:val="clear" w:color="auto" w:fill="auto"/>
            <w:vAlign w:val="center"/>
          </w:tcPr>
          <w:p w:rsidR="00DA3F12" w:rsidRPr="00AA658E" w:rsidRDefault="00DA3F12" w:rsidP="008D5220">
            <w:pPr>
              <w:pStyle w:val="a"/>
              <w:numPr>
                <w:ilvl w:val="0"/>
                <w:numId w:val="0"/>
              </w:numPr>
              <w:tabs>
                <w:tab w:val="clear" w:pos="426"/>
                <w:tab w:val="left" w:pos="567"/>
              </w:tabs>
              <w:rPr>
                <w:rFonts w:ascii="Verdana" w:hAnsi="Verdana" w:cs="Tahoma"/>
                <w:sz w:val="16"/>
                <w:szCs w:val="16"/>
              </w:rPr>
            </w:pPr>
            <w:r w:rsidRPr="00AA658E">
              <w:rPr>
                <w:rFonts w:ascii="Verdana" w:hAnsi="Verdana"/>
                <w:sz w:val="16"/>
                <w:szCs w:val="16"/>
              </w:rPr>
              <w:t>Εξετάζεται εάν ο φορέας που υποβάλλει την πρόταση αναφέρεται ή εμπίπτει στις κατηγορίες δυνητικών δικαιούχων που ορίζονται στην πρόσκληση</w:t>
            </w: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DA3F12" w:rsidRPr="00AA658E" w:rsidRDefault="00DA3F12" w:rsidP="008D5220">
            <w:pPr>
              <w:jc w:val="center"/>
              <w:rPr>
                <w:rFonts w:ascii="Verdana" w:hAnsi="Verdana"/>
                <w:sz w:val="40"/>
                <w:szCs w:val="40"/>
              </w:rPr>
            </w:pPr>
            <w:r w:rsidRPr="00AA658E">
              <w:rPr>
                <w:rFonts w:ascii="Verdana" w:hAnsi="Verdana"/>
                <w:sz w:val="40"/>
                <w:szCs w:val="40"/>
              </w:rPr>
              <w:t>□</w:t>
            </w:r>
          </w:p>
        </w:tc>
        <w:tc>
          <w:tcPr>
            <w:tcW w:w="4895" w:type="dxa"/>
            <w:shd w:val="clear" w:color="auto" w:fill="auto"/>
            <w:vAlign w:val="center"/>
          </w:tcPr>
          <w:p w:rsidR="00DA3F12" w:rsidRPr="00AA658E" w:rsidRDefault="00DA3F12" w:rsidP="008D5220">
            <w:pPr>
              <w:rPr>
                <w:rFonts w:ascii="Verdana" w:hAnsi="Verdana"/>
                <w:sz w:val="16"/>
                <w:szCs w:val="16"/>
                <w:lang w:val="en-US"/>
              </w:rPr>
            </w:pPr>
          </w:p>
        </w:tc>
      </w:tr>
      <w:tr w:rsidR="00DA3F12" w:rsidRPr="00AA658E" w:rsidTr="008D5220">
        <w:trPr>
          <w:trHeight w:val="538"/>
        </w:trPr>
        <w:tc>
          <w:tcPr>
            <w:tcW w:w="665" w:type="dxa"/>
            <w:vMerge/>
            <w:shd w:val="clear" w:color="auto" w:fill="auto"/>
            <w:vAlign w:val="center"/>
          </w:tcPr>
          <w:p w:rsidR="00DA3F12" w:rsidRPr="00AA658E" w:rsidRDefault="00DA3F12" w:rsidP="008D5220">
            <w:pPr>
              <w:jc w:val="center"/>
              <w:rPr>
                <w:rFonts w:ascii="Verdana" w:hAnsi="Verdana"/>
                <w:b/>
                <w:sz w:val="16"/>
                <w:szCs w:val="16"/>
              </w:rPr>
            </w:pPr>
          </w:p>
        </w:tc>
        <w:tc>
          <w:tcPr>
            <w:tcW w:w="3432" w:type="dxa"/>
            <w:gridSpan w:val="2"/>
            <w:vMerge/>
            <w:shd w:val="clear" w:color="auto" w:fill="auto"/>
            <w:vAlign w:val="center"/>
          </w:tcPr>
          <w:p w:rsidR="00DA3F12" w:rsidRPr="00AA658E" w:rsidRDefault="00DA3F12" w:rsidP="008D5220">
            <w:pPr>
              <w:rPr>
                <w:rFonts w:ascii="Verdana" w:hAnsi="Verdana"/>
                <w:b/>
                <w:sz w:val="16"/>
                <w:szCs w:val="16"/>
              </w:rPr>
            </w:pPr>
          </w:p>
        </w:tc>
        <w:tc>
          <w:tcPr>
            <w:tcW w:w="2815" w:type="dxa"/>
            <w:vMerge/>
            <w:shd w:val="clear" w:color="auto" w:fill="auto"/>
            <w:vAlign w:val="center"/>
          </w:tcPr>
          <w:p w:rsidR="00DA3F12" w:rsidRPr="00AA658E" w:rsidRDefault="00DA3F12" w:rsidP="008D5220">
            <w:pPr>
              <w:rPr>
                <w:rFonts w:ascii="Verdana" w:hAnsi="Verdana"/>
                <w:sz w:val="16"/>
                <w:szCs w:val="16"/>
              </w:rPr>
            </w:pP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20"/>
        </w:trPr>
        <w:tc>
          <w:tcPr>
            <w:tcW w:w="665" w:type="dxa"/>
            <w:vMerge w:val="restart"/>
            <w:shd w:val="clear" w:color="auto" w:fill="auto"/>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2</w:t>
            </w:r>
          </w:p>
        </w:tc>
        <w:tc>
          <w:tcPr>
            <w:tcW w:w="3432" w:type="dxa"/>
            <w:gridSpan w:val="2"/>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cs="Tahoma"/>
                <w:b/>
                <w:color w:val="000000"/>
                <w:sz w:val="16"/>
                <w:szCs w:val="16"/>
              </w:rPr>
              <w:t>Αρμοδιότητα δικαιούχου για υλοποίηση πράξης</w:t>
            </w:r>
          </w:p>
        </w:tc>
        <w:tc>
          <w:tcPr>
            <w:tcW w:w="2815"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Εξετάζεται εάν ο δικαιούχος έχει την αρμοδιότητα εκτέλεσης του έργου με βάση στοιχεία τεκμηρίωσης (π.χ. κανονιστικές αποφάσεις, καταστατικά φορέων, προγραμματική συμφωνία κλπ) που υποβάλλονται συνημμένα κατά την υποβολή του αιτήματος και τα οποία προσδιορίζονται στην πρόσκληση.  </w:t>
            </w: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DA3F12" w:rsidRPr="00AA658E" w:rsidRDefault="00DA3F12" w:rsidP="008D5220">
            <w:pPr>
              <w:jc w:val="center"/>
              <w:rPr>
                <w:rFonts w:ascii="Verdana" w:hAnsi="Verdana"/>
                <w:sz w:val="40"/>
                <w:szCs w:val="40"/>
              </w:rPr>
            </w:pPr>
            <w:r w:rsidRPr="00AA658E">
              <w:rPr>
                <w:rFonts w:ascii="Verdana" w:hAnsi="Verdana"/>
                <w:sz w:val="40"/>
                <w:szCs w:val="40"/>
              </w:rPr>
              <w:t>□</w:t>
            </w:r>
          </w:p>
        </w:tc>
        <w:tc>
          <w:tcPr>
            <w:tcW w:w="4895" w:type="dxa"/>
            <w:vMerge w:val="restart"/>
            <w:shd w:val="clear" w:color="auto" w:fill="auto"/>
            <w:vAlign w:val="center"/>
          </w:tcPr>
          <w:p w:rsidR="00DA3F12" w:rsidRPr="00AA658E" w:rsidRDefault="00DA3F12" w:rsidP="008D5220">
            <w:pPr>
              <w:pStyle w:val="a"/>
              <w:numPr>
                <w:ilvl w:val="0"/>
                <w:numId w:val="0"/>
              </w:numPr>
              <w:ind w:left="142"/>
              <w:rPr>
                <w:rFonts w:ascii="Verdana" w:hAnsi="Verdana"/>
                <w:sz w:val="16"/>
                <w:szCs w:val="16"/>
              </w:rPr>
            </w:pPr>
          </w:p>
        </w:tc>
      </w:tr>
      <w:tr w:rsidR="00DA3F12" w:rsidRPr="00AA658E" w:rsidTr="008D5220">
        <w:trPr>
          <w:trHeight w:val="1079"/>
        </w:trPr>
        <w:tc>
          <w:tcPr>
            <w:tcW w:w="665" w:type="dxa"/>
            <w:vMerge/>
            <w:shd w:val="clear" w:color="auto" w:fill="auto"/>
            <w:vAlign w:val="center"/>
          </w:tcPr>
          <w:p w:rsidR="00DA3F12" w:rsidRPr="00AA658E" w:rsidRDefault="00DA3F12" w:rsidP="008D5220">
            <w:pPr>
              <w:rPr>
                <w:rFonts w:ascii="Verdana" w:hAnsi="Verdana"/>
                <w:sz w:val="16"/>
                <w:szCs w:val="16"/>
              </w:rPr>
            </w:pPr>
          </w:p>
        </w:tc>
        <w:tc>
          <w:tcPr>
            <w:tcW w:w="3432" w:type="dxa"/>
            <w:gridSpan w:val="2"/>
            <w:vMerge/>
            <w:shd w:val="clear" w:color="auto" w:fill="auto"/>
            <w:vAlign w:val="center"/>
          </w:tcPr>
          <w:p w:rsidR="00DA3F12" w:rsidRPr="00AA658E" w:rsidRDefault="00DA3F12" w:rsidP="008D5220">
            <w:pPr>
              <w:rPr>
                <w:rFonts w:ascii="Verdana" w:hAnsi="Verdana"/>
                <w:sz w:val="16"/>
                <w:szCs w:val="16"/>
              </w:rPr>
            </w:pPr>
          </w:p>
        </w:tc>
        <w:tc>
          <w:tcPr>
            <w:tcW w:w="2815" w:type="dxa"/>
            <w:vMerge/>
            <w:shd w:val="clear" w:color="auto" w:fill="auto"/>
            <w:vAlign w:val="center"/>
          </w:tcPr>
          <w:p w:rsidR="00DA3F12" w:rsidRPr="00AA658E" w:rsidRDefault="00DA3F12" w:rsidP="008D5220">
            <w:pPr>
              <w:rPr>
                <w:rFonts w:ascii="Verdana" w:hAnsi="Verdana"/>
                <w:sz w:val="16"/>
                <w:szCs w:val="16"/>
              </w:rPr>
            </w:pP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878"/>
        </w:trPr>
        <w:tc>
          <w:tcPr>
            <w:tcW w:w="665" w:type="dxa"/>
            <w:vMerge w:val="restart"/>
            <w:shd w:val="clear" w:color="auto" w:fill="auto"/>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lastRenderedPageBreak/>
              <w:t>3</w:t>
            </w:r>
          </w:p>
        </w:tc>
        <w:tc>
          <w:tcPr>
            <w:tcW w:w="3432" w:type="dxa"/>
            <w:gridSpan w:val="2"/>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cs="Tahoma"/>
                <w:b/>
                <w:color w:val="000000"/>
                <w:sz w:val="16"/>
                <w:szCs w:val="16"/>
              </w:rPr>
              <w:t>Τυπική πληρότητα της υποβαλλόμενης πρότασης</w:t>
            </w:r>
          </w:p>
        </w:tc>
        <w:tc>
          <w:tcPr>
            <w:tcW w:w="2815"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Εξετάζεται αν, για την υποβολή της πρότασης, ακολουθήθηκε η προβλεπόμενη διαδικασία, αν τα τυποποιημένα έντυπα είναι συμπληρωμένα, αρμοδίως υπογεγραμμένα και έχουν επισυναφθεί όλα τα συνοδευτικά έγγραφα σύμφωνα με τα αναφερόμενα στην πρόσκληση, όπως ενδεικτικά: </w:t>
            </w:r>
          </w:p>
        </w:tc>
        <w:tc>
          <w:tcPr>
            <w:tcW w:w="1856" w:type="dxa"/>
            <w:shd w:val="clear" w:color="auto" w:fill="auto"/>
            <w:vAlign w:val="center"/>
          </w:tcPr>
          <w:p w:rsidR="00DA3F12" w:rsidRPr="00AA658E" w:rsidRDefault="00DA3F12" w:rsidP="008D5220">
            <w:pPr>
              <w:rPr>
                <w:rFonts w:ascii="Verdana" w:hAnsi="Verdana"/>
                <w:sz w:val="16"/>
                <w:szCs w:val="16"/>
              </w:rPr>
            </w:pPr>
          </w:p>
        </w:tc>
        <w:tc>
          <w:tcPr>
            <w:tcW w:w="909" w:type="dxa"/>
            <w:shd w:val="clear" w:color="auto" w:fill="auto"/>
            <w:vAlign w:val="center"/>
          </w:tcPr>
          <w:p w:rsidR="00DA3F12" w:rsidRPr="00AA658E" w:rsidRDefault="00DA3F12" w:rsidP="008D5220">
            <w:pPr>
              <w:jc w:val="center"/>
              <w:rPr>
                <w:rFonts w:ascii="Verdana" w:hAnsi="Verdana"/>
              </w:rPr>
            </w:pPr>
          </w:p>
        </w:tc>
        <w:tc>
          <w:tcPr>
            <w:tcW w:w="4895" w:type="dxa"/>
            <w:vMerge w:val="restart"/>
            <w:shd w:val="clear" w:color="auto" w:fill="auto"/>
            <w:vAlign w:val="center"/>
          </w:tcPr>
          <w:p w:rsidR="00DA3F12" w:rsidRPr="00AA658E" w:rsidRDefault="00DA3F12" w:rsidP="008D5220">
            <w:pPr>
              <w:tabs>
                <w:tab w:val="left" w:pos="1134"/>
              </w:tabs>
              <w:ind w:left="2203" w:hanging="360"/>
              <w:rPr>
                <w:rFonts w:ascii="Verdana" w:hAnsi="Verdana"/>
                <w:sz w:val="16"/>
                <w:szCs w:val="16"/>
              </w:rPr>
            </w:pPr>
          </w:p>
        </w:tc>
      </w:tr>
      <w:tr w:rsidR="00DA3F12" w:rsidRPr="00AA658E" w:rsidTr="008D5220">
        <w:trPr>
          <w:trHeight w:val="877"/>
        </w:trPr>
        <w:tc>
          <w:tcPr>
            <w:tcW w:w="665" w:type="dxa"/>
            <w:vMerge/>
            <w:shd w:val="clear" w:color="auto" w:fill="auto"/>
            <w:vAlign w:val="center"/>
          </w:tcPr>
          <w:p w:rsidR="00DA3F12" w:rsidRPr="00AA658E" w:rsidRDefault="00DA3F12" w:rsidP="008D5220">
            <w:pPr>
              <w:rPr>
                <w:rFonts w:ascii="Verdana" w:hAnsi="Verdana"/>
                <w:sz w:val="16"/>
                <w:szCs w:val="16"/>
              </w:rPr>
            </w:pPr>
          </w:p>
        </w:tc>
        <w:tc>
          <w:tcPr>
            <w:tcW w:w="3432" w:type="dxa"/>
            <w:gridSpan w:val="2"/>
            <w:vMerge/>
            <w:shd w:val="clear" w:color="auto" w:fill="auto"/>
            <w:vAlign w:val="center"/>
          </w:tcPr>
          <w:p w:rsidR="00DA3F12" w:rsidRPr="00AA658E" w:rsidRDefault="00DA3F12" w:rsidP="008D5220">
            <w:pPr>
              <w:rPr>
                <w:rFonts w:ascii="Verdana" w:hAnsi="Verdana"/>
                <w:sz w:val="16"/>
                <w:szCs w:val="16"/>
              </w:rPr>
            </w:pPr>
          </w:p>
        </w:tc>
        <w:tc>
          <w:tcPr>
            <w:tcW w:w="2815" w:type="dxa"/>
            <w:vMerge/>
            <w:shd w:val="clear" w:color="auto" w:fill="auto"/>
            <w:vAlign w:val="center"/>
          </w:tcPr>
          <w:p w:rsidR="00DA3F12" w:rsidRPr="00AA658E" w:rsidRDefault="00DA3F12" w:rsidP="008D5220">
            <w:pPr>
              <w:rPr>
                <w:rFonts w:ascii="Verdana" w:hAnsi="Verdana"/>
                <w:sz w:val="16"/>
                <w:szCs w:val="16"/>
              </w:rPr>
            </w:pPr>
          </w:p>
        </w:tc>
        <w:tc>
          <w:tcPr>
            <w:tcW w:w="1856" w:type="dxa"/>
            <w:shd w:val="clear" w:color="auto" w:fill="auto"/>
            <w:vAlign w:val="center"/>
          </w:tcPr>
          <w:p w:rsidR="00DA3F12" w:rsidRPr="00AA658E" w:rsidRDefault="00DA3F12" w:rsidP="008D5220">
            <w:pPr>
              <w:rPr>
                <w:rFonts w:ascii="Verdana" w:hAnsi="Verdana"/>
                <w:sz w:val="16"/>
                <w:szCs w:val="16"/>
              </w:rPr>
            </w:pPr>
          </w:p>
        </w:tc>
        <w:tc>
          <w:tcPr>
            <w:tcW w:w="909" w:type="dxa"/>
            <w:shd w:val="clear" w:color="auto" w:fill="auto"/>
            <w:vAlign w:val="center"/>
          </w:tcPr>
          <w:p w:rsidR="00DA3F12" w:rsidRPr="00AA658E" w:rsidRDefault="00DA3F12" w:rsidP="008D5220">
            <w:pPr>
              <w:jc w:val="center"/>
              <w:rPr>
                <w:rFonts w:ascii="Verdana" w:hAnsi="Verdana"/>
              </w:rPr>
            </w:pP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69"/>
        </w:trPr>
        <w:tc>
          <w:tcPr>
            <w:tcW w:w="665" w:type="dxa"/>
            <w:vMerge/>
            <w:shd w:val="clear" w:color="auto" w:fill="auto"/>
            <w:vAlign w:val="center"/>
          </w:tcPr>
          <w:p w:rsidR="00DA3F12" w:rsidRPr="00AA658E" w:rsidRDefault="00DA3F12" w:rsidP="008D5220">
            <w:pPr>
              <w:rPr>
                <w:rFonts w:ascii="Verdana" w:hAnsi="Verdana"/>
                <w:sz w:val="16"/>
                <w:szCs w:val="16"/>
              </w:rPr>
            </w:pPr>
          </w:p>
        </w:tc>
        <w:tc>
          <w:tcPr>
            <w:tcW w:w="3432" w:type="dxa"/>
            <w:gridSpan w:val="2"/>
            <w:vMerge/>
            <w:shd w:val="clear" w:color="auto" w:fill="auto"/>
            <w:vAlign w:val="center"/>
          </w:tcPr>
          <w:p w:rsidR="00DA3F12" w:rsidRPr="00AA658E" w:rsidRDefault="00DA3F12" w:rsidP="008D5220">
            <w:pPr>
              <w:rPr>
                <w:rFonts w:ascii="Verdana" w:hAnsi="Verdana"/>
                <w:sz w:val="16"/>
                <w:szCs w:val="16"/>
              </w:rPr>
            </w:pPr>
          </w:p>
        </w:tc>
        <w:tc>
          <w:tcPr>
            <w:tcW w:w="2815" w:type="dxa"/>
            <w:vMerge w:val="restart"/>
            <w:shd w:val="clear" w:color="auto" w:fill="auto"/>
            <w:vAlign w:val="center"/>
          </w:tcPr>
          <w:p w:rsidR="00DA3F12" w:rsidRPr="000F18BF" w:rsidRDefault="00DA3F12" w:rsidP="008D5220">
            <w:pPr>
              <w:rPr>
                <w:rFonts w:ascii="Verdana" w:hAnsi="Verdana" w:cs="Tahoma"/>
              </w:rPr>
            </w:pPr>
            <w:r w:rsidRPr="00AA658E">
              <w:rPr>
                <w:rFonts w:ascii="Verdana" w:hAnsi="Verdana"/>
                <w:sz w:val="16"/>
                <w:szCs w:val="16"/>
              </w:rPr>
              <w:t xml:space="preserve">- Αίτηση χρηματοδότησης πράξης, υπογεγραμμένη από το νόμιμο εκπρόσωπο του </w:t>
            </w:r>
            <w:r w:rsidRPr="00AA658E">
              <w:rPr>
                <w:rFonts w:ascii="Verdana" w:hAnsi="Verdana" w:cs="Tahoma"/>
                <w:sz w:val="16"/>
                <w:szCs w:val="16"/>
              </w:rPr>
              <w:t xml:space="preserve">δικαιούχου. </w:t>
            </w: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33"/>
        </w:trPr>
        <w:tc>
          <w:tcPr>
            <w:tcW w:w="665" w:type="dxa"/>
            <w:vMerge/>
            <w:shd w:val="clear" w:color="auto" w:fill="auto"/>
            <w:vAlign w:val="center"/>
          </w:tcPr>
          <w:p w:rsidR="00DA3F12" w:rsidRPr="00AA658E" w:rsidRDefault="00DA3F12" w:rsidP="008D5220">
            <w:pPr>
              <w:rPr>
                <w:rFonts w:ascii="Verdana" w:hAnsi="Verdana"/>
                <w:sz w:val="16"/>
                <w:szCs w:val="16"/>
              </w:rPr>
            </w:pPr>
          </w:p>
        </w:tc>
        <w:tc>
          <w:tcPr>
            <w:tcW w:w="3432" w:type="dxa"/>
            <w:gridSpan w:val="2"/>
            <w:vMerge/>
            <w:shd w:val="clear" w:color="auto" w:fill="auto"/>
            <w:vAlign w:val="center"/>
          </w:tcPr>
          <w:p w:rsidR="00DA3F12" w:rsidRPr="00AA658E" w:rsidRDefault="00DA3F12" w:rsidP="008D5220">
            <w:pPr>
              <w:rPr>
                <w:rFonts w:ascii="Verdana" w:hAnsi="Verdana"/>
                <w:sz w:val="16"/>
                <w:szCs w:val="16"/>
              </w:rPr>
            </w:pPr>
          </w:p>
        </w:tc>
        <w:tc>
          <w:tcPr>
            <w:tcW w:w="2815" w:type="dxa"/>
            <w:vMerge/>
            <w:shd w:val="clear" w:color="auto" w:fill="auto"/>
            <w:vAlign w:val="center"/>
          </w:tcPr>
          <w:p w:rsidR="00DA3F12" w:rsidRPr="00AA658E" w:rsidRDefault="00DA3F12" w:rsidP="008D5220">
            <w:pPr>
              <w:rPr>
                <w:rFonts w:ascii="Verdana" w:hAnsi="Verdana"/>
                <w:sz w:val="16"/>
                <w:szCs w:val="16"/>
              </w:rPr>
            </w:pP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25"/>
        </w:trPr>
        <w:tc>
          <w:tcPr>
            <w:tcW w:w="665" w:type="dxa"/>
            <w:vMerge/>
            <w:shd w:val="clear" w:color="auto" w:fill="auto"/>
            <w:vAlign w:val="center"/>
          </w:tcPr>
          <w:p w:rsidR="00DA3F12" w:rsidRPr="00AA658E" w:rsidRDefault="00DA3F12" w:rsidP="008D5220">
            <w:pPr>
              <w:rPr>
                <w:rFonts w:ascii="Verdana" w:hAnsi="Verdana"/>
                <w:sz w:val="16"/>
                <w:szCs w:val="16"/>
              </w:rPr>
            </w:pPr>
          </w:p>
        </w:tc>
        <w:tc>
          <w:tcPr>
            <w:tcW w:w="3432" w:type="dxa"/>
            <w:gridSpan w:val="2"/>
            <w:vMerge/>
            <w:shd w:val="clear" w:color="auto" w:fill="auto"/>
            <w:vAlign w:val="center"/>
          </w:tcPr>
          <w:p w:rsidR="00DA3F12" w:rsidRPr="00AA658E" w:rsidRDefault="00DA3F12" w:rsidP="008D5220">
            <w:pPr>
              <w:rPr>
                <w:rFonts w:ascii="Verdana" w:hAnsi="Verdana"/>
                <w:sz w:val="16"/>
                <w:szCs w:val="16"/>
              </w:rPr>
            </w:pPr>
          </w:p>
        </w:tc>
        <w:tc>
          <w:tcPr>
            <w:tcW w:w="2815"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Τεχνικό Δελτίο Πράξης (ΤΔΠ)</w:t>
            </w: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33"/>
        </w:trPr>
        <w:tc>
          <w:tcPr>
            <w:tcW w:w="665" w:type="dxa"/>
            <w:vMerge/>
            <w:shd w:val="clear" w:color="auto" w:fill="auto"/>
            <w:vAlign w:val="center"/>
          </w:tcPr>
          <w:p w:rsidR="00DA3F12" w:rsidRPr="00AA658E" w:rsidRDefault="00DA3F12" w:rsidP="008D5220">
            <w:pPr>
              <w:rPr>
                <w:rFonts w:ascii="Verdana" w:hAnsi="Verdana"/>
                <w:sz w:val="16"/>
                <w:szCs w:val="16"/>
              </w:rPr>
            </w:pPr>
          </w:p>
        </w:tc>
        <w:tc>
          <w:tcPr>
            <w:tcW w:w="3432" w:type="dxa"/>
            <w:gridSpan w:val="2"/>
            <w:vMerge/>
            <w:shd w:val="clear" w:color="auto" w:fill="auto"/>
            <w:vAlign w:val="center"/>
          </w:tcPr>
          <w:p w:rsidR="00DA3F12" w:rsidRPr="00AA658E" w:rsidRDefault="00DA3F12" w:rsidP="008D5220">
            <w:pPr>
              <w:rPr>
                <w:rFonts w:ascii="Verdana" w:hAnsi="Verdana"/>
                <w:sz w:val="16"/>
                <w:szCs w:val="16"/>
              </w:rPr>
            </w:pPr>
          </w:p>
        </w:tc>
        <w:tc>
          <w:tcPr>
            <w:tcW w:w="2815" w:type="dxa"/>
            <w:vMerge/>
            <w:shd w:val="clear" w:color="auto" w:fill="auto"/>
            <w:vAlign w:val="center"/>
          </w:tcPr>
          <w:p w:rsidR="00DA3F12" w:rsidRPr="00AA658E" w:rsidRDefault="00DA3F12" w:rsidP="008D5220">
            <w:pPr>
              <w:rPr>
                <w:rFonts w:ascii="Verdana" w:hAnsi="Verdana"/>
                <w:sz w:val="16"/>
                <w:szCs w:val="16"/>
              </w:rPr>
            </w:pP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55CF7">
        <w:trPr>
          <w:trHeight w:val="1306"/>
        </w:trPr>
        <w:tc>
          <w:tcPr>
            <w:tcW w:w="665" w:type="dxa"/>
            <w:vMerge/>
            <w:shd w:val="clear" w:color="auto" w:fill="auto"/>
            <w:vAlign w:val="center"/>
          </w:tcPr>
          <w:p w:rsidR="00DA3F12" w:rsidRPr="00AA658E" w:rsidRDefault="00DA3F12" w:rsidP="008D5220">
            <w:pPr>
              <w:rPr>
                <w:rFonts w:ascii="Verdana" w:hAnsi="Verdana"/>
                <w:sz w:val="16"/>
                <w:szCs w:val="16"/>
              </w:rPr>
            </w:pPr>
          </w:p>
        </w:tc>
        <w:tc>
          <w:tcPr>
            <w:tcW w:w="3432" w:type="dxa"/>
            <w:gridSpan w:val="2"/>
            <w:vMerge/>
            <w:shd w:val="clear" w:color="auto" w:fill="auto"/>
            <w:vAlign w:val="center"/>
          </w:tcPr>
          <w:p w:rsidR="00DA3F12" w:rsidRPr="00AA658E" w:rsidRDefault="00DA3F12" w:rsidP="008D5220">
            <w:pPr>
              <w:rPr>
                <w:rFonts w:ascii="Verdana" w:hAnsi="Verdana"/>
                <w:sz w:val="16"/>
                <w:szCs w:val="16"/>
              </w:rPr>
            </w:pPr>
          </w:p>
        </w:tc>
        <w:tc>
          <w:tcPr>
            <w:tcW w:w="2815"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Λοιπά στοιχεία που προσδιορίζονται στην πρόσκληση (π.χ. μελέτες, διοικητικές πράξεις, </w:t>
            </w:r>
            <w:r w:rsidRPr="00AA658E">
              <w:rPr>
                <w:rFonts w:ascii="Verdana" w:hAnsi="Verdana" w:cs="Tahoma"/>
                <w:sz w:val="16"/>
                <w:szCs w:val="16"/>
              </w:rPr>
              <w:t xml:space="preserve">έγγραφα τεκμηρίωσης της επάρκειας, </w:t>
            </w:r>
            <w:r w:rsidRPr="00AA658E">
              <w:rPr>
                <w:rFonts w:ascii="Verdana" w:hAnsi="Verdana"/>
                <w:sz w:val="16"/>
                <w:szCs w:val="16"/>
              </w:rPr>
              <w:t>υπολογισμός καθαρών εσόδων για  την πράξη,</w:t>
            </w:r>
            <w:r w:rsidRPr="00AA658E">
              <w:rPr>
                <w:rFonts w:ascii="Verdana" w:hAnsi="Verdana" w:cs="Tahoma"/>
                <w:sz w:val="16"/>
                <w:szCs w:val="16"/>
              </w:rPr>
              <w:t xml:space="preserve"> Σχέδιο Υλοποίησης με ιδία μέσα και η σχετική τεκμηρίωση</w:t>
            </w:r>
            <w:r w:rsidRPr="00AA658E">
              <w:rPr>
                <w:rFonts w:ascii="Verdana" w:hAnsi="Verdana"/>
                <w:sz w:val="16"/>
                <w:szCs w:val="16"/>
              </w:rPr>
              <w:t xml:space="preserve">, κλπ). Επιπρόσθετα, σε περίπτωση που ο Φορέας Λειτουργίας διαφέρει από το δικαιούχο, απαιτείται αρμοδίως υπογεγραμμένη Δήλωση του Φορέα Λειτουργίας αναφορικά με: α) την αναγκαιότητα της προτεινόμενης πράξης για τον </w:t>
            </w:r>
            <w:r w:rsidRPr="00AA658E">
              <w:rPr>
                <w:rFonts w:ascii="Verdana" w:hAnsi="Verdana"/>
                <w:sz w:val="16"/>
                <w:szCs w:val="16"/>
              </w:rPr>
              <w:lastRenderedPageBreak/>
              <w:t>Φορέα, β) την αποδοχή του περιεχομένου του Τεχνικού Δελτίου της Προτεινόμενης Πράξης που υποβάλλει ο δικαιούχος και γ) τη δέσμευση ότι μετά το πέρας της Πράξης, ο φορέας θα αναλάβει τη λειτουργία της και θα αξιοποιήσει τα αποτελέσματα ή τα παραδοτέα αυτής</w:t>
            </w: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lastRenderedPageBreak/>
              <w:t>ΝΑΙ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682"/>
        </w:trPr>
        <w:tc>
          <w:tcPr>
            <w:tcW w:w="665" w:type="dxa"/>
            <w:vMerge/>
            <w:shd w:val="clear" w:color="auto" w:fill="auto"/>
            <w:vAlign w:val="center"/>
          </w:tcPr>
          <w:p w:rsidR="00DA3F12" w:rsidRPr="00AA658E" w:rsidRDefault="00DA3F12" w:rsidP="008D5220">
            <w:pPr>
              <w:jc w:val="center"/>
              <w:rPr>
                <w:rFonts w:ascii="Verdana" w:hAnsi="Verdana" w:cs="Arial"/>
                <w:b/>
                <w:bCs/>
                <w:sz w:val="16"/>
                <w:szCs w:val="16"/>
              </w:rPr>
            </w:pPr>
          </w:p>
        </w:tc>
        <w:tc>
          <w:tcPr>
            <w:tcW w:w="3432" w:type="dxa"/>
            <w:gridSpan w:val="2"/>
            <w:vMerge/>
            <w:shd w:val="clear" w:color="auto" w:fill="auto"/>
            <w:vAlign w:val="center"/>
          </w:tcPr>
          <w:p w:rsidR="00DA3F12" w:rsidRPr="00AA658E" w:rsidRDefault="00DA3F12" w:rsidP="008D5220">
            <w:pPr>
              <w:rPr>
                <w:rFonts w:ascii="Verdana" w:hAnsi="Verdana" w:cs="Arial"/>
                <w:b/>
                <w:bCs/>
                <w:sz w:val="16"/>
                <w:szCs w:val="16"/>
              </w:rPr>
            </w:pPr>
          </w:p>
        </w:tc>
        <w:tc>
          <w:tcPr>
            <w:tcW w:w="2815" w:type="dxa"/>
            <w:vMerge/>
            <w:shd w:val="clear" w:color="auto" w:fill="auto"/>
            <w:vAlign w:val="center"/>
          </w:tcPr>
          <w:p w:rsidR="00DA3F12" w:rsidRPr="00AA658E" w:rsidRDefault="00DA3F12" w:rsidP="008D5220">
            <w:pPr>
              <w:rPr>
                <w:rFonts w:ascii="Verdana" w:hAnsi="Verdana"/>
                <w:sz w:val="16"/>
                <w:szCs w:val="16"/>
              </w:rPr>
            </w:pP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780"/>
        </w:trPr>
        <w:tc>
          <w:tcPr>
            <w:tcW w:w="665" w:type="dxa"/>
            <w:vMerge w:val="restart"/>
            <w:shd w:val="clear" w:color="auto" w:fill="auto"/>
            <w:vAlign w:val="center"/>
          </w:tcPr>
          <w:p w:rsidR="00DA3F12" w:rsidRPr="00AA658E" w:rsidRDefault="00DA3F12" w:rsidP="008D5220">
            <w:pPr>
              <w:jc w:val="center"/>
              <w:rPr>
                <w:rFonts w:ascii="Verdana" w:hAnsi="Verdana" w:cs="Arial"/>
                <w:b/>
                <w:bCs/>
                <w:sz w:val="16"/>
                <w:szCs w:val="16"/>
              </w:rPr>
            </w:pPr>
            <w:r w:rsidRPr="00AA658E">
              <w:rPr>
                <w:rFonts w:ascii="Verdana" w:hAnsi="Verdana" w:cs="Arial"/>
                <w:b/>
                <w:bCs/>
                <w:sz w:val="16"/>
                <w:szCs w:val="16"/>
              </w:rPr>
              <w:lastRenderedPageBreak/>
              <w:t>4</w:t>
            </w:r>
          </w:p>
        </w:tc>
        <w:tc>
          <w:tcPr>
            <w:tcW w:w="3432" w:type="dxa"/>
            <w:gridSpan w:val="2"/>
            <w:vMerge w:val="restart"/>
            <w:shd w:val="clear" w:color="auto" w:fill="auto"/>
            <w:vAlign w:val="center"/>
          </w:tcPr>
          <w:p w:rsidR="00DA3F12" w:rsidRPr="00AA658E" w:rsidRDefault="00DA3F12" w:rsidP="008D5220">
            <w:pPr>
              <w:rPr>
                <w:rFonts w:ascii="Verdana" w:hAnsi="Verdana" w:cs="Arial"/>
                <w:b/>
                <w:bCs/>
                <w:sz w:val="16"/>
                <w:szCs w:val="16"/>
              </w:rPr>
            </w:pPr>
            <w:r w:rsidRPr="00AA658E">
              <w:rPr>
                <w:rFonts w:ascii="Verdana" w:hAnsi="Verdana" w:cs="Arial"/>
                <w:b/>
                <w:bCs/>
                <w:sz w:val="16"/>
                <w:szCs w:val="16"/>
              </w:rPr>
              <w:t>Περίοδος υλοποίησης</w:t>
            </w:r>
          </w:p>
        </w:tc>
        <w:tc>
          <w:tcPr>
            <w:tcW w:w="2815"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Εξετάζεται αν η περίοδος υλοποίησης της προτεινόμενης προς συγχρηματοδότηση πράξης εμπίπτει εντός της περιόδου </w:t>
            </w:r>
            <w:proofErr w:type="spellStart"/>
            <w:r w:rsidRPr="00AA658E">
              <w:rPr>
                <w:rFonts w:ascii="Verdana" w:hAnsi="Verdana"/>
                <w:sz w:val="16"/>
                <w:szCs w:val="16"/>
              </w:rPr>
              <w:t>επιλεξιμότητας</w:t>
            </w:r>
            <w:proofErr w:type="spellEnd"/>
            <w:r w:rsidRPr="00AA658E">
              <w:rPr>
                <w:rFonts w:ascii="Verdana" w:hAnsi="Verdana"/>
                <w:sz w:val="16"/>
                <w:szCs w:val="16"/>
              </w:rPr>
              <w:t xml:space="preserve"> του προγράμματος, εκτός εάν στην πρόσκληση ορίζεται διαφορετική προθεσμία</w:t>
            </w: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40"/>
                <w:szCs w:val="40"/>
              </w:rPr>
              <w:t>□</w:t>
            </w:r>
          </w:p>
        </w:tc>
        <w:tc>
          <w:tcPr>
            <w:tcW w:w="4895" w:type="dxa"/>
            <w:vMerge w:val="restart"/>
            <w:shd w:val="clear" w:color="auto" w:fill="auto"/>
            <w:vAlign w:val="center"/>
          </w:tcPr>
          <w:p w:rsidR="00DA3F12" w:rsidRPr="00AA658E" w:rsidRDefault="00DA3F12" w:rsidP="008D5220">
            <w:pPr>
              <w:tabs>
                <w:tab w:val="left" w:pos="426"/>
              </w:tabs>
              <w:suppressAutoHyphens w:val="0"/>
              <w:ind w:left="142"/>
              <w:rPr>
                <w:rFonts w:ascii="Verdana" w:hAnsi="Verdana" w:cs="Times New Roman"/>
                <w:sz w:val="16"/>
                <w:szCs w:val="16"/>
                <w:lang w:eastAsia="el-GR"/>
              </w:rPr>
            </w:pPr>
          </w:p>
        </w:tc>
      </w:tr>
      <w:tr w:rsidR="00DA3F12" w:rsidRPr="00AA658E" w:rsidTr="008D5220">
        <w:trPr>
          <w:trHeight w:val="780"/>
        </w:trPr>
        <w:tc>
          <w:tcPr>
            <w:tcW w:w="665" w:type="dxa"/>
            <w:vMerge/>
            <w:shd w:val="clear" w:color="auto" w:fill="auto"/>
            <w:vAlign w:val="center"/>
          </w:tcPr>
          <w:p w:rsidR="00DA3F12" w:rsidRPr="00AA658E" w:rsidRDefault="00DA3F12" w:rsidP="008D5220">
            <w:pPr>
              <w:jc w:val="center"/>
              <w:rPr>
                <w:rFonts w:ascii="Verdana" w:hAnsi="Verdana" w:cs="Arial"/>
                <w:b/>
                <w:bCs/>
                <w:sz w:val="16"/>
                <w:szCs w:val="16"/>
              </w:rPr>
            </w:pPr>
          </w:p>
        </w:tc>
        <w:tc>
          <w:tcPr>
            <w:tcW w:w="3432" w:type="dxa"/>
            <w:gridSpan w:val="2"/>
            <w:vMerge/>
            <w:shd w:val="clear" w:color="auto" w:fill="auto"/>
            <w:vAlign w:val="center"/>
          </w:tcPr>
          <w:p w:rsidR="00DA3F12" w:rsidRPr="00AA658E" w:rsidRDefault="00DA3F12" w:rsidP="008D5220">
            <w:pPr>
              <w:rPr>
                <w:rFonts w:ascii="Verdana" w:hAnsi="Verdana" w:cs="Arial"/>
                <w:b/>
                <w:bCs/>
                <w:sz w:val="16"/>
                <w:szCs w:val="16"/>
              </w:rPr>
            </w:pPr>
          </w:p>
        </w:tc>
        <w:tc>
          <w:tcPr>
            <w:tcW w:w="2815" w:type="dxa"/>
            <w:vMerge/>
            <w:shd w:val="clear" w:color="auto" w:fill="auto"/>
            <w:vAlign w:val="center"/>
          </w:tcPr>
          <w:p w:rsidR="00DA3F12" w:rsidRPr="00AA658E" w:rsidRDefault="00DA3F12" w:rsidP="008D5220">
            <w:pPr>
              <w:rPr>
                <w:rFonts w:ascii="Verdana" w:hAnsi="Verdana"/>
                <w:sz w:val="16"/>
                <w:szCs w:val="16"/>
              </w:rPr>
            </w:pP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061"/>
        </w:trPr>
        <w:tc>
          <w:tcPr>
            <w:tcW w:w="665" w:type="dxa"/>
            <w:vMerge w:val="restart"/>
            <w:shd w:val="clear" w:color="auto" w:fill="auto"/>
            <w:vAlign w:val="center"/>
          </w:tcPr>
          <w:p w:rsidR="00DA3F12" w:rsidRPr="00AA658E" w:rsidRDefault="00DA3F12" w:rsidP="008D5220">
            <w:pPr>
              <w:jc w:val="center"/>
              <w:rPr>
                <w:rFonts w:ascii="Verdana" w:hAnsi="Verdana" w:cs="Arial"/>
                <w:b/>
                <w:bCs/>
                <w:sz w:val="16"/>
                <w:szCs w:val="16"/>
              </w:rPr>
            </w:pPr>
            <w:r w:rsidRPr="00AA658E">
              <w:rPr>
                <w:rFonts w:ascii="Verdana" w:hAnsi="Verdana" w:cs="Arial"/>
                <w:b/>
                <w:bCs/>
                <w:sz w:val="16"/>
                <w:szCs w:val="16"/>
              </w:rPr>
              <w:t>5</w:t>
            </w:r>
          </w:p>
        </w:tc>
        <w:tc>
          <w:tcPr>
            <w:tcW w:w="3432" w:type="dxa"/>
            <w:gridSpan w:val="2"/>
            <w:vMerge w:val="restart"/>
            <w:shd w:val="clear" w:color="auto" w:fill="auto"/>
            <w:vAlign w:val="center"/>
          </w:tcPr>
          <w:p w:rsidR="00DA3F12" w:rsidRPr="00AA658E" w:rsidRDefault="00DA3F12" w:rsidP="008D5220">
            <w:pPr>
              <w:rPr>
                <w:rFonts w:ascii="Verdana" w:hAnsi="Verdana" w:cs="Arial"/>
                <w:b/>
                <w:bCs/>
                <w:sz w:val="16"/>
                <w:szCs w:val="16"/>
              </w:rPr>
            </w:pPr>
            <w:r w:rsidRPr="00AA658E">
              <w:rPr>
                <w:rFonts w:ascii="Verdana" w:hAnsi="Verdana" w:cs="Arial"/>
                <w:b/>
                <w:bCs/>
                <w:sz w:val="16"/>
                <w:szCs w:val="16"/>
              </w:rPr>
              <w:t>Μη περαίωση φυσικού αντικειμένου</w:t>
            </w:r>
          </w:p>
        </w:tc>
        <w:tc>
          <w:tcPr>
            <w:tcW w:w="2815" w:type="dxa"/>
            <w:vMerge w:val="restart"/>
            <w:shd w:val="clear" w:color="auto" w:fill="auto"/>
            <w:vAlign w:val="center"/>
          </w:tcPr>
          <w:p w:rsidR="00DA3F12" w:rsidRPr="00AA658E" w:rsidRDefault="00DA3F12" w:rsidP="008D5220">
            <w:pPr>
              <w:rPr>
                <w:rFonts w:ascii="Verdana" w:hAnsi="Verdana"/>
                <w:strike/>
                <w:sz w:val="16"/>
                <w:szCs w:val="16"/>
              </w:rPr>
            </w:pPr>
            <w:r w:rsidRPr="00AA658E">
              <w:rPr>
                <w:rFonts w:ascii="Verdana" w:hAnsi="Verdana"/>
                <w:sz w:val="16"/>
                <w:szCs w:val="16"/>
              </w:rPr>
              <w:t>Εξετάζεται αν το φυσικό αντικείμενο της προτεινόμενης πράξης δεν έχει περαιωθεί μέχρι την ημερομηνία που ο δυνητικός δικαιούχος υπέβαλε την αίτηση χρηματοδότησης (σύμφωνα με την παράγραφο 6, άρθρο 65 του Καν. 1303/2013)</w:t>
            </w:r>
            <w:r w:rsidRPr="00AA658E">
              <w:rPr>
                <w:rFonts w:ascii="Verdana" w:hAnsi="Verdana"/>
                <w:strike/>
                <w:sz w:val="16"/>
                <w:szCs w:val="16"/>
              </w:rPr>
              <w:t xml:space="preserve"> </w:t>
            </w: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40"/>
                <w:szCs w:val="40"/>
              </w:rPr>
              <w:t>□</w:t>
            </w:r>
          </w:p>
        </w:tc>
        <w:tc>
          <w:tcPr>
            <w:tcW w:w="4895"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88"/>
        </w:trPr>
        <w:tc>
          <w:tcPr>
            <w:tcW w:w="665" w:type="dxa"/>
            <w:vMerge/>
            <w:shd w:val="clear" w:color="auto" w:fill="auto"/>
            <w:vAlign w:val="center"/>
          </w:tcPr>
          <w:p w:rsidR="00DA3F12" w:rsidRPr="00AA658E" w:rsidRDefault="00DA3F12" w:rsidP="008D5220">
            <w:pPr>
              <w:jc w:val="center"/>
              <w:rPr>
                <w:rFonts w:ascii="Verdana" w:hAnsi="Verdana" w:cs="Arial"/>
                <w:b/>
                <w:bCs/>
                <w:sz w:val="16"/>
                <w:szCs w:val="16"/>
              </w:rPr>
            </w:pPr>
          </w:p>
        </w:tc>
        <w:tc>
          <w:tcPr>
            <w:tcW w:w="3432" w:type="dxa"/>
            <w:gridSpan w:val="2"/>
            <w:vMerge/>
            <w:shd w:val="clear" w:color="auto" w:fill="auto"/>
            <w:vAlign w:val="center"/>
          </w:tcPr>
          <w:p w:rsidR="00DA3F12" w:rsidRPr="00AA658E" w:rsidRDefault="00DA3F12" w:rsidP="008D5220">
            <w:pPr>
              <w:rPr>
                <w:rFonts w:ascii="Verdana" w:hAnsi="Verdana" w:cs="Arial"/>
                <w:b/>
                <w:bCs/>
                <w:sz w:val="16"/>
                <w:szCs w:val="16"/>
              </w:rPr>
            </w:pPr>
          </w:p>
        </w:tc>
        <w:tc>
          <w:tcPr>
            <w:tcW w:w="2815" w:type="dxa"/>
            <w:vMerge/>
            <w:shd w:val="clear" w:color="auto" w:fill="auto"/>
            <w:vAlign w:val="center"/>
          </w:tcPr>
          <w:p w:rsidR="00DA3F12" w:rsidRPr="00AA658E" w:rsidRDefault="00DA3F12" w:rsidP="008D5220">
            <w:pPr>
              <w:rPr>
                <w:rFonts w:ascii="Verdana" w:hAnsi="Verdana"/>
                <w:sz w:val="16"/>
                <w:szCs w:val="16"/>
              </w:rPr>
            </w:pP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55CF7">
        <w:trPr>
          <w:trHeight w:val="1272"/>
        </w:trPr>
        <w:tc>
          <w:tcPr>
            <w:tcW w:w="665" w:type="dxa"/>
            <w:vMerge w:val="restart"/>
            <w:shd w:val="clear" w:color="auto" w:fill="auto"/>
            <w:vAlign w:val="center"/>
          </w:tcPr>
          <w:p w:rsidR="00DA3F12" w:rsidRPr="00AA658E" w:rsidRDefault="00DA3F12" w:rsidP="008D5220">
            <w:pPr>
              <w:jc w:val="center"/>
              <w:rPr>
                <w:rFonts w:ascii="Verdana" w:hAnsi="Verdana" w:cs="Arial"/>
                <w:b/>
                <w:bCs/>
                <w:sz w:val="16"/>
                <w:szCs w:val="16"/>
                <w:highlight w:val="yellow"/>
              </w:rPr>
            </w:pPr>
            <w:r w:rsidRPr="00AA658E">
              <w:rPr>
                <w:rFonts w:ascii="Verdana" w:hAnsi="Verdana" w:cs="Arial"/>
                <w:b/>
                <w:bCs/>
                <w:sz w:val="16"/>
                <w:szCs w:val="16"/>
              </w:rPr>
              <w:t>6</w:t>
            </w:r>
          </w:p>
        </w:tc>
        <w:tc>
          <w:tcPr>
            <w:tcW w:w="3432" w:type="dxa"/>
            <w:gridSpan w:val="2"/>
            <w:vMerge w:val="restart"/>
            <w:shd w:val="clear" w:color="auto" w:fill="auto"/>
            <w:vAlign w:val="center"/>
          </w:tcPr>
          <w:p w:rsidR="00DA3F12" w:rsidRPr="00AA658E" w:rsidRDefault="00DA3F12" w:rsidP="008D5220">
            <w:pPr>
              <w:rPr>
                <w:rFonts w:ascii="Verdana" w:hAnsi="Verdana" w:cs="Arial"/>
                <w:b/>
                <w:bCs/>
                <w:sz w:val="16"/>
                <w:szCs w:val="16"/>
              </w:rPr>
            </w:pPr>
            <w:r w:rsidRPr="00AA658E">
              <w:rPr>
                <w:rFonts w:ascii="Verdana" w:hAnsi="Verdana" w:cs="Tahoma"/>
                <w:b/>
                <w:sz w:val="16"/>
                <w:szCs w:val="16"/>
              </w:rPr>
              <w:t xml:space="preserve">Η Πράξη δεν περιλαμβάνει τμήμα επένδυσης σε υποδομή ή παραγωγική επένδυση η οποία έπαυσε ή </w:t>
            </w:r>
            <w:proofErr w:type="spellStart"/>
            <w:r w:rsidRPr="00AA658E">
              <w:rPr>
                <w:rFonts w:ascii="Verdana" w:hAnsi="Verdana" w:cs="Tahoma"/>
                <w:b/>
                <w:sz w:val="16"/>
                <w:szCs w:val="16"/>
              </w:rPr>
              <w:t>μετεγκαταστάθηκε</w:t>
            </w:r>
            <w:proofErr w:type="spellEnd"/>
            <w:r w:rsidRPr="00AA658E">
              <w:rPr>
                <w:rFonts w:ascii="Verdana" w:hAnsi="Verdana" w:cs="Tahoma"/>
                <w:b/>
                <w:sz w:val="16"/>
                <w:szCs w:val="16"/>
              </w:rPr>
              <w:t xml:space="preserve"> εκτός της περιοχής </w:t>
            </w:r>
            <w:r w:rsidRPr="00AA658E">
              <w:rPr>
                <w:rFonts w:ascii="Verdana" w:hAnsi="Verdana" w:cs="EUAlbertina"/>
                <w:b/>
                <w:color w:val="000000"/>
                <w:sz w:val="16"/>
                <w:szCs w:val="16"/>
              </w:rPr>
              <w:t xml:space="preserve">του προγράμματος εντός πέντε ετών από την τελική πληρωμή στον δικαιούχο ή εντός της προθεσμίας που οριζόταν στους κανόνες περί κρατικών </w:t>
            </w:r>
            <w:proofErr w:type="spellStart"/>
            <w:r w:rsidRPr="00AA658E">
              <w:rPr>
                <w:rFonts w:ascii="Verdana" w:hAnsi="Verdana" w:cs="EUAlbertina"/>
                <w:b/>
                <w:color w:val="000000"/>
                <w:sz w:val="16"/>
                <w:szCs w:val="16"/>
              </w:rPr>
              <w:t>ενισχύσεων·(σύμφωνα</w:t>
            </w:r>
            <w:proofErr w:type="spellEnd"/>
            <w:r w:rsidRPr="00AA658E">
              <w:rPr>
                <w:rFonts w:ascii="Verdana" w:hAnsi="Verdana" w:cs="EUAlbertina"/>
                <w:b/>
                <w:color w:val="000000"/>
                <w:sz w:val="16"/>
                <w:szCs w:val="16"/>
              </w:rPr>
              <w:t xml:space="preserve"> με το άρθρο 71 του Καν. 1303/2013)</w:t>
            </w:r>
          </w:p>
        </w:tc>
        <w:tc>
          <w:tcPr>
            <w:tcW w:w="2815" w:type="dxa"/>
            <w:vMerge w:val="restart"/>
            <w:shd w:val="clear" w:color="auto" w:fill="auto"/>
            <w:vAlign w:val="center"/>
          </w:tcPr>
          <w:p w:rsidR="00DA3F12" w:rsidRPr="00554412" w:rsidRDefault="00DA3F12" w:rsidP="008D5220">
            <w:pPr>
              <w:rPr>
                <w:rFonts w:ascii="Verdana" w:hAnsi="Verdana"/>
                <w:sz w:val="16"/>
                <w:szCs w:val="16"/>
              </w:rPr>
            </w:pPr>
            <w:r w:rsidRPr="00554412">
              <w:rPr>
                <w:rFonts w:ascii="Verdana" w:hAnsi="Verdana"/>
                <w:sz w:val="16"/>
                <w:szCs w:val="16"/>
              </w:rPr>
              <w:t xml:space="preserve">Εξετάζεται αν η προτεινόμενη πράξη περιλαμβάνει τμήμα επένδυσης σε υποδομή ή παραγωγική επένδυση η οποία έπαυσε ή </w:t>
            </w:r>
            <w:proofErr w:type="spellStart"/>
            <w:r w:rsidRPr="00554412">
              <w:rPr>
                <w:rFonts w:ascii="Verdana" w:hAnsi="Verdana"/>
                <w:sz w:val="16"/>
                <w:szCs w:val="16"/>
              </w:rPr>
              <w:t>μετεγκαταστάθηκε</w:t>
            </w:r>
            <w:proofErr w:type="spellEnd"/>
            <w:r w:rsidRPr="00554412">
              <w:rPr>
                <w:rFonts w:ascii="Verdana" w:hAnsi="Verdana"/>
                <w:sz w:val="16"/>
                <w:szCs w:val="16"/>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tc>
        <w:tc>
          <w:tcPr>
            <w:tcW w:w="1856"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4895" w:type="dxa"/>
            <w:shd w:val="clear" w:color="auto" w:fill="auto"/>
            <w:vAlign w:val="center"/>
          </w:tcPr>
          <w:p w:rsidR="00DA3F12" w:rsidRPr="00AA658E" w:rsidRDefault="00DA3F12" w:rsidP="008D5220">
            <w:pPr>
              <w:rPr>
                <w:rFonts w:ascii="Verdana" w:hAnsi="Verdana"/>
                <w:sz w:val="16"/>
                <w:szCs w:val="16"/>
                <w:highlight w:val="yellow"/>
              </w:rPr>
            </w:pPr>
          </w:p>
        </w:tc>
      </w:tr>
      <w:tr w:rsidR="00380CC0" w:rsidRPr="00AA658E" w:rsidTr="008D5220">
        <w:trPr>
          <w:trHeight w:val="488"/>
        </w:trPr>
        <w:tc>
          <w:tcPr>
            <w:tcW w:w="665" w:type="dxa"/>
            <w:vMerge/>
            <w:shd w:val="clear" w:color="auto" w:fill="auto"/>
            <w:vAlign w:val="center"/>
          </w:tcPr>
          <w:p w:rsidR="00380CC0" w:rsidRPr="00AA658E" w:rsidRDefault="00380CC0" w:rsidP="008D5220">
            <w:pPr>
              <w:jc w:val="center"/>
              <w:rPr>
                <w:rFonts w:ascii="Verdana" w:hAnsi="Verdana" w:cs="Arial"/>
                <w:b/>
                <w:bCs/>
                <w:sz w:val="16"/>
                <w:szCs w:val="16"/>
                <w:highlight w:val="yellow"/>
              </w:rPr>
            </w:pPr>
          </w:p>
        </w:tc>
        <w:tc>
          <w:tcPr>
            <w:tcW w:w="3432" w:type="dxa"/>
            <w:gridSpan w:val="2"/>
            <w:vMerge/>
            <w:shd w:val="clear" w:color="auto" w:fill="auto"/>
            <w:vAlign w:val="center"/>
          </w:tcPr>
          <w:p w:rsidR="00380CC0" w:rsidRPr="00AA658E" w:rsidRDefault="00380CC0" w:rsidP="008D5220">
            <w:pPr>
              <w:rPr>
                <w:rFonts w:ascii="Verdana" w:hAnsi="Verdana" w:cs="Arial"/>
                <w:b/>
                <w:bCs/>
                <w:sz w:val="16"/>
                <w:szCs w:val="16"/>
              </w:rPr>
            </w:pPr>
          </w:p>
        </w:tc>
        <w:tc>
          <w:tcPr>
            <w:tcW w:w="2815" w:type="dxa"/>
            <w:vMerge/>
            <w:shd w:val="clear" w:color="auto" w:fill="auto"/>
            <w:vAlign w:val="center"/>
          </w:tcPr>
          <w:p w:rsidR="00380CC0" w:rsidRPr="00AA658E" w:rsidRDefault="00380CC0" w:rsidP="008D5220">
            <w:pPr>
              <w:rPr>
                <w:rFonts w:ascii="Verdana" w:hAnsi="Verdana"/>
                <w:sz w:val="16"/>
                <w:szCs w:val="16"/>
              </w:rPr>
            </w:pPr>
          </w:p>
        </w:tc>
        <w:tc>
          <w:tcPr>
            <w:tcW w:w="1856" w:type="dxa"/>
            <w:shd w:val="clear" w:color="auto" w:fill="auto"/>
            <w:vAlign w:val="center"/>
          </w:tcPr>
          <w:p w:rsidR="00380CC0" w:rsidRPr="00AA658E" w:rsidRDefault="00380CC0" w:rsidP="00552233">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380CC0" w:rsidRPr="00AA658E" w:rsidRDefault="00380CC0" w:rsidP="00552233">
            <w:pPr>
              <w:jc w:val="center"/>
              <w:rPr>
                <w:rFonts w:ascii="Verdana" w:hAnsi="Verdana"/>
              </w:rPr>
            </w:pPr>
            <w:r w:rsidRPr="00AA658E">
              <w:rPr>
                <w:rFonts w:ascii="Verdana" w:hAnsi="Verdana"/>
                <w:sz w:val="40"/>
                <w:szCs w:val="40"/>
              </w:rPr>
              <w:t>□</w:t>
            </w:r>
          </w:p>
        </w:tc>
        <w:tc>
          <w:tcPr>
            <w:tcW w:w="4895" w:type="dxa"/>
            <w:shd w:val="clear" w:color="auto" w:fill="auto"/>
            <w:vAlign w:val="center"/>
          </w:tcPr>
          <w:p w:rsidR="00380CC0" w:rsidRPr="00AA658E" w:rsidRDefault="00380CC0" w:rsidP="00552233">
            <w:pPr>
              <w:rPr>
                <w:rFonts w:ascii="Verdana" w:hAnsi="Verdana"/>
                <w:sz w:val="16"/>
                <w:szCs w:val="16"/>
                <w:highlight w:val="yellow"/>
              </w:rPr>
            </w:pPr>
          </w:p>
        </w:tc>
      </w:tr>
      <w:tr w:rsidR="00380CC0" w:rsidRPr="00AA658E" w:rsidTr="008D5220">
        <w:trPr>
          <w:trHeight w:val="488"/>
        </w:trPr>
        <w:tc>
          <w:tcPr>
            <w:tcW w:w="665" w:type="dxa"/>
            <w:vMerge w:val="restart"/>
            <w:shd w:val="clear" w:color="auto" w:fill="auto"/>
            <w:vAlign w:val="center"/>
          </w:tcPr>
          <w:p w:rsidR="00380CC0" w:rsidRPr="00AA658E" w:rsidRDefault="00380CC0" w:rsidP="008D5220">
            <w:pPr>
              <w:jc w:val="center"/>
              <w:rPr>
                <w:rFonts w:ascii="Verdana" w:hAnsi="Verdana" w:cs="Arial"/>
                <w:b/>
                <w:bCs/>
                <w:sz w:val="16"/>
                <w:szCs w:val="16"/>
              </w:rPr>
            </w:pPr>
            <w:r w:rsidRPr="00AA658E">
              <w:rPr>
                <w:rFonts w:ascii="Verdana" w:hAnsi="Verdana" w:cs="Arial"/>
                <w:b/>
                <w:bCs/>
                <w:sz w:val="16"/>
                <w:szCs w:val="16"/>
              </w:rPr>
              <w:lastRenderedPageBreak/>
              <w:t>7</w:t>
            </w:r>
          </w:p>
        </w:tc>
        <w:tc>
          <w:tcPr>
            <w:tcW w:w="3432" w:type="dxa"/>
            <w:gridSpan w:val="2"/>
            <w:vMerge w:val="restart"/>
            <w:shd w:val="clear" w:color="auto" w:fill="auto"/>
            <w:vAlign w:val="center"/>
          </w:tcPr>
          <w:p w:rsidR="00380CC0" w:rsidRPr="00AA658E" w:rsidRDefault="00380CC0" w:rsidP="008D5220">
            <w:pPr>
              <w:tabs>
                <w:tab w:val="left" w:pos="426"/>
              </w:tabs>
              <w:suppressAutoHyphens w:val="0"/>
              <w:rPr>
                <w:rFonts w:ascii="Verdana" w:hAnsi="Verdana" w:cs="Arial"/>
                <w:b/>
                <w:bCs/>
                <w:sz w:val="16"/>
                <w:szCs w:val="16"/>
                <w:lang w:eastAsia="el-GR"/>
              </w:rPr>
            </w:pPr>
            <w:r w:rsidRPr="00AA658E">
              <w:rPr>
                <w:rFonts w:ascii="Verdana" w:hAnsi="Verdana" w:cs="Arial"/>
                <w:b/>
                <w:bCs/>
                <w:sz w:val="16"/>
                <w:szCs w:val="16"/>
                <w:lang w:eastAsia="el-GR"/>
              </w:rPr>
              <w:t>Η Πράξη εμπίπτει στους Θεματικούς Στόχους, στις Επενδυτικές Προτεραιότητες, στους Ειδικούς Στόχους και στις κατηγορίες δράσεων της πρόσκλησης</w:t>
            </w:r>
          </w:p>
        </w:tc>
        <w:tc>
          <w:tcPr>
            <w:tcW w:w="2815" w:type="dxa"/>
            <w:vMerge w:val="restart"/>
            <w:shd w:val="clear" w:color="auto" w:fill="auto"/>
            <w:vAlign w:val="center"/>
          </w:tcPr>
          <w:p w:rsidR="00380CC0" w:rsidRPr="00AA658E" w:rsidRDefault="00380CC0" w:rsidP="008D5220">
            <w:pPr>
              <w:tabs>
                <w:tab w:val="left" w:pos="426"/>
              </w:tabs>
              <w:suppressAutoHyphens w:val="0"/>
              <w:rPr>
                <w:rFonts w:ascii="Verdana" w:hAnsi="Verdana" w:cs="Times New Roman"/>
                <w:sz w:val="16"/>
                <w:szCs w:val="16"/>
                <w:lang w:eastAsia="el-GR"/>
              </w:rPr>
            </w:pPr>
            <w:r w:rsidRPr="00AA658E">
              <w:rPr>
                <w:rFonts w:ascii="Verdana" w:hAnsi="Verdana" w:cs="Times New Roman"/>
                <w:sz w:val="16"/>
                <w:szCs w:val="16"/>
                <w:lang w:eastAsia="el-GR"/>
              </w:rPr>
              <w:t>Ελέγχεται αν η πράξη εμπίπτει στους προσδιοριζόμενους από την πρόσκληση Θεματικούς Στόχους, στις Επενδυτικές Προτεραιότητες, στους Ειδικούς στόχους και στις κατηγορίες δράσεων.</w:t>
            </w:r>
          </w:p>
        </w:tc>
        <w:tc>
          <w:tcPr>
            <w:tcW w:w="1856" w:type="dxa"/>
            <w:shd w:val="clear" w:color="auto" w:fill="auto"/>
            <w:vAlign w:val="center"/>
          </w:tcPr>
          <w:p w:rsidR="00380CC0" w:rsidRPr="00AA658E" w:rsidRDefault="00380CC0"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380CC0" w:rsidRPr="00AA658E" w:rsidRDefault="00380CC0" w:rsidP="008D5220">
            <w:pPr>
              <w:jc w:val="center"/>
              <w:rPr>
                <w:rFonts w:ascii="Verdana" w:hAnsi="Verdana"/>
              </w:rPr>
            </w:pPr>
            <w:r w:rsidRPr="00AA658E">
              <w:rPr>
                <w:rFonts w:ascii="Verdana" w:hAnsi="Verdana"/>
                <w:sz w:val="40"/>
                <w:szCs w:val="40"/>
              </w:rPr>
              <w:t>□</w:t>
            </w:r>
          </w:p>
        </w:tc>
        <w:tc>
          <w:tcPr>
            <w:tcW w:w="4895" w:type="dxa"/>
            <w:vMerge w:val="restart"/>
            <w:shd w:val="clear" w:color="auto" w:fill="auto"/>
            <w:vAlign w:val="center"/>
          </w:tcPr>
          <w:p w:rsidR="00380CC0" w:rsidRPr="00AA658E" w:rsidRDefault="00380CC0" w:rsidP="008D5220">
            <w:pPr>
              <w:rPr>
                <w:rFonts w:ascii="Verdana" w:hAnsi="Verdana"/>
                <w:sz w:val="16"/>
                <w:szCs w:val="16"/>
              </w:rPr>
            </w:pPr>
          </w:p>
        </w:tc>
      </w:tr>
      <w:tr w:rsidR="00380CC0" w:rsidRPr="00AA658E" w:rsidTr="008D5220">
        <w:trPr>
          <w:trHeight w:val="487"/>
        </w:trPr>
        <w:tc>
          <w:tcPr>
            <w:tcW w:w="665" w:type="dxa"/>
            <w:vMerge/>
            <w:shd w:val="clear" w:color="auto" w:fill="auto"/>
            <w:vAlign w:val="center"/>
          </w:tcPr>
          <w:p w:rsidR="00380CC0" w:rsidRPr="00AA658E" w:rsidRDefault="00380CC0" w:rsidP="008D5220">
            <w:pPr>
              <w:jc w:val="center"/>
              <w:rPr>
                <w:rFonts w:ascii="Verdana" w:hAnsi="Verdana" w:cs="Arial"/>
                <w:b/>
                <w:bCs/>
                <w:sz w:val="16"/>
                <w:szCs w:val="16"/>
              </w:rPr>
            </w:pPr>
          </w:p>
        </w:tc>
        <w:tc>
          <w:tcPr>
            <w:tcW w:w="3432" w:type="dxa"/>
            <w:gridSpan w:val="2"/>
            <w:vMerge/>
            <w:shd w:val="clear" w:color="auto" w:fill="auto"/>
            <w:vAlign w:val="center"/>
          </w:tcPr>
          <w:p w:rsidR="00380CC0" w:rsidRPr="00AA658E" w:rsidRDefault="00380CC0" w:rsidP="008D5220">
            <w:pPr>
              <w:rPr>
                <w:rFonts w:ascii="Verdana" w:hAnsi="Verdana" w:cs="Arial"/>
                <w:b/>
                <w:bCs/>
                <w:sz w:val="16"/>
                <w:szCs w:val="16"/>
              </w:rPr>
            </w:pPr>
          </w:p>
        </w:tc>
        <w:tc>
          <w:tcPr>
            <w:tcW w:w="2815" w:type="dxa"/>
            <w:vMerge/>
            <w:shd w:val="clear" w:color="auto" w:fill="auto"/>
            <w:vAlign w:val="center"/>
          </w:tcPr>
          <w:p w:rsidR="00380CC0" w:rsidRPr="00AA658E" w:rsidRDefault="00380CC0" w:rsidP="008D5220">
            <w:pPr>
              <w:rPr>
                <w:rFonts w:ascii="Verdana" w:hAnsi="Verdana"/>
                <w:sz w:val="16"/>
                <w:szCs w:val="16"/>
              </w:rPr>
            </w:pPr>
          </w:p>
        </w:tc>
        <w:tc>
          <w:tcPr>
            <w:tcW w:w="1856" w:type="dxa"/>
            <w:shd w:val="clear" w:color="auto" w:fill="auto"/>
            <w:vAlign w:val="center"/>
          </w:tcPr>
          <w:p w:rsidR="00380CC0" w:rsidRPr="00AA658E" w:rsidRDefault="00380CC0"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380CC0" w:rsidRPr="00AA658E" w:rsidRDefault="00380CC0"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380CC0" w:rsidRPr="00AA658E" w:rsidRDefault="00380CC0" w:rsidP="008D5220">
            <w:pPr>
              <w:rPr>
                <w:rFonts w:ascii="Verdana" w:hAnsi="Verdana"/>
                <w:sz w:val="16"/>
                <w:szCs w:val="16"/>
              </w:rPr>
            </w:pPr>
          </w:p>
        </w:tc>
      </w:tr>
      <w:tr w:rsidR="00380CC0" w:rsidRPr="00AA658E" w:rsidTr="008D5220">
        <w:trPr>
          <w:trHeight w:val="723"/>
        </w:trPr>
        <w:tc>
          <w:tcPr>
            <w:tcW w:w="665" w:type="dxa"/>
            <w:vMerge w:val="restart"/>
            <w:shd w:val="clear" w:color="auto" w:fill="auto"/>
            <w:vAlign w:val="center"/>
          </w:tcPr>
          <w:p w:rsidR="00380CC0" w:rsidRPr="00AA658E" w:rsidRDefault="00380CC0" w:rsidP="008D5220">
            <w:pPr>
              <w:jc w:val="center"/>
              <w:rPr>
                <w:rFonts w:ascii="Verdana" w:hAnsi="Verdana" w:cs="Arial"/>
                <w:b/>
                <w:bCs/>
                <w:sz w:val="16"/>
                <w:szCs w:val="16"/>
              </w:rPr>
            </w:pPr>
            <w:r w:rsidRPr="00AA658E">
              <w:rPr>
                <w:rFonts w:ascii="Verdana" w:hAnsi="Verdana" w:cs="Arial"/>
                <w:b/>
                <w:bCs/>
                <w:sz w:val="16"/>
                <w:szCs w:val="16"/>
              </w:rPr>
              <w:t>8</w:t>
            </w:r>
          </w:p>
        </w:tc>
        <w:tc>
          <w:tcPr>
            <w:tcW w:w="3432" w:type="dxa"/>
            <w:gridSpan w:val="2"/>
            <w:vMerge w:val="restart"/>
            <w:shd w:val="clear" w:color="auto" w:fill="auto"/>
            <w:vAlign w:val="center"/>
          </w:tcPr>
          <w:p w:rsidR="00380CC0" w:rsidRPr="00AA658E" w:rsidRDefault="00380CC0" w:rsidP="008D5220">
            <w:pPr>
              <w:rPr>
                <w:rFonts w:ascii="Verdana" w:hAnsi="Verdana" w:cs="Arial"/>
                <w:b/>
                <w:bCs/>
                <w:sz w:val="16"/>
                <w:szCs w:val="16"/>
              </w:rPr>
            </w:pPr>
            <w:r w:rsidRPr="00AA658E">
              <w:rPr>
                <w:rFonts w:ascii="Verdana" w:hAnsi="Verdana" w:cs="Arial"/>
                <w:b/>
                <w:bCs/>
                <w:sz w:val="16"/>
                <w:szCs w:val="16"/>
              </w:rPr>
              <w:t>Μη επικάλυψη των χορηγουμένων χρηματοδοτήσεων</w:t>
            </w:r>
          </w:p>
        </w:tc>
        <w:tc>
          <w:tcPr>
            <w:tcW w:w="2815" w:type="dxa"/>
            <w:vMerge w:val="restart"/>
            <w:shd w:val="clear" w:color="auto" w:fill="auto"/>
            <w:vAlign w:val="center"/>
          </w:tcPr>
          <w:p w:rsidR="00380CC0" w:rsidRPr="00554412" w:rsidRDefault="00380CC0" w:rsidP="008D5220">
            <w:pPr>
              <w:tabs>
                <w:tab w:val="left" w:pos="426"/>
              </w:tabs>
              <w:suppressAutoHyphens w:val="0"/>
              <w:rPr>
                <w:rFonts w:ascii="Verdana" w:hAnsi="Verdana" w:cs="Tahoma"/>
                <w:sz w:val="16"/>
                <w:szCs w:val="16"/>
                <w:lang w:eastAsia="el-GR"/>
              </w:rPr>
            </w:pPr>
            <w:r w:rsidRPr="00554412">
              <w:rPr>
                <w:rFonts w:ascii="Verdana" w:hAnsi="Verdana" w:cs="Tahoma"/>
                <w:sz w:val="16"/>
                <w:szCs w:val="16"/>
              </w:rPr>
              <w:t>Εξετάζεται αν διασφαλίζεται η μη διπλή χρηματοδότηση της ίδιας δαπάνης από άλλα Επιχειρησιακά Προγράμματα, χρηματοδοτικά εργαλεία ή/και εθνικούς πόρους</w:t>
            </w:r>
            <w:r w:rsidRPr="00554412">
              <w:rPr>
                <w:rFonts w:ascii="Verdana" w:hAnsi="Verdana" w:cs="Times New Roman"/>
                <w:sz w:val="16"/>
                <w:szCs w:val="16"/>
                <w:lang w:eastAsia="el-GR"/>
              </w:rPr>
              <w:t>.</w:t>
            </w:r>
          </w:p>
        </w:tc>
        <w:tc>
          <w:tcPr>
            <w:tcW w:w="1856" w:type="dxa"/>
            <w:shd w:val="clear" w:color="auto" w:fill="auto"/>
            <w:vAlign w:val="center"/>
          </w:tcPr>
          <w:p w:rsidR="00380CC0" w:rsidRPr="00AA658E" w:rsidRDefault="00380CC0"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380CC0" w:rsidRPr="00AA658E" w:rsidRDefault="00380CC0" w:rsidP="008D5220">
            <w:pPr>
              <w:jc w:val="center"/>
              <w:rPr>
                <w:rFonts w:ascii="Verdana" w:hAnsi="Verdana"/>
              </w:rPr>
            </w:pPr>
            <w:r w:rsidRPr="00AA658E">
              <w:rPr>
                <w:rFonts w:ascii="Verdana" w:hAnsi="Verdana"/>
                <w:sz w:val="40"/>
                <w:szCs w:val="40"/>
              </w:rPr>
              <w:t>□</w:t>
            </w:r>
          </w:p>
        </w:tc>
        <w:tc>
          <w:tcPr>
            <w:tcW w:w="4895" w:type="dxa"/>
            <w:vMerge w:val="restart"/>
            <w:shd w:val="clear" w:color="auto" w:fill="auto"/>
            <w:vAlign w:val="center"/>
          </w:tcPr>
          <w:p w:rsidR="00380CC0" w:rsidRPr="00AA658E" w:rsidRDefault="00380CC0" w:rsidP="008D5220">
            <w:pPr>
              <w:rPr>
                <w:rFonts w:ascii="Verdana" w:hAnsi="Verdana"/>
                <w:sz w:val="16"/>
                <w:szCs w:val="16"/>
              </w:rPr>
            </w:pPr>
          </w:p>
        </w:tc>
      </w:tr>
      <w:tr w:rsidR="00380CC0" w:rsidRPr="00AA658E" w:rsidTr="008D5220">
        <w:trPr>
          <w:trHeight w:val="496"/>
        </w:trPr>
        <w:tc>
          <w:tcPr>
            <w:tcW w:w="665" w:type="dxa"/>
            <w:vMerge/>
            <w:shd w:val="clear" w:color="auto" w:fill="auto"/>
            <w:vAlign w:val="center"/>
          </w:tcPr>
          <w:p w:rsidR="00380CC0" w:rsidRPr="00AA658E" w:rsidRDefault="00380CC0" w:rsidP="008D5220">
            <w:pPr>
              <w:jc w:val="center"/>
              <w:rPr>
                <w:rFonts w:ascii="Verdana" w:hAnsi="Verdana" w:cs="Arial"/>
                <w:b/>
                <w:bCs/>
                <w:sz w:val="16"/>
                <w:szCs w:val="16"/>
              </w:rPr>
            </w:pPr>
          </w:p>
        </w:tc>
        <w:tc>
          <w:tcPr>
            <w:tcW w:w="3432" w:type="dxa"/>
            <w:gridSpan w:val="2"/>
            <w:vMerge/>
            <w:shd w:val="clear" w:color="auto" w:fill="auto"/>
            <w:vAlign w:val="center"/>
          </w:tcPr>
          <w:p w:rsidR="00380CC0" w:rsidRPr="00AA658E" w:rsidRDefault="00380CC0" w:rsidP="008D5220">
            <w:pPr>
              <w:rPr>
                <w:rFonts w:ascii="Verdana" w:hAnsi="Verdana" w:cs="Arial"/>
                <w:b/>
                <w:bCs/>
                <w:sz w:val="16"/>
                <w:szCs w:val="16"/>
              </w:rPr>
            </w:pPr>
          </w:p>
        </w:tc>
        <w:tc>
          <w:tcPr>
            <w:tcW w:w="2815" w:type="dxa"/>
            <w:vMerge/>
            <w:shd w:val="clear" w:color="auto" w:fill="auto"/>
            <w:vAlign w:val="center"/>
          </w:tcPr>
          <w:p w:rsidR="00380CC0" w:rsidRPr="00AA658E" w:rsidRDefault="00380CC0" w:rsidP="008D5220">
            <w:pPr>
              <w:rPr>
                <w:rFonts w:ascii="Verdana" w:hAnsi="Verdana"/>
                <w:sz w:val="16"/>
                <w:szCs w:val="16"/>
              </w:rPr>
            </w:pPr>
          </w:p>
        </w:tc>
        <w:tc>
          <w:tcPr>
            <w:tcW w:w="1856" w:type="dxa"/>
            <w:shd w:val="clear" w:color="auto" w:fill="auto"/>
            <w:vAlign w:val="center"/>
          </w:tcPr>
          <w:p w:rsidR="00380CC0" w:rsidRPr="00AA658E" w:rsidRDefault="00380CC0"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380CC0" w:rsidRPr="00AA658E" w:rsidRDefault="00380CC0" w:rsidP="008D5220">
            <w:pPr>
              <w:jc w:val="center"/>
              <w:rPr>
                <w:rFonts w:ascii="Verdana" w:hAnsi="Verdana"/>
              </w:rPr>
            </w:pPr>
            <w:r w:rsidRPr="00AA658E">
              <w:rPr>
                <w:rFonts w:ascii="Verdana" w:hAnsi="Verdana"/>
                <w:sz w:val="40"/>
                <w:szCs w:val="40"/>
              </w:rPr>
              <w:t>□</w:t>
            </w:r>
          </w:p>
        </w:tc>
        <w:tc>
          <w:tcPr>
            <w:tcW w:w="4895" w:type="dxa"/>
            <w:vMerge/>
            <w:shd w:val="clear" w:color="auto" w:fill="auto"/>
            <w:vAlign w:val="center"/>
          </w:tcPr>
          <w:p w:rsidR="00380CC0" w:rsidRPr="00AA658E" w:rsidRDefault="00380CC0" w:rsidP="008D5220">
            <w:pPr>
              <w:rPr>
                <w:rFonts w:ascii="Verdana" w:hAnsi="Verdana"/>
                <w:sz w:val="16"/>
                <w:szCs w:val="16"/>
              </w:rPr>
            </w:pPr>
          </w:p>
        </w:tc>
      </w:tr>
      <w:tr w:rsidR="00380CC0" w:rsidRPr="00AA658E" w:rsidTr="008D5220">
        <w:trPr>
          <w:trHeight w:val="432"/>
        </w:trPr>
        <w:tc>
          <w:tcPr>
            <w:tcW w:w="665" w:type="dxa"/>
            <w:vMerge w:val="restart"/>
            <w:shd w:val="clear" w:color="auto" w:fill="auto"/>
            <w:vAlign w:val="center"/>
          </w:tcPr>
          <w:p w:rsidR="00380CC0" w:rsidRPr="00AA658E" w:rsidRDefault="00380CC0" w:rsidP="008D5220">
            <w:pPr>
              <w:rPr>
                <w:rFonts w:ascii="Verdana" w:hAnsi="Verdana" w:cs="Arial"/>
                <w:b/>
                <w:bCs/>
                <w:sz w:val="16"/>
                <w:szCs w:val="16"/>
              </w:rPr>
            </w:pPr>
            <w:r w:rsidRPr="00AA658E">
              <w:rPr>
                <w:rFonts w:ascii="Verdana" w:hAnsi="Verdana" w:cs="Arial"/>
                <w:b/>
                <w:bCs/>
                <w:sz w:val="16"/>
                <w:szCs w:val="16"/>
              </w:rPr>
              <w:t>9</w:t>
            </w:r>
          </w:p>
        </w:tc>
        <w:tc>
          <w:tcPr>
            <w:tcW w:w="3432" w:type="dxa"/>
            <w:gridSpan w:val="2"/>
            <w:vMerge w:val="restart"/>
            <w:shd w:val="clear" w:color="auto" w:fill="auto"/>
            <w:vAlign w:val="center"/>
          </w:tcPr>
          <w:p w:rsidR="00380CC0" w:rsidRPr="00AA658E" w:rsidRDefault="00380CC0" w:rsidP="008D5220">
            <w:pPr>
              <w:rPr>
                <w:rFonts w:ascii="Verdana" w:hAnsi="Verdana" w:cs="Arial"/>
                <w:b/>
                <w:bCs/>
                <w:sz w:val="16"/>
                <w:szCs w:val="16"/>
              </w:rPr>
            </w:pPr>
            <w:r w:rsidRPr="00AA658E">
              <w:rPr>
                <w:rFonts w:ascii="Verdana" w:hAnsi="Verdana" w:cs="Arial"/>
                <w:b/>
                <w:bCs/>
                <w:sz w:val="16"/>
                <w:szCs w:val="16"/>
              </w:rPr>
              <w:t>Υποβολή αποφάσεων των αρμόδιων ή και συλλογικών οργάνων του δικαιούχου ή άλλων αρμοδίων οργάνων</w:t>
            </w:r>
          </w:p>
        </w:tc>
        <w:tc>
          <w:tcPr>
            <w:tcW w:w="2815" w:type="dxa"/>
            <w:vMerge w:val="restart"/>
            <w:shd w:val="clear" w:color="auto" w:fill="auto"/>
            <w:vAlign w:val="center"/>
          </w:tcPr>
          <w:p w:rsidR="00380CC0" w:rsidRPr="00AA658E" w:rsidRDefault="00380CC0" w:rsidP="008D5220">
            <w:pPr>
              <w:pStyle w:val="a"/>
              <w:numPr>
                <w:ilvl w:val="0"/>
                <w:numId w:val="0"/>
              </w:numPr>
              <w:rPr>
                <w:rFonts w:ascii="Verdana" w:hAnsi="Verdana"/>
                <w:sz w:val="16"/>
                <w:szCs w:val="16"/>
              </w:rPr>
            </w:pPr>
            <w:r w:rsidRPr="00AA658E">
              <w:rPr>
                <w:rFonts w:ascii="Verdana" w:hAnsi="Verdana"/>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856" w:type="dxa"/>
            <w:shd w:val="clear" w:color="auto" w:fill="auto"/>
            <w:vAlign w:val="center"/>
          </w:tcPr>
          <w:p w:rsidR="00380CC0" w:rsidRPr="00AA658E" w:rsidRDefault="00380CC0" w:rsidP="008D5220">
            <w:pPr>
              <w:rPr>
                <w:rFonts w:ascii="Verdana" w:hAnsi="Verdana"/>
                <w:sz w:val="16"/>
                <w:szCs w:val="16"/>
              </w:rPr>
            </w:pPr>
            <w:r w:rsidRPr="00AA658E">
              <w:rPr>
                <w:rFonts w:ascii="Verdana" w:hAnsi="Verdana"/>
                <w:sz w:val="16"/>
                <w:szCs w:val="16"/>
              </w:rPr>
              <w:t>ΝΑΙ</w:t>
            </w:r>
          </w:p>
        </w:tc>
        <w:tc>
          <w:tcPr>
            <w:tcW w:w="909" w:type="dxa"/>
            <w:shd w:val="clear" w:color="auto" w:fill="auto"/>
            <w:vAlign w:val="center"/>
          </w:tcPr>
          <w:p w:rsidR="00380CC0" w:rsidRPr="00AA658E" w:rsidRDefault="00380CC0" w:rsidP="008D5220">
            <w:pPr>
              <w:jc w:val="center"/>
              <w:rPr>
                <w:rFonts w:ascii="Verdana" w:hAnsi="Verdana"/>
              </w:rPr>
            </w:pPr>
            <w:r w:rsidRPr="00AA658E">
              <w:rPr>
                <w:rFonts w:ascii="Verdana" w:hAnsi="Verdana"/>
                <w:sz w:val="40"/>
                <w:szCs w:val="40"/>
              </w:rPr>
              <w:t>□</w:t>
            </w:r>
          </w:p>
        </w:tc>
        <w:tc>
          <w:tcPr>
            <w:tcW w:w="4895" w:type="dxa"/>
            <w:shd w:val="clear" w:color="auto" w:fill="auto"/>
            <w:vAlign w:val="center"/>
          </w:tcPr>
          <w:p w:rsidR="00380CC0" w:rsidRPr="00AA658E" w:rsidRDefault="00380CC0" w:rsidP="008D5220">
            <w:pPr>
              <w:rPr>
                <w:rFonts w:ascii="Verdana" w:hAnsi="Verdana"/>
                <w:sz w:val="16"/>
                <w:szCs w:val="16"/>
              </w:rPr>
            </w:pPr>
          </w:p>
        </w:tc>
      </w:tr>
      <w:tr w:rsidR="00380CC0" w:rsidRPr="00AA658E" w:rsidTr="008D5220">
        <w:trPr>
          <w:trHeight w:val="521"/>
        </w:trPr>
        <w:tc>
          <w:tcPr>
            <w:tcW w:w="665" w:type="dxa"/>
            <w:vMerge/>
            <w:shd w:val="clear" w:color="auto" w:fill="auto"/>
            <w:vAlign w:val="center"/>
          </w:tcPr>
          <w:p w:rsidR="00380CC0" w:rsidRPr="00AA658E" w:rsidRDefault="00380CC0" w:rsidP="008D5220">
            <w:pPr>
              <w:jc w:val="center"/>
              <w:rPr>
                <w:rFonts w:ascii="Verdana" w:hAnsi="Verdana" w:cs="Arial"/>
                <w:b/>
                <w:bCs/>
                <w:sz w:val="16"/>
                <w:szCs w:val="16"/>
              </w:rPr>
            </w:pPr>
          </w:p>
        </w:tc>
        <w:tc>
          <w:tcPr>
            <w:tcW w:w="3432" w:type="dxa"/>
            <w:gridSpan w:val="2"/>
            <w:vMerge/>
            <w:shd w:val="clear" w:color="auto" w:fill="auto"/>
            <w:vAlign w:val="center"/>
          </w:tcPr>
          <w:p w:rsidR="00380CC0" w:rsidRPr="00AA658E" w:rsidRDefault="00380CC0" w:rsidP="008D5220">
            <w:pPr>
              <w:rPr>
                <w:rFonts w:ascii="Verdana" w:hAnsi="Verdana" w:cs="Arial"/>
                <w:b/>
                <w:bCs/>
                <w:sz w:val="16"/>
                <w:szCs w:val="16"/>
              </w:rPr>
            </w:pPr>
          </w:p>
        </w:tc>
        <w:tc>
          <w:tcPr>
            <w:tcW w:w="2815" w:type="dxa"/>
            <w:vMerge/>
            <w:shd w:val="clear" w:color="auto" w:fill="auto"/>
            <w:vAlign w:val="center"/>
          </w:tcPr>
          <w:p w:rsidR="00380CC0" w:rsidRPr="00AA658E" w:rsidRDefault="00380CC0" w:rsidP="008D5220">
            <w:pPr>
              <w:rPr>
                <w:rFonts w:ascii="Verdana" w:hAnsi="Verdana"/>
                <w:sz w:val="16"/>
                <w:szCs w:val="16"/>
              </w:rPr>
            </w:pPr>
          </w:p>
        </w:tc>
        <w:tc>
          <w:tcPr>
            <w:tcW w:w="1856" w:type="dxa"/>
            <w:shd w:val="clear" w:color="auto" w:fill="auto"/>
            <w:vAlign w:val="center"/>
          </w:tcPr>
          <w:p w:rsidR="00380CC0" w:rsidRPr="00AA658E" w:rsidRDefault="00380CC0" w:rsidP="008D5220">
            <w:pPr>
              <w:rPr>
                <w:rFonts w:ascii="Verdana" w:hAnsi="Verdana"/>
                <w:sz w:val="16"/>
                <w:szCs w:val="16"/>
              </w:rPr>
            </w:pPr>
            <w:r w:rsidRPr="00AA658E">
              <w:rPr>
                <w:rFonts w:ascii="Verdana" w:hAnsi="Verdana"/>
                <w:sz w:val="16"/>
                <w:szCs w:val="16"/>
              </w:rPr>
              <w:t>ΟΧΙ</w:t>
            </w:r>
          </w:p>
        </w:tc>
        <w:tc>
          <w:tcPr>
            <w:tcW w:w="909" w:type="dxa"/>
            <w:shd w:val="clear" w:color="auto" w:fill="auto"/>
            <w:vAlign w:val="center"/>
          </w:tcPr>
          <w:p w:rsidR="00380CC0" w:rsidRPr="00AA658E" w:rsidRDefault="00380CC0" w:rsidP="008D5220">
            <w:pPr>
              <w:jc w:val="center"/>
              <w:rPr>
                <w:rFonts w:ascii="Verdana" w:hAnsi="Verdana"/>
              </w:rPr>
            </w:pPr>
            <w:r w:rsidRPr="00AA658E">
              <w:rPr>
                <w:rFonts w:ascii="Verdana" w:hAnsi="Verdana"/>
                <w:sz w:val="40"/>
                <w:szCs w:val="40"/>
              </w:rPr>
              <w:t>□</w:t>
            </w:r>
          </w:p>
        </w:tc>
        <w:tc>
          <w:tcPr>
            <w:tcW w:w="4895" w:type="dxa"/>
            <w:shd w:val="clear" w:color="auto" w:fill="auto"/>
            <w:vAlign w:val="center"/>
          </w:tcPr>
          <w:p w:rsidR="00380CC0" w:rsidRPr="00AA658E" w:rsidRDefault="00380CC0" w:rsidP="008D5220">
            <w:pPr>
              <w:rPr>
                <w:rFonts w:ascii="Verdana" w:hAnsi="Verdana"/>
                <w:sz w:val="16"/>
                <w:szCs w:val="16"/>
              </w:rPr>
            </w:pPr>
          </w:p>
        </w:tc>
      </w:tr>
      <w:tr w:rsidR="00380CC0" w:rsidRPr="00AA658E" w:rsidTr="008D5220">
        <w:trPr>
          <w:trHeight w:val="529"/>
        </w:trPr>
        <w:tc>
          <w:tcPr>
            <w:tcW w:w="665" w:type="dxa"/>
            <w:vMerge/>
            <w:shd w:val="clear" w:color="auto" w:fill="auto"/>
            <w:vAlign w:val="center"/>
          </w:tcPr>
          <w:p w:rsidR="00380CC0" w:rsidRPr="00AA658E" w:rsidRDefault="00380CC0" w:rsidP="008D5220">
            <w:pPr>
              <w:jc w:val="center"/>
              <w:rPr>
                <w:rFonts w:ascii="Verdana" w:hAnsi="Verdana" w:cs="Arial"/>
                <w:b/>
                <w:bCs/>
                <w:sz w:val="16"/>
                <w:szCs w:val="16"/>
              </w:rPr>
            </w:pPr>
          </w:p>
        </w:tc>
        <w:tc>
          <w:tcPr>
            <w:tcW w:w="3432" w:type="dxa"/>
            <w:gridSpan w:val="2"/>
            <w:vMerge/>
            <w:shd w:val="clear" w:color="auto" w:fill="auto"/>
            <w:vAlign w:val="center"/>
          </w:tcPr>
          <w:p w:rsidR="00380CC0" w:rsidRPr="00AA658E" w:rsidRDefault="00380CC0" w:rsidP="008D5220">
            <w:pPr>
              <w:rPr>
                <w:rFonts w:ascii="Verdana" w:hAnsi="Verdana" w:cs="Arial"/>
                <w:b/>
                <w:bCs/>
                <w:sz w:val="16"/>
                <w:szCs w:val="16"/>
              </w:rPr>
            </w:pPr>
          </w:p>
        </w:tc>
        <w:tc>
          <w:tcPr>
            <w:tcW w:w="2815" w:type="dxa"/>
            <w:vMerge/>
            <w:shd w:val="clear" w:color="auto" w:fill="auto"/>
            <w:vAlign w:val="center"/>
          </w:tcPr>
          <w:p w:rsidR="00380CC0" w:rsidRPr="00AA658E" w:rsidRDefault="00380CC0" w:rsidP="008D5220">
            <w:pPr>
              <w:rPr>
                <w:rFonts w:ascii="Verdana" w:hAnsi="Verdana"/>
                <w:sz w:val="16"/>
                <w:szCs w:val="16"/>
              </w:rPr>
            </w:pPr>
          </w:p>
        </w:tc>
        <w:tc>
          <w:tcPr>
            <w:tcW w:w="1856" w:type="dxa"/>
            <w:shd w:val="clear" w:color="auto" w:fill="auto"/>
            <w:vAlign w:val="center"/>
          </w:tcPr>
          <w:p w:rsidR="00380CC0" w:rsidRPr="00AA658E" w:rsidRDefault="00380CC0" w:rsidP="008D5220">
            <w:pPr>
              <w:rPr>
                <w:rFonts w:ascii="Verdana" w:hAnsi="Verdana"/>
                <w:sz w:val="16"/>
                <w:szCs w:val="16"/>
              </w:rPr>
            </w:pPr>
            <w:r w:rsidRPr="00AA658E">
              <w:rPr>
                <w:rFonts w:ascii="Verdana" w:hAnsi="Verdana"/>
                <w:sz w:val="16"/>
                <w:szCs w:val="16"/>
              </w:rPr>
              <w:t>ΔΕΝ ΕΦΑΡΜΟΖΕΤΑΙ</w:t>
            </w:r>
          </w:p>
        </w:tc>
        <w:tc>
          <w:tcPr>
            <w:tcW w:w="909" w:type="dxa"/>
            <w:shd w:val="clear" w:color="auto" w:fill="auto"/>
            <w:vAlign w:val="center"/>
          </w:tcPr>
          <w:p w:rsidR="00380CC0" w:rsidRPr="00AA658E" w:rsidRDefault="00380CC0" w:rsidP="008D5220">
            <w:pPr>
              <w:jc w:val="center"/>
              <w:rPr>
                <w:rFonts w:ascii="Verdana" w:hAnsi="Verdana"/>
              </w:rPr>
            </w:pPr>
            <w:r w:rsidRPr="00AA658E">
              <w:rPr>
                <w:rFonts w:ascii="Verdana" w:hAnsi="Verdana"/>
                <w:sz w:val="40"/>
                <w:szCs w:val="40"/>
              </w:rPr>
              <w:t>□</w:t>
            </w:r>
          </w:p>
        </w:tc>
        <w:tc>
          <w:tcPr>
            <w:tcW w:w="4895" w:type="dxa"/>
            <w:shd w:val="clear" w:color="auto" w:fill="auto"/>
            <w:vAlign w:val="center"/>
          </w:tcPr>
          <w:p w:rsidR="00380CC0" w:rsidRPr="00AA658E" w:rsidRDefault="00380CC0" w:rsidP="008D5220">
            <w:pPr>
              <w:rPr>
                <w:rFonts w:ascii="Verdana" w:hAnsi="Verdana"/>
                <w:sz w:val="16"/>
                <w:szCs w:val="16"/>
              </w:rPr>
            </w:pPr>
          </w:p>
        </w:tc>
      </w:tr>
      <w:tr w:rsidR="00380CC0" w:rsidRPr="00AA658E" w:rsidTr="008D5220">
        <w:trPr>
          <w:trHeight w:val="1024"/>
        </w:trPr>
        <w:tc>
          <w:tcPr>
            <w:tcW w:w="6912" w:type="dxa"/>
            <w:gridSpan w:val="4"/>
            <w:vMerge w:val="restart"/>
            <w:shd w:val="clear" w:color="auto" w:fill="auto"/>
            <w:vAlign w:val="center"/>
          </w:tcPr>
          <w:p w:rsidR="00380CC0" w:rsidRPr="00AA658E" w:rsidRDefault="00380CC0" w:rsidP="008D5220">
            <w:pPr>
              <w:rPr>
                <w:rFonts w:ascii="Verdana" w:hAnsi="Verdana"/>
                <w:sz w:val="16"/>
                <w:szCs w:val="16"/>
              </w:rPr>
            </w:pPr>
            <w:r w:rsidRPr="00AA658E">
              <w:rPr>
                <w:rFonts w:ascii="Verdana" w:hAnsi="Verdana"/>
                <w:b/>
                <w:sz w:val="16"/>
                <w:szCs w:val="16"/>
              </w:rPr>
              <w:t xml:space="preserve">ΠΡΟΫΠΟΘΕΣΗ ΓΙΑ ΘΕΤΙΚΗ ΑΞΙΟΛΟΓΗΣΗ:                                                                                                                                                                                                                          </w:t>
            </w:r>
          </w:p>
          <w:p w:rsidR="00380CC0" w:rsidRPr="00AA658E" w:rsidRDefault="00380CC0" w:rsidP="008D5220">
            <w:pPr>
              <w:rPr>
                <w:rFonts w:ascii="Verdana" w:hAnsi="Verdana"/>
                <w:sz w:val="16"/>
                <w:szCs w:val="16"/>
              </w:rPr>
            </w:pPr>
            <w:r w:rsidRPr="00AA658E">
              <w:rPr>
                <w:rFonts w:ascii="Verdana" w:hAnsi="Verdana"/>
                <w:sz w:val="16"/>
                <w:szCs w:val="16"/>
              </w:rPr>
              <w:t xml:space="preserve">Το Στάδιο Α’ Έλεγχος πληρότητας και </w:t>
            </w:r>
            <w:proofErr w:type="spellStart"/>
            <w:r w:rsidRPr="00AA658E">
              <w:rPr>
                <w:rFonts w:ascii="Verdana" w:hAnsi="Verdana"/>
                <w:sz w:val="16"/>
                <w:szCs w:val="16"/>
              </w:rPr>
              <w:t>επιλεξιμότητας</w:t>
            </w:r>
            <w:proofErr w:type="spellEnd"/>
            <w:r w:rsidRPr="00AA658E">
              <w:rPr>
                <w:rFonts w:ascii="Verdana" w:hAnsi="Verdana"/>
                <w:sz w:val="16"/>
                <w:szCs w:val="16"/>
              </w:rPr>
              <w:t xml:space="preserve"> της πρότασης αποτελεί απαραίτητη προϋπόθεση για να ξεκινήσει το Στάδιο Β’ της αξιολόγησης της πράξης. Για όλα τα παραπάνω, η απάντηση πρέπει να είναι θετική (ΝΑΙ), ή «ΔΕΝ ΕΦΑΡΜΟΖΕΤΑΙ»,  διαφορετικά η πρόταση απορρίπτεται και ενημερώνεται σχετικά ο Δικαιούχος. </w:t>
            </w:r>
          </w:p>
          <w:p w:rsidR="00380CC0" w:rsidRPr="00AA658E" w:rsidRDefault="00380CC0" w:rsidP="008D5220">
            <w:pPr>
              <w:rPr>
                <w:rFonts w:ascii="Verdana" w:hAnsi="Verdana"/>
                <w:sz w:val="16"/>
                <w:szCs w:val="16"/>
              </w:rPr>
            </w:pPr>
            <w:r w:rsidRPr="00AA658E">
              <w:rPr>
                <w:rFonts w:ascii="Verdana" w:hAnsi="Verdana"/>
                <w:sz w:val="16"/>
                <w:szCs w:val="16"/>
              </w:rPr>
              <w:t xml:space="preserve">Για την ολοκλήρωση του ελέγχου της πληρότητας και </w:t>
            </w:r>
            <w:proofErr w:type="spellStart"/>
            <w:r w:rsidRPr="00AA658E">
              <w:rPr>
                <w:rFonts w:ascii="Verdana" w:hAnsi="Verdana"/>
                <w:sz w:val="16"/>
                <w:szCs w:val="16"/>
              </w:rPr>
              <w:t>επιλεξιμότητας</w:t>
            </w:r>
            <w:proofErr w:type="spellEnd"/>
            <w:r w:rsidRPr="00AA658E">
              <w:rPr>
                <w:rFonts w:ascii="Verdana" w:hAnsi="Verdana"/>
                <w:sz w:val="16"/>
                <w:szCs w:val="16"/>
              </w:rPr>
              <w:t>, η ΕΥΔ του Ε.Π. «Μεταρρύθμιση Δημοσίου Τομέα» δύναται να ζητήσει συμπληρωματικά στοιχεία (που τεκμηριώνουν τα ανωτέρω) από το δικαιούχο και τα οποία πρέπει να υποβληθούν πριν από την έναρξη του Σταδίου Β’ της διαδικασίας αξιολόγησης.</w:t>
            </w:r>
          </w:p>
        </w:tc>
        <w:tc>
          <w:tcPr>
            <w:tcW w:w="1856" w:type="dxa"/>
            <w:vMerge w:val="restart"/>
            <w:shd w:val="clear" w:color="auto" w:fill="auto"/>
            <w:vAlign w:val="center"/>
          </w:tcPr>
          <w:p w:rsidR="00380CC0" w:rsidRPr="00AA658E" w:rsidRDefault="00380CC0" w:rsidP="008D5220">
            <w:pPr>
              <w:rPr>
                <w:rFonts w:ascii="Verdana" w:hAnsi="Verdana"/>
                <w:b/>
                <w:sz w:val="16"/>
                <w:szCs w:val="16"/>
              </w:rPr>
            </w:pPr>
            <w:r w:rsidRPr="00AA658E">
              <w:rPr>
                <w:rFonts w:ascii="Verdana" w:hAnsi="Verdana"/>
                <w:b/>
                <w:sz w:val="16"/>
                <w:szCs w:val="16"/>
              </w:rPr>
              <w:t>ΕΚΠΛΗΡΩΣΗ ΚΡΙΤΗΡΙΩΝ ΓΙΑ ΤΟ ΣΤΑΔΙΟ Α: ΕΛΕΓΧΟΣ ΠΛΗΡΟΤΗΤΑΣ ΚΑΙ ΕΠΙΛΕΞΙΜΟΤΗΤΑΣ  ΤΗΣ ΠΡΟΤΑΣΗΣ</w:t>
            </w:r>
          </w:p>
        </w:tc>
        <w:tc>
          <w:tcPr>
            <w:tcW w:w="909" w:type="dxa"/>
            <w:shd w:val="clear" w:color="auto" w:fill="auto"/>
            <w:vAlign w:val="center"/>
          </w:tcPr>
          <w:p w:rsidR="00380CC0" w:rsidRPr="00AA658E" w:rsidRDefault="00380CC0" w:rsidP="008D5220">
            <w:pPr>
              <w:jc w:val="center"/>
              <w:rPr>
                <w:rFonts w:ascii="Verdana" w:hAnsi="Verdana"/>
                <w:b/>
                <w:sz w:val="16"/>
                <w:szCs w:val="16"/>
              </w:rPr>
            </w:pPr>
            <w:r w:rsidRPr="00AA658E">
              <w:rPr>
                <w:rFonts w:ascii="Verdana" w:hAnsi="Verdana"/>
                <w:b/>
                <w:sz w:val="16"/>
                <w:szCs w:val="16"/>
              </w:rPr>
              <w:t>ΝΑΙ</w:t>
            </w:r>
            <w:r w:rsidRPr="00AA658E">
              <w:rPr>
                <w:rFonts w:ascii="Verdana" w:hAnsi="Verdana"/>
                <w:b/>
                <w:sz w:val="16"/>
                <w:szCs w:val="16"/>
                <w:lang w:val="en-US"/>
              </w:rPr>
              <w:t xml:space="preserve"> </w:t>
            </w:r>
          </w:p>
          <w:p w:rsidR="00380CC0" w:rsidRPr="00AA658E" w:rsidRDefault="00380CC0" w:rsidP="008D5220">
            <w:pPr>
              <w:jc w:val="center"/>
              <w:rPr>
                <w:rFonts w:ascii="Verdana" w:hAnsi="Verdana"/>
                <w:b/>
                <w:sz w:val="16"/>
                <w:szCs w:val="16"/>
              </w:rPr>
            </w:pPr>
            <w:r w:rsidRPr="00AA658E">
              <w:rPr>
                <w:rFonts w:ascii="Verdana" w:hAnsi="Verdana"/>
                <w:sz w:val="40"/>
                <w:szCs w:val="40"/>
              </w:rPr>
              <w:t>□</w:t>
            </w:r>
          </w:p>
        </w:tc>
        <w:tc>
          <w:tcPr>
            <w:tcW w:w="4895" w:type="dxa"/>
            <w:vMerge w:val="restart"/>
            <w:shd w:val="clear" w:color="auto" w:fill="auto"/>
            <w:vAlign w:val="center"/>
          </w:tcPr>
          <w:p w:rsidR="00380CC0" w:rsidRPr="00AA658E" w:rsidRDefault="00380CC0" w:rsidP="008D5220">
            <w:pPr>
              <w:rPr>
                <w:rFonts w:ascii="Verdana" w:hAnsi="Verdana"/>
                <w:sz w:val="16"/>
                <w:szCs w:val="16"/>
              </w:rPr>
            </w:pPr>
          </w:p>
        </w:tc>
      </w:tr>
      <w:tr w:rsidR="00380CC0" w:rsidRPr="00AA658E" w:rsidTr="008D5220">
        <w:trPr>
          <w:trHeight w:val="1301"/>
        </w:trPr>
        <w:tc>
          <w:tcPr>
            <w:tcW w:w="6912" w:type="dxa"/>
            <w:gridSpan w:val="4"/>
            <w:vMerge/>
            <w:shd w:val="clear" w:color="auto" w:fill="auto"/>
            <w:vAlign w:val="center"/>
          </w:tcPr>
          <w:p w:rsidR="00380CC0" w:rsidRPr="00AA658E" w:rsidRDefault="00380CC0" w:rsidP="008D5220">
            <w:pPr>
              <w:rPr>
                <w:rFonts w:ascii="Verdana" w:hAnsi="Verdana"/>
                <w:b/>
                <w:sz w:val="16"/>
                <w:szCs w:val="16"/>
              </w:rPr>
            </w:pPr>
          </w:p>
        </w:tc>
        <w:tc>
          <w:tcPr>
            <w:tcW w:w="1856" w:type="dxa"/>
            <w:vMerge/>
            <w:shd w:val="clear" w:color="auto" w:fill="auto"/>
            <w:vAlign w:val="center"/>
          </w:tcPr>
          <w:p w:rsidR="00380CC0" w:rsidRPr="00AA658E" w:rsidRDefault="00380CC0" w:rsidP="008D5220">
            <w:pPr>
              <w:rPr>
                <w:rFonts w:ascii="Verdana" w:hAnsi="Verdana"/>
                <w:b/>
                <w:sz w:val="16"/>
                <w:szCs w:val="16"/>
              </w:rPr>
            </w:pPr>
          </w:p>
        </w:tc>
        <w:tc>
          <w:tcPr>
            <w:tcW w:w="909" w:type="dxa"/>
            <w:shd w:val="clear" w:color="auto" w:fill="auto"/>
            <w:vAlign w:val="center"/>
          </w:tcPr>
          <w:p w:rsidR="00380CC0" w:rsidRPr="00AA658E" w:rsidRDefault="00380CC0" w:rsidP="008D5220">
            <w:pPr>
              <w:jc w:val="center"/>
              <w:rPr>
                <w:rFonts w:ascii="Verdana" w:hAnsi="Verdana"/>
                <w:b/>
                <w:sz w:val="16"/>
                <w:szCs w:val="16"/>
                <w:lang w:val="en-US"/>
              </w:rPr>
            </w:pPr>
            <w:r w:rsidRPr="00AA658E">
              <w:rPr>
                <w:rFonts w:ascii="Verdana" w:hAnsi="Verdana"/>
                <w:b/>
                <w:sz w:val="16"/>
                <w:szCs w:val="16"/>
              </w:rPr>
              <w:t>ΟΧΙ</w:t>
            </w:r>
          </w:p>
          <w:p w:rsidR="00380CC0" w:rsidRPr="00AA658E" w:rsidRDefault="00380CC0" w:rsidP="008D5220">
            <w:pPr>
              <w:jc w:val="center"/>
              <w:rPr>
                <w:rFonts w:ascii="Verdana" w:hAnsi="Verdana"/>
                <w:b/>
                <w:sz w:val="16"/>
                <w:szCs w:val="16"/>
              </w:rPr>
            </w:pPr>
            <w:r w:rsidRPr="00AA658E">
              <w:rPr>
                <w:rFonts w:ascii="Verdana" w:hAnsi="Verdana"/>
                <w:b/>
                <w:sz w:val="16"/>
                <w:szCs w:val="16"/>
                <w:lang w:val="en-US"/>
              </w:rPr>
              <w:t xml:space="preserve"> </w:t>
            </w:r>
            <w:r w:rsidRPr="00AA658E">
              <w:rPr>
                <w:rFonts w:ascii="Verdana" w:hAnsi="Verdana"/>
                <w:sz w:val="40"/>
                <w:szCs w:val="40"/>
              </w:rPr>
              <w:t>□</w:t>
            </w:r>
          </w:p>
        </w:tc>
        <w:tc>
          <w:tcPr>
            <w:tcW w:w="4895" w:type="dxa"/>
            <w:vMerge/>
            <w:shd w:val="clear" w:color="auto" w:fill="auto"/>
            <w:vAlign w:val="center"/>
          </w:tcPr>
          <w:p w:rsidR="00380CC0" w:rsidRPr="00AA658E" w:rsidRDefault="00380CC0" w:rsidP="008D5220">
            <w:pPr>
              <w:rPr>
                <w:rFonts w:ascii="Verdana" w:hAnsi="Verdana"/>
                <w:sz w:val="16"/>
                <w:szCs w:val="16"/>
              </w:rPr>
            </w:pPr>
          </w:p>
        </w:tc>
      </w:tr>
      <w:tr w:rsidR="00380CC0" w:rsidRPr="00AA658E" w:rsidTr="008D5220">
        <w:trPr>
          <w:trHeight w:val="771"/>
        </w:trPr>
        <w:tc>
          <w:tcPr>
            <w:tcW w:w="3028" w:type="dxa"/>
            <w:gridSpan w:val="2"/>
            <w:tcBorders>
              <w:bottom w:val="single" w:sz="4" w:space="0" w:color="auto"/>
            </w:tcBorders>
            <w:shd w:val="clear" w:color="auto" w:fill="auto"/>
            <w:vAlign w:val="center"/>
          </w:tcPr>
          <w:p w:rsidR="00380CC0" w:rsidRPr="00AA658E" w:rsidRDefault="00380CC0" w:rsidP="008D5220">
            <w:pPr>
              <w:rPr>
                <w:rFonts w:ascii="Verdana" w:hAnsi="Verdana"/>
                <w:sz w:val="16"/>
                <w:szCs w:val="16"/>
              </w:rPr>
            </w:pPr>
            <w:r w:rsidRPr="00AA658E">
              <w:rPr>
                <w:rFonts w:ascii="Verdana" w:hAnsi="Verdana"/>
                <w:sz w:val="16"/>
                <w:szCs w:val="16"/>
              </w:rPr>
              <w:t xml:space="preserve">Ημερομηνία έναρξης εξέτασης για το Στάδιο Α’ Έλεγχος </w:t>
            </w:r>
            <w:proofErr w:type="spellStart"/>
            <w:r w:rsidRPr="00AA658E">
              <w:rPr>
                <w:rFonts w:ascii="Verdana" w:hAnsi="Verdana"/>
                <w:sz w:val="16"/>
                <w:szCs w:val="16"/>
              </w:rPr>
              <w:t>επιλεξιμότητας</w:t>
            </w:r>
            <w:proofErr w:type="spellEnd"/>
            <w:r w:rsidRPr="00AA658E">
              <w:rPr>
                <w:rFonts w:ascii="Verdana" w:hAnsi="Verdana"/>
                <w:sz w:val="16"/>
                <w:szCs w:val="16"/>
              </w:rPr>
              <w:t xml:space="preserve">  της πρότασης:</w:t>
            </w:r>
          </w:p>
        </w:tc>
        <w:tc>
          <w:tcPr>
            <w:tcW w:w="3884" w:type="dxa"/>
            <w:gridSpan w:val="2"/>
            <w:tcBorders>
              <w:bottom w:val="single" w:sz="4" w:space="0" w:color="auto"/>
            </w:tcBorders>
            <w:shd w:val="clear" w:color="auto" w:fill="auto"/>
            <w:vAlign w:val="center"/>
          </w:tcPr>
          <w:p w:rsidR="00380CC0" w:rsidRPr="00AA658E" w:rsidRDefault="00380CC0" w:rsidP="008D5220">
            <w:pPr>
              <w:rPr>
                <w:rFonts w:ascii="Verdana" w:hAnsi="Verdana"/>
                <w:sz w:val="16"/>
                <w:szCs w:val="16"/>
              </w:rPr>
            </w:pPr>
          </w:p>
        </w:tc>
        <w:tc>
          <w:tcPr>
            <w:tcW w:w="2765" w:type="dxa"/>
            <w:gridSpan w:val="2"/>
            <w:vMerge w:val="restart"/>
            <w:tcBorders>
              <w:bottom w:val="single" w:sz="4" w:space="0" w:color="auto"/>
            </w:tcBorders>
            <w:shd w:val="clear" w:color="auto" w:fill="auto"/>
            <w:vAlign w:val="center"/>
          </w:tcPr>
          <w:p w:rsidR="00380CC0" w:rsidRPr="00AA658E" w:rsidRDefault="00380CC0" w:rsidP="008D5220">
            <w:pPr>
              <w:rPr>
                <w:rFonts w:ascii="Verdana" w:hAnsi="Verdana"/>
                <w:sz w:val="16"/>
                <w:szCs w:val="16"/>
              </w:rPr>
            </w:pPr>
            <w:r w:rsidRPr="00AA658E">
              <w:rPr>
                <w:rFonts w:ascii="Verdana" w:hAnsi="Verdana"/>
                <w:sz w:val="16"/>
                <w:szCs w:val="16"/>
              </w:rPr>
              <w:t>Υπογραφή</w:t>
            </w:r>
          </w:p>
        </w:tc>
        <w:tc>
          <w:tcPr>
            <w:tcW w:w="4895" w:type="dxa"/>
            <w:vMerge w:val="restart"/>
            <w:tcBorders>
              <w:bottom w:val="single" w:sz="4" w:space="0" w:color="auto"/>
            </w:tcBorders>
            <w:shd w:val="clear" w:color="auto" w:fill="auto"/>
            <w:vAlign w:val="center"/>
          </w:tcPr>
          <w:p w:rsidR="00380CC0" w:rsidRPr="00AA658E" w:rsidRDefault="00380CC0" w:rsidP="008D5220">
            <w:pPr>
              <w:ind w:left="-108" w:hanging="180"/>
              <w:rPr>
                <w:rFonts w:ascii="Verdana" w:hAnsi="Verdana"/>
                <w:sz w:val="16"/>
                <w:szCs w:val="16"/>
              </w:rPr>
            </w:pPr>
          </w:p>
        </w:tc>
      </w:tr>
      <w:tr w:rsidR="00380CC0" w:rsidRPr="00AA658E" w:rsidTr="008D5220">
        <w:trPr>
          <w:trHeight w:val="249"/>
        </w:trPr>
        <w:tc>
          <w:tcPr>
            <w:tcW w:w="3028" w:type="dxa"/>
            <w:gridSpan w:val="2"/>
            <w:shd w:val="clear" w:color="auto" w:fill="auto"/>
            <w:vAlign w:val="center"/>
          </w:tcPr>
          <w:p w:rsidR="00380CC0" w:rsidRPr="00AA658E" w:rsidRDefault="00380CC0" w:rsidP="008D5220">
            <w:pPr>
              <w:rPr>
                <w:rFonts w:ascii="Verdana" w:hAnsi="Verdana"/>
                <w:sz w:val="16"/>
                <w:szCs w:val="16"/>
              </w:rPr>
            </w:pPr>
            <w:r w:rsidRPr="00AA658E">
              <w:rPr>
                <w:rFonts w:ascii="Verdana" w:hAnsi="Verdana"/>
                <w:sz w:val="16"/>
                <w:szCs w:val="16"/>
              </w:rPr>
              <w:lastRenderedPageBreak/>
              <w:t>Ημερομηνία υποβολής συμπληρωματικών στοιχείων:</w:t>
            </w:r>
          </w:p>
        </w:tc>
        <w:tc>
          <w:tcPr>
            <w:tcW w:w="3884" w:type="dxa"/>
            <w:gridSpan w:val="2"/>
            <w:shd w:val="clear" w:color="auto" w:fill="auto"/>
            <w:vAlign w:val="center"/>
          </w:tcPr>
          <w:p w:rsidR="00380CC0" w:rsidRPr="00AA658E" w:rsidRDefault="00380CC0" w:rsidP="008D5220">
            <w:pPr>
              <w:rPr>
                <w:rFonts w:ascii="Verdana" w:hAnsi="Verdana"/>
                <w:sz w:val="16"/>
                <w:szCs w:val="16"/>
              </w:rPr>
            </w:pPr>
          </w:p>
        </w:tc>
        <w:tc>
          <w:tcPr>
            <w:tcW w:w="2765" w:type="dxa"/>
            <w:gridSpan w:val="2"/>
            <w:vMerge/>
            <w:shd w:val="clear" w:color="auto" w:fill="auto"/>
            <w:vAlign w:val="center"/>
          </w:tcPr>
          <w:p w:rsidR="00380CC0" w:rsidRPr="00AA658E" w:rsidRDefault="00380CC0" w:rsidP="008D5220">
            <w:pPr>
              <w:rPr>
                <w:rFonts w:ascii="Verdana" w:hAnsi="Verdana"/>
                <w:sz w:val="16"/>
                <w:szCs w:val="16"/>
              </w:rPr>
            </w:pPr>
          </w:p>
        </w:tc>
        <w:tc>
          <w:tcPr>
            <w:tcW w:w="4895" w:type="dxa"/>
            <w:vMerge/>
            <w:shd w:val="clear" w:color="auto" w:fill="auto"/>
            <w:vAlign w:val="center"/>
          </w:tcPr>
          <w:p w:rsidR="00380CC0" w:rsidRPr="00AA658E" w:rsidRDefault="00380CC0" w:rsidP="008D5220">
            <w:pPr>
              <w:rPr>
                <w:rFonts w:ascii="Verdana" w:hAnsi="Verdana"/>
                <w:sz w:val="16"/>
                <w:szCs w:val="16"/>
              </w:rPr>
            </w:pPr>
          </w:p>
        </w:tc>
      </w:tr>
      <w:tr w:rsidR="00380CC0" w:rsidRPr="00AA658E" w:rsidTr="008D5220">
        <w:trPr>
          <w:trHeight w:val="233"/>
        </w:trPr>
        <w:tc>
          <w:tcPr>
            <w:tcW w:w="3028" w:type="dxa"/>
            <w:gridSpan w:val="2"/>
            <w:shd w:val="clear" w:color="auto" w:fill="auto"/>
            <w:vAlign w:val="center"/>
          </w:tcPr>
          <w:p w:rsidR="00380CC0" w:rsidRPr="00AA658E" w:rsidRDefault="00380CC0" w:rsidP="008D5220">
            <w:pPr>
              <w:rPr>
                <w:rFonts w:ascii="Verdana" w:hAnsi="Verdana"/>
                <w:sz w:val="16"/>
                <w:szCs w:val="16"/>
              </w:rPr>
            </w:pPr>
            <w:r w:rsidRPr="00AA658E">
              <w:rPr>
                <w:rFonts w:ascii="Verdana" w:hAnsi="Verdana"/>
                <w:sz w:val="16"/>
                <w:szCs w:val="16"/>
              </w:rPr>
              <w:t xml:space="preserve">Ημερομηνία ολοκλήρωσης εξέτασης για το Στάδιο Α’ Έλεγχος </w:t>
            </w:r>
            <w:proofErr w:type="spellStart"/>
            <w:r w:rsidRPr="00AA658E">
              <w:rPr>
                <w:rFonts w:ascii="Verdana" w:hAnsi="Verdana"/>
                <w:sz w:val="16"/>
                <w:szCs w:val="16"/>
              </w:rPr>
              <w:t>επιλεξιμότητας</w:t>
            </w:r>
            <w:proofErr w:type="spellEnd"/>
            <w:r w:rsidRPr="00AA658E">
              <w:rPr>
                <w:rFonts w:ascii="Verdana" w:hAnsi="Verdana"/>
                <w:sz w:val="16"/>
                <w:szCs w:val="16"/>
              </w:rPr>
              <w:t xml:space="preserve">  της πρότασης:</w:t>
            </w:r>
          </w:p>
        </w:tc>
        <w:tc>
          <w:tcPr>
            <w:tcW w:w="3884" w:type="dxa"/>
            <w:gridSpan w:val="2"/>
            <w:shd w:val="clear" w:color="auto" w:fill="auto"/>
            <w:vAlign w:val="center"/>
          </w:tcPr>
          <w:p w:rsidR="00380CC0" w:rsidRPr="00AA658E" w:rsidRDefault="00380CC0" w:rsidP="008D5220">
            <w:pPr>
              <w:rPr>
                <w:rFonts w:ascii="Verdana" w:hAnsi="Verdana"/>
                <w:sz w:val="16"/>
                <w:szCs w:val="16"/>
              </w:rPr>
            </w:pPr>
          </w:p>
        </w:tc>
        <w:tc>
          <w:tcPr>
            <w:tcW w:w="2765" w:type="dxa"/>
            <w:gridSpan w:val="2"/>
            <w:vMerge/>
            <w:shd w:val="clear" w:color="auto" w:fill="auto"/>
            <w:vAlign w:val="center"/>
          </w:tcPr>
          <w:p w:rsidR="00380CC0" w:rsidRPr="00AA658E" w:rsidRDefault="00380CC0" w:rsidP="008D5220">
            <w:pPr>
              <w:rPr>
                <w:rFonts w:ascii="Verdana" w:hAnsi="Verdana"/>
                <w:sz w:val="16"/>
                <w:szCs w:val="16"/>
              </w:rPr>
            </w:pPr>
          </w:p>
        </w:tc>
        <w:tc>
          <w:tcPr>
            <w:tcW w:w="4895" w:type="dxa"/>
            <w:vMerge/>
            <w:shd w:val="clear" w:color="auto" w:fill="auto"/>
            <w:vAlign w:val="center"/>
          </w:tcPr>
          <w:p w:rsidR="00380CC0" w:rsidRPr="00AA658E" w:rsidRDefault="00380CC0" w:rsidP="008D5220">
            <w:pPr>
              <w:rPr>
                <w:rFonts w:ascii="Verdana" w:hAnsi="Verdana"/>
                <w:sz w:val="16"/>
                <w:szCs w:val="16"/>
              </w:rPr>
            </w:pPr>
          </w:p>
        </w:tc>
      </w:tr>
    </w:tbl>
    <w:p w:rsidR="00DA3F12" w:rsidRPr="00AA658E" w:rsidRDefault="00DA3F12" w:rsidP="00DA3F12">
      <w:pPr>
        <w:rPr>
          <w:rFonts w:ascii="Verdana" w:hAnsi="Verdana"/>
        </w:rPr>
      </w:pPr>
      <w:r w:rsidRPr="00AA658E">
        <w:rPr>
          <w:rFonts w:ascii="Verdana" w:hAnsi="Verdana"/>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14174"/>
      </w:tblGrid>
      <w:tr w:rsidR="00DA3F12" w:rsidRPr="00AA658E" w:rsidTr="008D5220">
        <w:tc>
          <w:tcPr>
            <w:tcW w:w="14174" w:type="dxa"/>
            <w:shd w:val="clear" w:color="auto" w:fill="99CCFF"/>
          </w:tcPr>
          <w:p w:rsidR="00DA3F12" w:rsidRPr="00AA658E" w:rsidRDefault="00DA3F12" w:rsidP="008D5220">
            <w:pPr>
              <w:jc w:val="center"/>
              <w:rPr>
                <w:rFonts w:ascii="Verdana" w:hAnsi="Verdana"/>
                <w:b/>
              </w:rPr>
            </w:pPr>
            <w:r w:rsidRPr="00AA658E">
              <w:rPr>
                <w:rFonts w:ascii="Verdana" w:hAnsi="Verdana" w:cs="Tahoma"/>
                <w:b/>
                <w:bCs/>
                <w:color w:val="000000"/>
                <w:szCs w:val="22"/>
              </w:rPr>
              <w:lastRenderedPageBreak/>
              <w:t>ΣΤΑΔΙΟ Β’  Αξιολόγηση των προτάσεων ανά ομάδα κριτηρίων</w:t>
            </w:r>
          </w:p>
        </w:tc>
      </w:tr>
    </w:tbl>
    <w:p w:rsidR="00DA3F12" w:rsidRPr="00AA658E" w:rsidRDefault="00DA3F12" w:rsidP="00DA3F12">
      <w:pPr>
        <w:spacing w:before="0"/>
        <w:rPr>
          <w:rFonts w:ascii="Verdana" w:hAnsi="Verdana"/>
          <w:b/>
          <w:sz w:val="20"/>
          <w:szCs w:val="20"/>
        </w:rPr>
      </w:pPr>
      <w:r w:rsidRPr="00AA658E">
        <w:rPr>
          <w:rFonts w:ascii="Verdana" w:hAnsi="Verdana"/>
          <w:b/>
          <w:sz w:val="20"/>
          <w:szCs w:val="20"/>
        </w:rPr>
        <w:t>ΕΠΙΧΕΙΡΗΣΙΑΚΟ ΠΡΟΓΡΑΜΜΑ: ΜΕΤΑΡΡΥΘΜΙΣΗ ΔΗΜΟΣΙΟΥ ΤΟΜΕΑ</w:t>
      </w:r>
    </w:p>
    <w:p w:rsidR="00DA3F12" w:rsidRPr="00AA658E" w:rsidRDefault="00DA3F12" w:rsidP="00DA3F12">
      <w:pPr>
        <w:spacing w:before="0"/>
        <w:rPr>
          <w:rFonts w:ascii="Verdana" w:hAnsi="Verdana"/>
          <w:sz w:val="20"/>
          <w:szCs w:val="20"/>
        </w:rPr>
      </w:pPr>
      <w:r w:rsidRPr="00AA658E">
        <w:rPr>
          <w:rFonts w:ascii="Verdana" w:hAnsi="Verdana"/>
          <w:b/>
          <w:sz w:val="20"/>
          <w:szCs w:val="20"/>
        </w:rPr>
        <w:t xml:space="preserve">ΘΕΜΑΤΙΚΟΣ ΑΞΟΝΑΣ: </w:t>
      </w:r>
      <w:r w:rsidRPr="00AA658E">
        <w:rPr>
          <w:rFonts w:ascii="Verdana" w:hAnsi="Verdana"/>
          <w:bCs/>
          <w:sz w:val="20"/>
          <w:szCs w:val="20"/>
        </w:rPr>
        <w:t>ΒΕΛΤΙΩΣΗ ΤΗΣ ΔΙΑΧΕΙΡΙΣΗΣ ΚΑΙ ΑΝΑΠΤΥΞΗ ΤΟΥ ΑΝΘΡΩΠΙΝΟΥ ΔΥΝΑΜΙΚΟΥ ΤΟΥ ΔΗΜΟΣΙΟΥ ΤΟΜΕΑ</w:t>
      </w:r>
    </w:p>
    <w:p w:rsidR="00DA3F12" w:rsidRPr="00AA658E" w:rsidRDefault="00DA3F12" w:rsidP="00DA3F12">
      <w:pPr>
        <w:spacing w:before="0"/>
        <w:rPr>
          <w:rFonts w:ascii="Verdana" w:hAnsi="Verdana"/>
          <w:sz w:val="20"/>
          <w:szCs w:val="20"/>
        </w:rPr>
      </w:pPr>
      <w:r w:rsidRPr="00AA658E">
        <w:rPr>
          <w:rFonts w:ascii="Verdana" w:hAnsi="Verdana"/>
          <w:sz w:val="20"/>
          <w:szCs w:val="20"/>
        </w:rPr>
        <w:t>ΑΞΟΝΑΣ ΠΡΟΤΕΡΑΙΟΤΗΤΑΣ: 7,8,9</w:t>
      </w:r>
    </w:p>
    <w:p w:rsidR="00DA3F12" w:rsidRPr="00AA658E" w:rsidRDefault="00DA3F12" w:rsidP="00DA3F12">
      <w:pPr>
        <w:spacing w:before="0"/>
        <w:rPr>
          <w:rFonts w:ascii="Verdana" w:hAnsi="Verdana"/>
          <w:caps/>
          <w:sz w:val="20"/>
          <w:szCs w:val="20"/>
        </w:rPr>
      </w:pPr>
      <w:r w:rsidRPr="00AA658E">
        <w:rPr>
          <w:rFonts w:ascii="Verdana" w:hAnsi="Verdana"/>
          <w:b/>
          <w:caps/>
          <w:sz w:val="20"/>
          <w:szCs w:val="20"/>
        </w:rPr>
        <w:t xml:space="preserve">Θεματικός Στόχος: </w:t>
      </w:r>
      <w:r w:rsidRPr="00AA658E">
        <w:rPr>
          <w:rFonts w:ascii="Verdana" w:hAnsi="Verdana"/>
          <w:caps/>
          <w:sz w:val="20"/>
          <w:szCs w:val="20"/>
        </w:rPr>
        <w:t>ΒΕΛΤΙΩΣΗ της ΘΕΣΜΙΚΗΣ ΕΠΑΡΚΕΙΑΣ ΚΑΙ της ΑΠΟΤΕΛΕΣΜΑΤΙΚΗΣ ΔΗΜΟΣΙΑΣ ΔΙΟΙΚΗΣΗΣ</w:t>
      </w:r>
    </w:p>
    <w:p w:rsidR="00DA3F12" w:rsidRPr="00AA658E" w:rsidRDefault="00DA3F12" w:rsidP="00DA3F12">
      <w:pPr>
        <w:spacing w:before="0"/>
        <w:rPr>
          <w:rFonts w:ascii="Verdana" w:hAnsi="Verdana"/>
          <w:caps/>
          <w:sz w:val="20"/>
          <w:szCs w:val="20"/>
        </w:rPr>
      </w:pPr>
      <w:r w:rsidRPr="00AA658E">
        <w:rPr>
          <w:rFonts w:ascii="Verdana" w:hAnsi="Verdana"/>
          <w:b/>
          <w:caps/>
          <w:sz w:val="20"/>
          <w:szCs w:val="20"/>
        </w:rPr>
        <w:t>Επενδυτική Προτεραιότητα:</w:t>
      </w:r>
      <w:r w:rsidRPr="00AA658E">
        <w:rPr>
          <w:rFonts w:ascii="Verdana" w:hAnsi="Verdana"/>
          <w:caps/>
          <w:sz w:val="20"/>
          <w:szCs w:val="20"/>
        </w:rPr>
        <w:t xml:space="preserve"> 11</w:t>
      </w:r>
      <w:proofErr w:type="spellStart"/>
      <w:r w:rsidRPr="00AA658E">
        <w:rPr>
          <w:rFonts w:ascii="Verdana" w:hAnsi="Verdana"/>
          <w:sz w:val="16"/>
          <w:szCs w:val="16"/>
          <w:lang w:val="en-US"/>
        </w:rPr>
        <w:t>i</w:t>
      </w:r>
      <w:proofErr w:type="spellEnd"/>
      <w:r w:rsidRPr="00AA658E">
        <w:rPr>
          <w:rFonts w:ascii="Verdana" w:hAnsi="Verdana"/>
          <w:sz w:val="16"/>
          <w:szCs w:val="16"/>
        </w:rPr>
        <w:t xml:space="preserve"> -</w:t>
      </w:r>
      <w:r w:rsidRPr="00AA658E">
        <w:rPr>
          <w:rFonts w:ascii="Verdana" w:hAnsi="Verdana"/>
          <w:b/>
          <w:caps/>
          <w:sz w:val="20"/>
          <w:szCs w:val="20"/>
        </w:rPr>
        <w:t xml:space="preserve"> </w:t>
      </w:r>
      <w:r w:rsidRPr="00AA658E">
        <w:rPr>
          <w:rFonts w:ascii="Verdana" w:hAnsi="Verdana"/>
          <w:caps/>
          <w:sz w:val="20"/>
          <w:szCs w:val="20"/>
        </w:rPr>
        <w:t>επενδυση στη θεσμικη ικανοτητα και στην αποτελεσματικοτητα της δημοσιασ διοικησησ και των δημοσιων υπηρεσιων σε εθνικο, περιφερειακο και τοπικο επιπεδο με στοχο τις μεταρρυθμισεισ, την καλυτερη κανονιστικη ρυθμιση και την ορθη διακυβερνηση</w:t>
      </w:r>
    </w:p>
    <w:p w:rsidR="00DA3F12" w:rsidRPr="00AA658E" w:rsidRDefault="00DA3F12" w:rsidP="00DA3F12">
      <w:pPr>
        <w:spacing w:before="0"/>
        <w:rPr>
          <w:rFonts w:ascii="Verdana" w:hAnsi="Verdana"/>
          <w:b/>
          <w:sz w:val="20"/>
          <w:szCs w:val="20"/>
        </w:rPr>
      </w:pPr>
      <w:r w:rsidRPr="00AA658E">
        <w:rPr>
          <w:rFonts w:ascii="Verdana" w:hAnsi="Verdana"/>
          <w:b/>
          <w:sz w:val="20"/>
          <w:szCs w:val="20"/>
        </w:rPr>
        <w:t xml:space="preserve">ΕΙΔΙΚΟΣ ΣΤΟΧΟΣ: </w:t>
      </w:r>
      <w:r w:rsidRPr="00AA658E">
        <w:rPr>
          <w:rFonts w:ascii="Verdana" w:hAnsi="Verdana"/>
          <w:bCs/>
          <w:sz w:val="20"/>
          <w:szCs w:val="20"/>
        </w:rPr>
        <w:t>Αύξηση των φορέων της δημόσιας διοίκησης όπου εφαρμόζονται νέες οριζόντιες πολιτικές, νέα συστήματα αξιολόγησης και ορθολογικής διοίκησης ανθρώπινου δυναμικού</w:t>
      </w:r>
    </w:p>
    <w:p w:rsidR="00DA3F12" w:rsidRPr="00AA658E" w:rsidRDefault="00DA3F12" w:rsidP="00DA3F12">
      <w:pPr>
        <w:spacing w:before="0"/>
        <w:rPr>
          <w:rFonts w:ascii="Verdana" w:hAnsi="Verdana"/>
          <w:b/>
          <w:sz w:val="20"/>
          <w:szCs w:val="20"/>
        </w:rPr>
      </w:pPr>
      <w:r w:rsidRPr="00AA658E">
        <w:rPr>
          <w:rFonts w:ascii="Verdana" w:hAnsi="Verdana"/>
          <w:b/>
          <w:sz w:val="20"/>
          <w:szCs w:val="20"/>
        </w:rPr>
        <w:t>ΚΩΔΙΚΟΣ ΠΡΟΣΚΛΗΣΗΣ:</w:t>
      </w:r>
    </w:p>
    <w:p w:rsidR="00DA3F12" w:rsidRPr="00AA658E" w:rsidRDefault="00DA3F12" w:rsidP="00DA3F12">
      <w:pPr>
        <w:spacing w:before="0"/>
        <w:rPr>
          <w:rFonts w:ascii="Verdana" w:hAnsi="Verdana"/>
          <w:b/>
          <w:sz w:val="20"/>
          <w:szCs w:val="20"/>
        </w:rPr>
      </w:pPr>
      <w:r w:rsidRPr="00AA658E">
        <w:rPr>
          <w:rFonts w:ascii="Verdana" w:hAnsi="Verdana"/>
          <w:b/>
          <w:sz w:val="20"/>
          <w:szCs w:val="20"/>
        </w:rPr>
        <w:t>ΤΙΤΛΟΣ ΠΡΟΤΕΙΝΟΜΕΝΗΣ ΠΡΑΞΗΣ:</w:t>
      </w:r>
    </w:p>
    <w:p w:rsidR="00DA3F12" w:rsidRPr="00AA658E" w:rsidRDefault="00DA3F12" w:rsidP="00DA3F12">
      <w:pPr>
        <w:spacing w:before="0"/>
        <w:rPr>
          <w:rFonts w:ascii="Verdana" w:hAnsi="Verdana"/>
          <w:b/>
          <w:sz w:val="20"/>
          <w:szCs w:val="20"/>
        </w:rPr>
      </w:pPr>
      <w:r w:rsidRPr="00AA658E">
        <w:rPr>
          <w:rFonts w:ascii="Verdana" w:hAnsi="Verdana"/>
          <w:b/>
          <w:sz w:val="20"/>
          <w:szCs w:val="20"/>
        </w:rPr>
        <w:t xml:space="preserve">ΔΙΚΑΙΟΥΧΟΣ:  </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93"/>
        <w:gridCol w:w="718"/>
        <w:gridCol w:w="3969"/>
        <w:gridCol w:w="1800"/>
        <w:gridCol w:w="900"/>
        <w:gridCol w:w="913"/>
        <w:gridCol w:w="3407"/>
      </w:tblGrid>
      <w:tr w:rsidR="00DA3F12" w:rsidRPr="00AA658E" w:rsidTr="008D5220">
        <w:tc>
          <w:tcPr>
            <w:tcW w:w="14148" w:type="dxa"/>
            <w:gridSpan w:val="8"/>
            <w:tcBorders>
              <w:bottom w:val="single" w:sz="4" w:space="0" w:color="auto"/>
            </w:tcBorders>
            <w:shd w:val="clear" w:color="auto" w:fill="FFFFFF"/>
          </w:tcPr>
          <w:p w:rsidR="00DA3F12" w:rsidRPr="00AA658E" w:rsidRDefault="00DA3F12" w:rsidP="008D5220">
            <w:pPr>
              <w:jc w:val="center"/>
              <w:rPr>
                <w:rFonts w:ascii="Verdana" w:hAnsi="Verdana"/>
                <w:b/>
                <w:sz w:val="20"/>
                <w:szCs w:val="20"/>
              </w:rPr>
            </w:pPr>
            <w:r w:rsidRPr="00AA658E">
              <w:rPr>
                <w:rFonts w:ascii="Verdana" w:hAnsi="Verdana"/>
                <w:b/>
                <w:sz w:val="20"/>
                <w:szCs w:val="20"/>
              </w:rPr>
              <w:t>ΑΞΙΟΛΟΓΗΣΗ ΣΕ ΕΠΙΠΕΔΟ ΚΑΤΗΓΟΡΙΑΣ ΚΡΙΤΗΡΙΩΝ – ΣΤΑΔΙΟ Β’  Αξιολόγηση των προτάσεων ανά ομάδα κριτηρίων</w:t>
            </w:r>
          </w:p>
        </w:tc>
      </w:tr>
      <w:tr w:rsidR="00DA3F12" w:rsidRPr="00AA658E" w:rsidTr="008D5220">
        <w:tc>
          <w:tcPr>
            <w:tcW w:w="3159" w:type="dxa"/>
            <w:gridSpan w:val="3"/>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ΟΜΑΔΑ ΚΡΙΤΗΡΙΩΝ</w:t>
            </w:r>
          </w:p>
        </w:tc>
        <w:tc>
          <w:tcPr>
            <w:tcW w:w="10989" w:type="dxa"/>
            <w:gridSpan w:val="5"/>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Α. ΠΛΗΡΟΤΗΤΑ ΚΑΙ ΣΑΦΗΝΕΙΑ ΠΕΡΙΕΧΟΜΕΝΟΥ ΤΗΣ ΠΡΟΤΑΣΗΣ</w:t>
            </w:r>
          </w:p>
        </w:tc>
      </w:tr>
      <w:tr w:rsidR="00DA3F12" w:rsidRPr="00AA658E" w:rsidTr="008D5220">
        <w:tc>
          <w:tcPr>
            <w:tcW w:w="648"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Α/Α</w:t>
            </w:r>
          </w:p>
        </w:tc>
        <w:tc>
          <w:tcPr>
            <w:tcW w:w="1793"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Περιγραφή Κριτηρίου</w:t>
            </w:r>
          </w:p>
        </w:tc>
        <w:tc>
          <w:tcPr>
            <w:tcW w:w="718"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Πεδίο ΤΔΠ</w:t>
            </w:r>
          </w:p>
        </w:tc>
        <w:tc>
          <w:tcPr>
            <w:tcW w:w="3969"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Εξειδίκευση κριτηρίου</w:t>
            </w:r>
          </w:p>
        </w:tc>
        <w:tc>
          <w:tcPr>
            <w:tcW w:w="1800"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Κατάσταση</w:t>
            </w:r>
          </w:p>
        </w:tc>
        <w:tc>
          <w:tcPr>
            <w:tcW w:w="1813" w:type="dxa"/>
            <w:gridSpan w:val="2"/>
            <w:shd w:val="clear" w:color="auto" w:fill="CCCCFF"/>
            <w:vAlign w:val="center"/>
          </w:tcPr>
          <w:p w:rsidR="00DA3F12" w:rsidRPr="00AA658E" w:rsidRDefault="00DA3F12" w:rsidP="008D5220">
            <w:pPr>
              <w:jc w:val="center"/>
              <w:rPr>
                <w:rFonts w:ascii="Verdana" w:hAnsi="Verdana"/>
                <w:b/>
                <w:sz w:val="16"/>
                <w:szCs w:val="16"/>
              </w:rPr>
            </w:pPr>
          </w:p>
          <w:p w:rsidR="00DA3F12" w:rsidRPr="00AA658E" w:rsidRDefault="00DA3F12" w:rsidP="008D5220">
            <w:pPr>
              <w:jc w:val="center"/>
              <w:rPr>
                <w:rFonts w:ascii="Verdana" w:hAnsi="Verdana"/>
                <w:b/>
                <w:sz w:val="16"/>
                <w:szCs w:val="16"/>
              </w:rPr>
            </w:pPr>
            <w:r w:rsidRPr="00AA658E">
              <w:rPr>
                <w:rFonts w:ascii="Verdana" w:hAnsi="Verdana"/>
                <w:b/>
                <w:sz w:val="16"/>
                <w:szCs w:val="16"/>
              </w:rPr>
              <w:t>Τιμή</w:t>
            </w:r>
          </w:p>
          <w:p w:rsidR="00DA3F12" w:rsidRPr="00AA658E" w:rsidRDefault="00DA3F12" w:rsidP="008D5220">
            <w:pPr>
              <w:jc w:val="center"/>
              <w:rPr>
                <w:rFonts w:ascii="Verdana" w:hAnsi="Verdana"/>
                <w:b/>
                <w:sz w:val="16"/>
                <w:szCs w:val="16"/>
              </w:rPr>
            </w:pPr>
          </w:p>
        </w:tc>
        <w:tc>
          <w:tcPr>
            <w:tcW w:w="3407"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Αιτιολόγηση</w:t>
            </w:r>
          </w:p>
        </w:tc>
      </w:tr>
      <w:tr w:rsidR="00DA3F12" w:rsidRPr="00AA658E" w:rsidTr="00855CF7">
        <w:trPr>
          <w:trHeight w:val="1176"/>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Α1</w:t>
            </w:r>
          </w:p>
          <w:p w:rsidR="00DA3F12" w:rsidRPr="00AA658E" w:rsidDel="00807BCF" w:rsidRDefault="00DA3F12" w:rsidP="008D5220">
            <w:pPr>
              <w:rPr>
                <w:rFonts w:ascii="Verdana" w:hAnsi="Verdana"/>
                <w:b/>
                <w:sz w:val="16"/>
                <w:szCs w:val="16"/>
              </w:rPr>
            </w:pPr>
          </w:p>
        </w:tc>
        <w:tc>
          <w:tcPr>
            <w:tcW w:w="1793" w:type="dxa"/>
            <w:vMerge w:val="restart"/>
            <w:shd w:val="clear" w:color="auto" w:fill="auto"/>
            <w:vAlign w:val="center"/>
          </w:tcPr>
          <w:p w:rsidR="00DA3F12" w:rsidRPr="00AA658E" w:rsidRDefault="00DA3F12" w:rsidP="008D5220">
            <w:pPr>
              <w:rPr>
                <w:rFonts w:ascii="Verdana" w:hAnsi="Verdana"/>
                <w:b/>
                <w:sz w:val="16"/>
                <w:szCs w:val="16"/>
              </w:rPr>
            </w:pPr>
          </w:p>
          <w:p w:rsidR="00DA3F12" w:rsidRPr="00AA658E" w:rsidRDefault="00DA3F12" w:rsidP="008D5220">
            <w:pPr>
              <w:rPr>
                <w:rFonts w:ascii="Verdana" w:hAnsi="Verdana"/>
                <w:b/>
                <w:sz w:val="16"/>
                <w:szCs w:val="16"/>
              </w:rPr>
            </w:pPr>
            <w:r w:rsidRPr="00AA658E">
              <w:rPr>
                <w:rFonts w:ascii="Verdana" w:hAnsi="Verdana"/>
                <w:b/>
                <w:sz w:val="16"/>
                <w:szCs w:val="16"/>
              </w:rPr>
              <w:t xml:space="preserve">Πληρότητα και Σαφήνεια του φυσικού αντικειμένου της προτεινόμενης πράξης </w:t>
            </w:r>
          </w:p>
        </w:tc>
        <w:tc>
          <w:tcPr>
            <w:tcW w:w="718" w:type="dxa"/>
            <w:vMerge w:val="restart"/>
            <w:shd w:val="clear" w:color="auto" w:fill="auto"/>
            <w:vAlign w:val="center"/>
          </w:tcPr>
          <w:p w:rsidR="00DA3F12" w:rsidRPr="00AA658E" w:rsidRDefault="00DA3F12" w:rsidP="008D5220">
            <w:pPr>
              <w:rPr>
                <w:rFonts w:ascii="Verdana" w:hAnsi="Verdana"/>
                <w:sz w:val="16"/>
                <w:szCs w:val="16"/>
              </w:rPr>
            </w:pPr>
          </w:p>
        </w:tc>
        <w:tc>
          <w:tcPr>
            <w:tcW w:w="3969"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Αξιολογείται η πληρότητα της περιγραφής του φυσικού αντικειμένου της προτεινόμενης πράξης και η σαφής τεκμηρίωσή της, όπως έχουν εξειδικευτεί από τη Διαχειριστική Αρχή ανάλογα με το είδος των πράξεων στο πλαίσιο της σχετικής Πρόσκλησης.  Ειδικότερα, εξετάζεται η περιγραφή του φυσικού αντικείμενου ως προς: </w:t>
            </w:r>
          </w:p>
          <w:p w:rsidR="00DA3F12" w:rsidRPr="00AA658E" w:rsidRDefault="00DA3F12" w:rsidP="008D5220">
            <w:pPr>
              <w:spacing w:before="0"/>
              <w:rPr>
                <w:rFonts w:ascii="Verdana" w:hAnsi="Verdana"/>
                <w:sz w:val="16"/>
                <w:szCs w:val="16"/>
              </w:rPr>
            </w:pPr>
            <w:r w:rsidRPr="00AA658E">
              <w:rPr>
                <w:rFonts w:ascii="Verdana" w:hAnsi="Verdana"/>
                <w:sz w:val="16"/>
                <w:szCs w:val="16"/>
              </w:rPr>
              <w:t xml:space="preserve">α) τα βασικά τεχνικά, λειτουργικά και λοιπά χαρακτηριστικά της, </w:t>
            </w:r>
          </w:p>
          <w:p w:rsidR="00DA3F12" w:rsidRPr="00AA658E" w:rsidRDefault="00DA3F12" w:rsidP="008D5220">
            <w:pPr>
              <w:spacing w:before="0"/>
              <w:rPr>
                <w:rFonts w:ascii="Verdana" w:hAnsi="Verdana"/>
                <w:sz w:val="16"/>
                <w:szCs w:val="16"/>
              </w:rPr>
            </w:pPr>
            <w:r w:rsidRPr="00AA658E">
              <w:rPr>
                <w:rFonts w:ascii="Verdana" w:hAnsi="Verdana"/>
                <w:sz w:val="16"/>
                <w:szCs w:val="16"/>
              </w:rPr>
              <w:t xml:space="preserve">β) 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w:t>
            </w:r>
            <w:r w:rsidRPr="00AA658E">
              <w:rPr>
                <w:rFonts w:ascii="Verdana" w:hAnsi="Verdana"/>
                <w:sz w:val="16"/>
                <w:szCs w:val="16"/>
              </w:rPr>
              <w:lastRenderedPageBreak/>
              <w:t xml:space="preserve">ενεργειών), </w:t>
            </w:r>
          </w:p>
          <w:p w:rsidR="00DA3F12" w:rsidRPr="00AA658E" w:rsidRDefault="00DA3F12" w:rsidP="008D5220">
            <w:pPr>
              <w:spacing w:before="0"/>
              <w:rPr>
                <w:rFonts w:ascii="Verdana" w:hAnsi="Verdana"/>
                <w:sz w:val="16"/>
                <w:szCs w:val="16"/>
              </w:rPr>
            </w:pPr>
            <w:r w:rsidRPr="00AA658E">
              <w:rPr>
                <w:rFonts w:ascii="Verdana" w:hAnsi="Verdana"/>
                <w:sz w:val="16"/>
                <w:szCs w:val="16"/>
              </w:rPr>
              <w:t>γ) τα παραδοτέα της πράξης</w:t>
            </w:r>
          </w:p>
          <w:p w:rsidR="00DA3F12" w:rsidRPr="00AA658E" w:rsidRDefault="00DA3F12" w:rsidP="008D5220">
            <w:pPr>
              <w:spacing w:before="0"/>
              <w:rPr>
                <w:rFonts w:ascii="Verdana" w:hAnsi="Verdana"/>
                <w:sz w:val="16"/>
                <w:szCs w:val="16"/>
              </w:rPr>
            </w:pPr>
            <w:r w:rsidRPr="00AA658E">
              <w:rPr>
                <w:rFonts w:ascii="Verdana" w:hAnsi="Verdana"/>
                <w:sz w:val="16"/>
                <w:szCs w:val="16"/>
              </w:rPr>
              <w:t>δ) τα μέτρα δημοσιότητας/ επικοινωνίας της προτεινόμενης πράξης (καταλληλότητα δράσεων επικοινωνίας, ανάλογης έκτασης με την προτεινόμενη πράξη σύμφωνα με τον Οδηγό</w:t>
            </w:r>
            <w:r w:rsidRPr="00AA658E">
              <w:rPr>
                <w:rFonts w:ascii="Verdana" w:hAnsi="Verdana"/>
              </w:rPr>
              <w:t xml:space="preserve"> </w:t>
            </w:r>
            <w:r w:rsidRPr="00AA658E">
              <w:rPr>
                <w:rFonts w:ascii="Verdana" w:hAnsi="Verdana"/>
                <w:sz w:val="16"/>
                <w:szCs w:val="16"/>
              </w:rPr>
              <w:t>Επικοινωνίας ΕΣΠΑ 2014-2020/ Οδηγό Δημοσιότητας του Ε.Π. ΜΔΤ)</w:t>
            </w:r>
          </w:p>
        </w:tc>
        <w:tc>
          <w:tcPr>
            <w:tcW w:w="1800"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lastRenderedPageBreak/>
              <w:t xml:space="preserve">Εκπλήρωση του κριτηρίου </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p w:rsidR="00DA3F12" w:rsidRPr="00AA658E" w:rsidRDefault="00DA3F12" w:rsidP="008D5220">
            <w:pPr>
              <w:rPr>
                <w:rFonts w:ascii="Verdana" w:hAnsi="Verdana"/>
                <w:sz w:val="16"/>
                <w:szCs w:val="16"/>
              </w:rPr>
            </w:pPr>
          </w:p>
        </w:tc>
        <w:tc>
          <w:tcPr>
            <w:tcW w:w="913" w:type="dxa"/>
            <w:shd w:val="clear" w:color="auto" w:fill="auto"/>
            <w:vAlign w:val="center"/>
          </w:tcPr>
          <w:p w:rsidR="00DA3F12" w:rsidRPr="00AA658E" w:rsidRDefault="00DA3F12" w:rsidP="008D5220">
            <w:pPr>
              <w:jc w:val="center"/>
              <w:rPr>
                <w:rFonts w:ascii="Verdana" w:hAnsi="Verdana"/>
                <w:sz w:val="40"/>
                <w:szCs w:val="40"/>
              </w:rPr>
            </w:pPr>
            <w:r w:rsidRPr="00AA658E">
              <w:rPr>
                <w:rFonts w:ascii="Verdana" w:hAnsi="Verdana"/>
                <w:sz w:val="40"/>
                <w:szCs w:val="40"/>
              </w:rPr>
              <w:t>□</w:t>
            </w: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90"/>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Σε αντίθετη περίπτωση</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13"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55CF7">
        <w:trPr>
          <w:trHeight w:val="2015"/>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lastRenderedPageBreak/>
              <w:t>Α2</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proofErr w:type="spellStart"/>
            <w:r w:rsidRPr="00AA658E">
              <w:rPr>
                <w:rFonts w:ascii="Verdana" w:hAnsi="Verdana"/>
                <w:b/>
                <w:sz w:val="16"/>
                <w:szCs w:val="16"/>
              </w:rPr>
              <w:t>Ρεαλιστικότητα</w:t>
            </w:r>
            <w:proofErr w:type="spellEnd"/>
            <w:r w:rsidRPr="00AA658E">
              <w:rPr>
                <w:rFonts w:ascii="Verdana" w:hAnsi="Verdana"/>
                <w:b/>
                <w:sz w:val="16"/>
                <w:szCs w:val="16"/>
              </w:rPr>
              <w:t xml:space="preserve"> του προϋπολογισμού</w:t>
            </w:r>
          </w:p>
        </w:tc>
        <w:tc>
          <w:tcPr>
            <w:tcW w:w="718" w:type="dxa"/>
            <w:vMerge w:val="restart"/>
            <w:shd w:val="clear" w:color="auto" w:fill="auto"/>
            <w:vAlign w:val="center"/>
          </w:tcPr>
          <w:p w:rsidR="00DA3F12" w:rsidRPr="00AA658E" w:rsidRDefault="00DA3F12" w:rsidP="008D5220">
            <w:pPr>
              <w:rPr>
                <w:rFonts w:ascii="Verdana" w:hAnsi="Verdana"/>
                <w:sz w:val="16"/>
                <w:szCs w:val="16"/>
              </w:rPr>
            </w:pPr>
          </w:p>
        </w:tc>
        <w:tc>
          <w:tcPr>
            <w:tcW w:w="3969" w:type="dxa"/>
            <w:vMerge w:val="restart"/>
            <w:shd w:val="clear" w:color="auto" w:fill="auto"/>
            <w:vAlign w:val="center"/>
          </w:tcPr>
          <w:p w:rsidR="00DA3F12" w:rsidRPr="00AA658E" w:rsidRDefault="00DA3F12" w:rsidP="008D5220">
            <w:pPr>
              <w:pStyle w:val="a"/>
              <w:numPr>
                <w:ilvl w:val="0"/>
                <w:numId w:val="0"/>
              </w:numPr>
              <w:tabs>
                <w:tab w:val="clear" w:pos="426"/>
                <w:tab w:val="left" w:pos="284"/>
              </w:tabs>
              <w:rPr>
                <w:rFonts w:ascii="Verdana" w:hAnsi="Verdana" w:cs="Tahoma"/>
                <w:szCs w:val="22"/>
              </w:rPr>
            </w:pPr>
            <w:r w:rsidRPr="00AA658E">
              <w:rPr>
                <w:rFonts w:ascii="Verdana" w:hAnsi="Verdana"/>
                <w:sz w:val="16"/>
                <w:szCs w:val="16"/>
              </w:rPr>
              <w:t xml:space="preserve">Αξιολογείται η </w:t>
            </w:r>
            <w:proofErr w:type="spellStart"/>
            <w:r w:rsidRPr="00AA658E">
              <w:rPr>
                <w:rFonts w:ascii="Verdana" w:hAnsi="Verdana"/>
                <w:sz w:val="16"/>
                <w:szCs w:val="16"/>
              </w:rPr>
              <w:t>ρεαλιστικότητα</w:t>
            </w:r>
            <w:proofErr w:type="spellEnd"/>
            <w:r w:rsidRPr="00AA658E">
              <w:rPr>
                <w:rFonts w:ascii="Verdana" w:hAnsi="Verdana"/>
                <w:sz w:val="16"/>
                <w:szCs w:val="16"/>
              </w:rPr>
              <w:t xml:space="preserve"> του προϋπολογισμού της πράξης σε σχέση με το φυσικό της αντικείμενο.</w:t>
            </w:r>
          </w:p>
          <w:p w:rsidR="00DA3F12" w:rsidRPr="00AA658E" w:rsidRDefault="00DA3F12" w:rsidP="008D5220">
            <w:pPr>
              <w:rPr>
                <w:rFonts w:ascii="Verdana" w:hAnsi="Verdana"/>
                <w:sz w:val="16"/>
                <w:szCs w:val="16"/>
              </w:rPr>
            </w:pPr>
            <w:r w:rsidRPr="00AA658E">
              <w:rPr>
                <w:rFonts w:ascii="Verdana" w:hAnsi="Verdana"/>
                <w:sz w:val="16"/>
                <w:szCs w:val="16"/>
              </w:rPr>
              <w:t>Επιμέρους στοιχεία που αξιολογούνται είναι:</w:t>
            </w:r>
          </w:p>
          <w:p w:rsidR="00DA3F12" w:rsidRPr="00AA658E" w:rsidRDefault="00DA3F12" w:rsidP="008D5220">
            <w:pPr>
              <w:spacing w:before="0"/>
              <w:rPr>
                <w:rFonts w:ascii="Verdana" w:hAnsi="Verdana" w:cs="Tahoma"/>
                <w:szCs w:val="22"/>
              </w:rPr>
            </w:pPr>
            <w:r w:rsidRPr="00AA658E">
              <w:rPr>
                <w:rFonts w:ascii="Verdana" w:hAnsi="Verdana"/>
                <w:sz w:val="16"/>
                <w:szCs w:val="16"/>
              </w:rPr>
              <w:t xml:space="preserve">α) η </w:t>
            </w:r>
            <w:r w:rsidRPr="00AA658E">
              <w:rPr>
                <w:rFonts w:ascii="Verdana" w:hAnsi="Verdana"/>
                <w:b/>
                <w:sz w:val="16"/>
                <w:szCs w:val="16"/>
              </w:rPr>
              <w:t>πληρότητα</w:t>
            </w:r>
            <w:r w:rsidRPr="00AA658E">
              <w:rPr>
                <w:rFonts w:ascii="Verdana" w:hAnsi="Verdana"/>
                <w:sz w:val="16"/>
                <w:szCs w:val="16"/>
              </w:rPr>
              <w:t xml:space="preserve"> του προτεινόμενου π/υ (εξετάζεται εάν περιλαμβάνει όλα τα αναγκαία κόστη για την υλοποίηση του φυσικού αντικειμένου/παραδοτέων)</w:t>
            </w:r>
          </w:p>
          <w:p w:rsidR="00DA3F12" w:rsidRPr="00AA658E" w:rsidRDefault="00DA3F12" w:rsidP="008D5220">
            <w:pPr>
              <w:spacing w:before="0"/>
              <w:rPr>
                <w:rFonts w:ascii="Verdana" w:hAnsi="Verdana" w:cs="Tahoma"/>
                <w:szCs w:val="22"/>
              </w:rPr>
            </w:pPr>
            <w:r w:rsidRPr="00AA658E">
              <w:rPr>
                <w:rFonts w:ascii="Verdana" w:hAnsi="Verdana"/>
                <w:sz w:val="16"/>
                <w:szCs w:val="16"/>
              </w:rPr>
              <w:t xml:space="preserve">β) το κατά πόσο η κοστολόγηση της προτεινόμενης πράξης </w:t>
            </w:r>
            <w:r w:rsidRPr="00AA658E">
              <w:rPr>
                <w:rFonts w:ascii="Verdana" w:hAnsi="Verdana"/>
                <w:b/>
                <w:sz w:val="16"/>
                <w:szCs w:val="16"/>
              </w:rPr>
              <w:t>είναι εύλογη</w:t>
            </w:r>
            <w:r w:rsidRPr="00AA658E">
              <w:rPr>
                <w:rFonts w:ascii="Verdana" w:hAnsi="Verdana"/>
                <w:sz w:val="16"/>
                <w:szCs w:val="16"/>
              </w:rPr>
              <w:t xml:space="preserve"> (σύμφωνα με τα όσα προβλέπει η Πρόσκληση -χρηματοδότηση της πράξης βάσει παραστατικών ή/και βάσει απλοποιημένης μεθόδου κόστους)</w:t>
            </w:r>
          </w:p>
          <w:p w:rsidR="00DA3F12" w:rsidRPr="00AA658E" w:rsidRDefault="00DA3F12" w:rsidP="008D5220">
            <w:pPr>
              <w:spacing w:before="0"/>
              <w:rPr>
                <w:rFonts w:ascii="Verdana" w:hAnsi="Verdana" w:cs="Tahoma"/>
                <w:szCs w:val="22"/>
              </w:rPr>
            </w:pPr>
            <w:r w:rsidRPr="00AA658E">
              <w:rPr>
                <w:rFonts w:ascii="Verdana" w:hAnsi="Verdana"/>
                <w:sz w:val="16"/>
                <w:szCs w:val="16"/>
              </w:rPr>
              <w:t>γ)</w:t>
            </w:r>
            <w:r w:rsidR="00855CF7" w:rsidRPr="00855CF7">
              <w:rPr>
                <w:rFonts w:ascii="Verdana" w:hAnsi="Verdana"/>
                <w:sz w:val="16"/>
                <w:szCs w:val="16"/>
              </w:rPr>
              <w:t xml:space="preserve"> </w:t>
            </w:r>
            <w:r w:rsidRPr="00AA658E">
              <w:rPr>
                <w:rFonts w:ascii="Verdana" w:hAnsi="Verdana"/>
                <w:sz w:val="16"/>
                <w:szCs w:val="16"/>
              </w:rPr>
              <w:t>η</w:t>
            </w:r>
            <w:r w:rsidRPr="00AA658E">
              <w:rPr>
                <w:rFonts w:ascii="Verdana" w:hAnsi="Verdana"/>
                <w:b/>
                <w:sz w:val="16"/>
                <w:szCs w:val="16"/>
              </w:rPr>
              <w:t xml:space="preserve"> ορθή κατανομή του π/υ </w:t>
            </w:r>
            <w:r w:rsidRPr="00AA658E">
              <w:rPr>
                <w:rFonts w:ascii="Verdana" w:hAnsi="Verdana"/>
                <w:sz w:val="16"/>
                <w:szCs w:val="16"/>
              </w:rPr>
              <w:t xml:space="preserve">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εθνικούς κανόνες </w:t>
            </w:r>
            <w:proofErr w:type="spellStart"/>
            <w:r w:rsidRPr="00AA658E">
              <w:rPr>
                <w:rFonts w:ascii="Verdana" w:hAnsi="Verdana"/>
                <w:sz w:val="16"/>
                <w:szCs w:val="16"/>
              </w:rPr>
              <w:t>επιλεξιμότητας</w:t>
            </w:r>
            <w:proofErr w:type="spellEnd"/>
            <w:r w:rsidRPr="00AA658E">
              <w:rPr>
                <w:rFonts w:ascii="Verdana" w:hAnsi="Verdana"/>
                <w:sz w:val="16"/>
                <w:szCs w:val="16"/>
              </w:rPr>
              <w:t xml:space="preserve"> και τους τυχόν ειδικότερους όρους της πρόσκλησης, ώστε να αποφεύγονται μη αναγκαία ή μη επιλέξιμα κόστη</w:t>
            </w:r>
          </w:p>
        </w:tc>
        <w:tc>
          <w:tcPr>
            <w:tcW w:w="1800"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 xml:space="preserve">Εκπλήρωση του κριτηρίου </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13"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Σε αντίθετη περίπτωση</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13"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55CF7">
        <w:trPr>
          <w:trHeight w:val="1118"/>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Α3</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proofErr w:type="spellStart"/>
            <w:r w:rsidRPr="00AA658E">
              <w:rPr>
                <w:rFonts w:ascii="Verdana" w:hAnsi="Verdana"/>
                <w:b/>
                <w:sz w:val="16"/>
                <w:szCs w:val="16"/>
              </w:rPr>
              <w:t>Ρεαλιστικότητα</w:t>
            </w:r>
            <w:proofErr w:type="spellEnd"/>
            <w:r w:rsidRPr="00AA658E">
              <w:rPr>
                <w:rFonts w:ascii="Verdana" w:hAnsi="Verdana"/>
                <w:b/>
                <w:sz w:val="16"/>
                <w:szCs w:val="16"/>
              </w:rPr>
              <w:t xml:space="preserve"> του χρονοδιαγράμματος </w:t>
            </w:r>
          </w:p>
        </w:tc>
        <w:tc>
          <w:tcPr>
            <w:tcW w:w="718" w:type="dxa"/>
            <w:vMerge w:val="restart"/>
            <w:shd w:val="clear" w:color="auto" w:fill="auto"/>
            <w:vAlign w:val="center"/>
          </w:tcPr>
          <w:p w:rsidR="00DA3F12" w:rsidRPr="00AA658E" w:rsidRDefault="00DA3F12" w:rsidP="008D5220">
            <w:pPr>
              <w:rPr>
                <w:rFonts w:ascii="Verdana" w:hAnsi="Verdana"/>
                <w:sz w:val="16"/>
                <w:szCs w:val="16"/>
              </w:rPr>
            </w:pPr>
          </w:p>
        </w:tc>
        <w:tc>
          <w:tcPr>
            <w:tcW w:w="3969"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Η </w:t>
            </w:r>
            <w:proofErr w:type="spellStart"/>
            <w:r w:rsidRPr="00AA658E">
              <w:rPr>
                <w:rFonts w:ascii="Verdana" w:hAnsi="Verdana"/>
                <w:b/>
                <w:sz w:val="16"/>
                <w:szCs w:val="16"/>
              </w:rPr>
              <w:t>ρεαλιστικότητα</w:t>
            </w:r>
            <w:proofErr w:type="spellEnd"/>
            <w:r w:rsidRPr="00AA658E">
              <w:rPr>
                <w:rFonts w:ascii="Verdana" w:hAnsi="Verdana"/>
                <w:b/>
                <w:sz w:val="16"/>
                <w:szCs w:val="16"/>
              </w:rPr>
              <w:t xml:space="preserve"> του χρονοδιαγράμματος </w:t>
            </w:r>
            <w:r w:rsidRPr="00AA658E">
              <w:rPr>
                <w:rFonts w:ascii="Verdana" w:hAnsi="Verdana" w:cs="Tahoma"/>
                <w:sz w:val="16"/>
                <w:szCs w:val="16"/>
              </w:rPr>
              <w:t xml:space="preserve">ολοκλήρωσης της πράξης </w:t>
            </w:r>
            <w:r w:rsidRPr="00AA658E">
              <w:rPr>
                <w:rFonts w:ascii="Verdana" w:hAnsi="Verdana"/>
                <w:sz w:val="16"/>
                <w:szCs w:val="16"/>
              </w:rPr>
              <w:t xml:space="preserve">εξετάζεται σε σχέση με: </w:t>
            </w:r>
          </w:p>
          <w:p w:rsidR="00DA3F12" w:rsidRPr="00AA658E" w:rsidRDefault="00DA3F12" w:rsidP="008D5220">
            <w:pPr>
              <w:spacing w:before="0"/>
              <w:rPr>
                <w:rFonts w:ascii="Verdana" w:hAnsi="Verdana"/>
                <w:sz w:val="16"/>
                <w:szCs w:val="16"/>
              </w:rPr>
            </w:pPr>
            <w:r w:rsidRPr="00AA658E">
              <w:rPr>
                <w:rFonts w:ascii="Verdana" w:hAnsi="Verdana"/>
                <w:sz w:val="16"/>
                <w:szCs w:val="16"/>
              </w:rPr>
              <w:t xml:space="preserve">α) το φυσικό αντικείμενο, </w:t>
            </w:r>
          </w:p>
          <w:p w:rsidR="00DA3F12" w:rsidRPr="00AA658E" w:rsidRDefault="00DA3F12" w:rsidP="008D5220">
            <w:pPr>
              <w:spacing w:before="0"/>
              <w:rPr>
                <w:rFonts w:ascii="Verdana" w:hAnsi="Verdana"/>
                <w:sz w:val="16"/>
                <w:szCs w:val="16"/>
              </w:rPr>
            </w:pPr>
            <w:r w:rsidRPr="00AA658E">
              <w:rPr>
                <w:rFonts w:ascii="Verdana" w:hAnsi="Verdana"/>
                <w:sz w:val="16"/>
                <w:szCs w:val="16"/>
              </w:rPr>
              <w:t xml:space="preserve">β) την επιλεγμένη μέθοδο υλοποίησης (ίδια </w:t>
            </w:r>
            <w:r w:rsidRPr="00AA658E">
              <w:rPr>
                <w:rFonts w:ascii="Verdana" w:hAnsi="Verdana"/>
                <w:sz w:val="16"/>
                <w:szCs w:val="16"/>
              </w:rPr>
              <w:lastRenderedPageBreak/>
              <w:t xml:space="preserve">μέσα, ανάθεση κλπ), </w:t>
            </w:r>
          </w:p>
          <w:p w:rsidR="00DA3F12" w:rsidRPr="00AA658E" w:rsidRDefault="00DA3F12" w:rsidP="008D5220">
            <w:pPr>
              <w:spacing w:before="0"/>
              <w:rPr>
                <w:rFonts w:ascii="Verdana" w:hAnsi="Verdana"/>
                <w:sz w:val="16"/>
                <w:szCs w:val="16"/>
              </w:rPr>
            </w:pPr>
            <w:r w:rsidRPr="00AA658E">
              <w:rPr>
                <w:rFonts w:ascii="Verdana" w:hAnsi="Verdana"/>
                <w:sz w:val="16"/>
                <w:szCs w:val="16"/>
              </w:rPr>
              <w:t>γ) τους ενδεχόμενους κινδύνους απόκλισης (π.χ. πιθανές καθυστερήσεις σχετικά με την έκδοση κανονιστικών αποφάσεων που απαιτούνται για την υλοποίηση της πράξης)</w:t>
            </w:r>
          </w:p>
          <w:p w:rsidR="00DA3F12" w:rsidRPr="00AA658E" w:rsidRDefault="00DA3F12" w:rsidP="008D5220">
            <w:pPr>
              <w:spacing w:before="0"/>
              <w:rPr>
                <w:rFonts w:ascii="Verdana" w:hAnsi="Verdana"/>
                <w:sz w:val="16"/>
                <w:szCs w:val="16"/>
              </w:rPr>
            </w:pPr>
            <w:r w:rsidRPr="00AA658E">
              <w:rPr>
                <w:rFonts w:ascii="Verdana" w:hAnsi="Verdana"/>
                <w:sz w:val="16"/>
                <w:szCs w:val="16"/>
              </w:rPr>
              <w:t xml:space="preserve">δ) το επίπεδο ωριμότητας της πράξης </w:t>
            </w:r>
          </w:p>
          <w:p w:rsidR="00DA3F12" w:rsidRPr="00AA658E" w:rsidRDefault="00DA3F12" w:rsidP="008D5220">
            <w:pPr>
              <w:spacing w:before="0"/>
              <w:rPr>
                <w:rFonts w:ascii="Verdana" w:hAnsi="Verdana"/>
                <w:sz w:val="16"/>
                <w:szCs w:val="16"/>
              </w:rPr>
            </w:pPr>
            <w:r w:rsidRPr="00AA658E">
              <w:rPr>
                <w:rFonts w:ascii="Verdana" w:hAnsi="Verdana"/>
                <w:sz w:val="16"/>
                <w:szCs w:val="16"/>
              </w:rPr>
              <w:t>ε) κάθε πρόσθετο στοιχείο, όπως εξειδικεύεται στην πρόσκληση (πχ. πράξεις που συμβάλλουν στην επίτευξη των οροσήμων και των στόχων του Πλαισίου Επίδοσης του ΕΠΜΔΤ), λαμβανομένων υπόψη των οριζόμενων στις σχετικές διατάξεις του άρθρου 28 του Ν.4314/2014, όπως ισχύει.</w:t>
            </w:r>
          </w:p>
        </w:tc>
        <w:tc>
          <w:tcPr>
            <w:tcW w:w="1800"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lastRenderedPageBreak/>
              <w:t xml:space="preserve">Εκπλήρωση του κριτηρίου </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13"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242"/>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Σε αντίθετη περίπτωση</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13"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90"/>
        </w:trPr>
        <w:tc>
          <w:tcPr>
            <w:tcW w:w="7128" w:type="dxa"/>
            <w:gridSpan w:val="4"/>
            <w:vMerge w:val="restart"/>
            <w:shd w:val="clear" w:color="auto" w:fill="auto"/>
          </w:tcPr>
          <w:p w:rsidR="00DA3F12" w:rsidRPr="00AA658E" w:rsidRDefault="00DA3F12" w:rsidP="008D5220">
            <w:pPr>
              <w:rPr>
                <w:rFonts w:ascii="Verdana" w:hAnsi="Verdana"/>
                <w:b/>
                <w:sz w:val="16"/>
                <w:szCs w:val="16"/>
              </w:rPr>
            </w:pPr>
            <w:r w:rsidRPr="00AA658E">
              <w:rPr>
                <w:rFonts w:ascii="Verdana" w:hAnsi="Verdana"/>
                <w:b/>
                <w:sz w:val="16"/>
                <w:szCs w:val="16"/>
              </w:rPr>
              <w:lastRenderedPageBreak/>
              <w:t>ΠΡΟΫΠΟΘΕΣΗ ΘΕΤΙΚΗΣ ΑΞΙΟΛΟΓΗΣΗΣ</w:t>
            </w:r>
          </w:p>
          <w:p w:rsidR="00DA3F12" w:rsidRPr="00AA658E" w:rsidRDefault="00DA3F12" w:rsidP="008D5220">
            <w:pPr>
              <w:rPr>
                <w:rFonts w:ascii="Verdana" w:hAnsi="Verdana"/>
                <w:sz w:val="16"/>
                <w:szCs w:val="16"/>
              </w:rPr>
            </w:pPr>
            <w:r w:rsidRPr="00AA658E">
              <w:rPr>
                <w:rFonts w:ascii="Verdana" w:hAnsi="Verdana"/>
                <w:sz w:val="16"/>
                <w:szCs w:val="16"/>
              </w:rPr>
              <w:t xml:space="preserve">Η πράξη θα πρέπει να λαμβάνει την τιμή ΝΑΙ σε όλα τα κριτήρια. </w:t>
            </w:r>
          </w:p>
        </w:tc>
        <w:tc>
          <w:tcPr>
            <w:tcW w:w="1800" w:type="dxa"/>
            <w:vMerge w:val="restart"/>
            <w:shd w:val="clear" w:color="auto" w:fill="auto"/>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ΕΚΠΛΗΡΩΣΗ ΚΡΙΤΗΡΙΩΝ ΟΜΑΔΑΣ Α</w:t>
            </w:r>
          </w:p>
          <w:p w:rsidR="00DA3F12" w:rsidRPr="00AA658E" w:rsidRDefault="00DA3F12" w:rsidP="008D5220">
            <w:pPr>
              <w:rPr>
                <w:rFonts w:ascii="Verdana" w:hAnsi="Verdana"/>
                <w:b/>
                <w:sz w:val="16"/>
                <w:szCs w:val="16"/>
              </w:rPr>
            </w:pPr>
          </w:p>
        </w:tc>
        <w:tc>
          <w:tcPr>
            <w:tcW w:w="900" w:type="dxa"/>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16"/>
                <w:szCs w:val="16"/>
              </w:rPr>
              <w:t>ΝΑΙ</w:t>
            </w:r>
            <w:r w:rsidRPr="00AA658E">
              <w:rPr>
                <w:rFonts w:ascii="Verdana" w:hAnsi="Verdana"/>
                <w:sz w:val="16"/>
                <w:szCs w:val="16"/>
                <w:lang w:val="en-US"/>
              </w:rPr>
              <w:t xml:space="preserve"> </w:t>
            </w:r>
            <w:r w:rsidRPr="00AA658E">
              <w:rPr>
                <w:rFonts w:ascii="Verdana" w:hAnsi="Verdana"/>
                <w:sz w:val="40"/>
                <w:szCs w:val="40"/>
              </w:rPr>
              <w:t>□</w:t>
            </w:r>
          </w:p>
        </w:tc>
        <w:tc>
          <w:tcPr>
            <w:tcW w:w="913" w:type="dxa"/>
            <w:shd w:val="clear" w:color="auto" w:fill="auto"/>
            <w:vAlign w:val="center"/>
          </w:tcPr>
          <w:p w:rsidR="00DA3F12" w:rsidRPr="00AA658E" w:rsidRDefault="00DA3F12" w:rsidP="008D5220">
            <w:pPr>
              <w:jc w:val="center"/>
              <w:rPr>
                <w:rFonts w:ascii="Verdana" w:hAnsi="Verdana"/>
                <w:sz w:val="16"/>
                <w:szCs w:val="16"/>
              </w:rPr>
            </w:pPr>
          </w:p>
        </w:tc>
        <w:tc>
          <w:tcPr>
            <w:tcW w:w="3407" w:type="dxa"/>
            <w:shd w:val="clear" w:color="auto" w:fill="auto"/>
          </w:tcPr>
          <w:p w:rsidR="00DA3F12" w:rsidRPr="00AA658E" w:rsidRDefault="00DA3F12" w:rsidP="008D5220">
            <w:pPr>
              <w:rPr>
                <w:rFonts w:ascii="Verdana" w:hAnsi="Verdana"/>
                <w:sz w:val="16"/>
                <w:szCs w:val="16"/>
              </w:rPr>
            </w:pPr>
          </w:p>
        </w:tc>
      </w:tr>
      <w:tr w:rsidR="00DA3F12" w:rsidRPr="00AA658E" w:rsidTr="008D5220">
        <w:trPr>
          <w:trHeight w:val="325"/>
        </w:trPr>
        <w:tc>
          <w:tcPr>
            <w:tcW w:w="7128" w:type="dxa"/>
            <w:gridSpan w:val="4"/>
            <w:vMerge/>
            <w:shd w:val="clear" w:color="auto" w:fill="auto"/>
          </w:tcPr>
          <w:p w:rsidR="00DA3F12" w:rsidRPr="00AA658E" w:rsidRDefault="00DA3F12" w:rsidP="008D5220">
            <w:pPr>
              <w:rPr>
                <w:rFonts w:ascii="Verdana" w:hAnsi="Verdana"/>
                <w:sz w:val="16"/>
                <w:szCs w:val="16"/>
              </w:rPr>
            </w:pPr>
          </w:p>
        </w:tc>
        <w:tc>
          <w:tcPr>
            <w:tcW w:w="1800" w:type="dxa"/>
            <w:vMerge/>
            <w:shd w:val="clear" w:color="auto" w:fill="auto"/>
            <w:vAlign w:val="center"/>
          </w:tcPr>
          <w:p w:rsidR="00DA3F12" w:rsidRPr="00AA658E" w:rsidRDefault="00DA3F12" w:rsidP="008D5220">
            <w:pPr>
              <w:rPr>
                <w:rFonts w:ascii="Verdana" w:hAnsi="Verdana"/>
                <w:sz w:val="16"/>
                <w:szCs w:val="16"/>
              </w:rPr>
            </w:pPr>
          </w:p>
        </w:tc>
        <w:tc>
          <w:tcPr>
            <w:tcW w:w="900" w:type="dxa"/>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16"/>
                <w:szCs w:val="16"/>
              </w:rPr>
              <w:t>ΟΧΙ</w:t>
            </w:r>
            <w:r w:rsidRPr="00AA658E">
              <w:rPr>
                <w:rFonts w:ascii="Verdana" w:hAnsi="Verdana"/>
                <w:sz w:val="16"/>
                <w:szCs w:val="16"/>
                <w:lang w:val="en-US"/>
              </w:rPr>
              <w:t xml:space="preserve">  </w:t>
            </w:r>
            <w:r w:rsidRPr="00AA658E">
              <w:rPr>
                <w:rFonts w:ascii="Verdana" w:hAnsi="Verdana"/>
                <w:sz w:val="40"/>
                <w:szCs w:val="40"/>
              </w:rPr>
              <w:t>□</w:t>
            </w:r>
          </w:p>
        </w:tc>
        <w:tc>
          <w:tcPr>
            <w:tcW w:w="913" w:type="dxa"/>
            <w:shd w:val="clear" w:color="auto" w:fill="auto"/>
            <w:vAlign w:val="center"/>
          </w:tcPr>
          <w:p w:rsidR="00DA3F12" w:rsidRPr="00AA658E" w:rsidRDefault="00DA3F12" w:rsidP="008D5220">
            <w:pPr>
              <w:jc w:val="center"/>
              <w:rPr>
                <w:rFonts w:ascii="Verdana" w:hAnsi="Verdana"/>
                <w:sz w:val="16"/>
                <w:szCs w:val="16"/>
              </w:rPr>
            </w:pPr>
          </w:p>
        </w:tc>
        <w:tc>
          <w:tcPr>
            <w:tcW w:w="3407" w:type="dxa"/>
            <w:shd w:val="clear" w:color="auto" w:fill="auto"/>
          </w:tcPr>
          <w:p w:rsidR="00DA3F12" w:rsidRPr="00AA658E" w:rsidRDefault="00DA3F12" w:rsidP="008D5220">
            <w:pPr>
              <w:rPr>
                <w:rFonts w:ascii="Verdana" w:hAnsi="Verdana"/>
                <w:sz w:val="16"/>
                <w:szCs w:val="16"/>
              </w:rPr>
            </w:pPr>
          </w:p>
        </w:tc>
      </w:tr>
      <w:tr w:rsidR="00DA3F12" w:rsidRPr="00AA658E" w:rsidTr="008D5220">
        <w:trPr>
          <w:trHeight w:val="728"/>
        </w:trPr>
        <w:tc>
          <w:tcPr>
            <w:tcW w:w="14148" w:type="dxa"/>
            <w:gridSpan w:val="8"/>
            <w:shd w:val="clear" w:color="auto" w:fill="auto"/>
          </w:tcPr>
          <w:p w:rsidR="00DA3F12" w:rsidRPr="00AA658E" w:rsidRDefault="00DA3F12" w:rsidP="008D5220">
            <w:pPr>
              <w:rPr>
                <w:rFonts w:ascii="Verdana" w:hAnsi="Verdana"/>
                <w:sz w:val="16"/>
                <w:szCs w:val="16"/>
              </w:rPr>
            </w:pPr>
            <w:r w:rsidRPr="00AA658E">
              <w:rPr>
                <w:rFonts w:ascii="Verdana" w:hAnsi="Verdana"/>
                <w:sz w:val="16"/>
                <w:szCs w:val="16"/>
              </w:rPr>
              <w:t>ΠΑΡΑΤΗΡΗΣΕΙΣ</w:t>
            </w:r>
          </w:p>
        </w:tc>
      </w:tr>
      <w:tr w:rsidR="00DA3F12" w:rsidRPr="00AA658E" w:rsidTr="008D5220">
        <w:trPr>
          <w:trHeight w:val="706"/>
        </w:trPr>
        <w:tc>
          <w:tcPr>
            <w:tcW w:w="7128" w:type="dxa"/>
            <w:gridSpan w:val="4"/>
            <w:shd w:val="clear" w:color="auto" w:fill="auto"/>
          </w:tcPr>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r w:rsidRPr="00AA658E">
              <w:rPr>
                <w:rFonts w:ascii="Verdana" w:hAnsi="Verdana"/>
                <w:sz w:val="16"/>
                <w:szCs w:val="16"/>
              </w:rPr>
              <w:t>Ημερομηνία:</w:t>
            </w:r>
          </w:p>
        </w:tc>
        <w:tc>
          <w:tcPr>
            <w:tcW w:w="7020" w:type="dxa"/>
            <w:gridSpan w:val="4"/>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Υπογραφή:</w:t>
            </w:r>
          </w:p>
        </w:tc>
      </w:tr>
    </w:tbl>
    <w:p w:rsidR="00DA3F12" w:rsidRPr="00AA658E" w:rsidRDefault="00DA3F12" w:rsidP="00DA3F12">
      <w:pPr>
        <w:rPr>
          <w:rFonts w:ascii="Verdana" w:hAnsi="Verdana"/>
          <w:sz w:val="16"/>
          <w:szCs w:val="16"/>
        </w:rPr>
      </w:pPr>
    </w:p>
    <w:p w:rsidR="00DA3F12" w:rsidRPr="00AA658E" w:rsidRDefault="00DA3F12" w:rsidP="00DA3F12">
      <w:pPr>
        <w:rPr>
          <w:rFonts w:ascii="Verdana" w:hAnsi="Verdana"/>
          <w:sz w:val="16"/>
          <w:szCs w:val="16"/>
        </w:rPr>
      </w:pPr>
      <w:r w:rsidRPr="00AA658E">
        <w:rPr>
          <w:rFonts w:ascii="Verdana" w:hAnsi="Verdana"/>
          <w:sz w:val="16"/>
          <w:szCs w:val="16"/>
        </w:rPr>
        <w:br w:type="page"/>
      </w:r>
    </w:p>
    <w:tbl>
      <w:tblPr>
        <w:tblW w:w="14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00"/>
        <w:gridCol w:w="711"/>
        <w:gridCol w:w="9"/>
        <w:gridCol w:w="4311"/>
        <w:gridCol w:w="1800"/>
        <w:gridCol w:w="900"/>
        <w:gridCol w:w="913"/>
        <w:gridCol w:w="3407"/>
      </w:tblGrid>
      <w:tr w:rsidR="00DA3F12" w:rsidRPr="00AA658E" w:rsidTr="008D5220">
        <w:tc>
          <w:tcPr>
            <w:tcW w:w="14499" w:type="dxa"/>
            <w:gridSpan w:val="9"/>
            <w:tcBorders>
              <w:bottom w:val="single" w:sz="4" w:space="0" w:color="auto"/>
            </w:tcBorders>
            <w:shd w:val="clear" w:color="auto" w:fill="FFFFFF"/>
          </w:tcPr>
          <w:p w:rsidR="00DA3F12" w:rsidRPr="00AA658E" w:rsidRDefault="00DA3F12" w:rsidP="008D5220">
            <w:pPr>
              <w:jc w:val="center"/>
              <w:rPr>
                <w:rFonts w:ascii="Verdana" w:hAnsi="Verdana"/>
                <w:b/>
                <w:sz w:val="20"/>
                <w:szCs w:val="20"/>
              </w:rPr>
            </w:pPr>
            <w:r w:rsidRPr="00AA658E">
              <w:rPr>
                <w:rFonts w:ascii="Verdana" w:hAnsi="Verdana"/>
                <w:b/>
                <w:sz w:val="20"/>
                <w:szCs w:val="20"/>
              </w:rPr>
              <w:lastRenderedPageBreak/>
              <w:t>ΑΞΙΟΛΟΓΗΣΗ ΣΕ ΕΠΙΠΕΔΟ ΚΑΤΗΓΟΡΙΑΣ ΚΡΙΤΗΡΙΩΝ – ΣΤΑΔΙΟ Β’  Αξιολόγηση των προτάσεων ανά ομάδα κριτηρίων</w:t>
            </w:r>
          </w:p>
        </w:tc>
      </w:tr>
      <w:tr w:rsidR="00DA3F12" w:rsidRPr="00AA658E" w:rsidTr="008D5220">
        <w:tc>
          <w:tcPr>
            <w:tcW w:w="3159" w:type="dxa"/>
            <w:gridSpan w:val="3"/>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 xml:space="preserve">ΟΜΑΔΑ ΚΡΙΤΗΡΙΩΝ </w:t>
            </w:r>
          </w:p>
        </w:tc>
        <w:tc>
          <w:tcPr>
            <w:tcW w:w="11340" w:type="dxa"/>
            <w:gridSpan w:val="6"/>
            <w:tcBorders>
              <w:bottom w:val="single" w:sz="4" w:space="0" w:color="auto"/>
            </w:tcBorders>
            <w:shd w:val="clear" w:color="auto" w:fill="C0C0C0"/>
          </w:tcPr>
          <w:p w:rsidR="00DA3F12" w:rsidRPr="00AA658E" w:rsidRDefault="00DA3F12" w:rsidP="008D5220">
            <w:pPr>
              <w:rPr>
                <w:rFonts w:ascii="Verdana" w:hAnsi="Verdana" w:cs="Tahoma"/>
                <w:b/>
                <w:szCs w:val="22"/>
              </w:rPr>
            </w:pPr>
            <w:r w:rsidRPr="00AA658E">
              <w:rPr>
                <w:rFonts w:ascii="Verdana" w:hAnsi="Verdana"/>
                <w:b/>
                <w:sz w:val="18"/>
                <w:szCs w:val="18"/>
              </w:rPr>
              <w:t>Β. ΕΝΣΩΜΑΤΩΣΗ ΟΡΙΖΟΝΤΙΩΝ ΠΟΛΙΤΙΚΩΝ ΚΑΙ ΤΗΡΗΣΗ ΘΕΣΜΙΚΟΥ ΠΛΑΙΣΙΟΥ</w:t>
            </w:r>
          </w:p>
        </w:tc>
      </w:tr>
      <w:tr w:rsidR="00DA3F12" w:rsidRPr="00AA658E" w:rsidTr="008D5220">
        <w:tc>
          <w:tcPr>
            <w:tcW w:w="648"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Α/Α</w:t>
            </w:r>
          </w:p>
        </w:tc>
        <w:tc>
          <w:tcPr>
            <w:tcW w:w="1800"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Περιγραφή Κριτηρίου</w:t>
            </w:r>
          </w:p>
        </w:tc>
        <w:tc>
          <w:tcPr>
            <w:tcW w:w="711" w:type="dxa"/>
            <w:shd w:val="clear" w:color="auto" w:fill="CCCCFF"/>
            <w:vAlign w:val="center"/>
          </w:tcPr>
          <w:p w:rsidR="00DA3F12" w:rsidRPr="00AA658E" w:rsidRDefault="00DA3F12" w:rsidP="008D5220">
            <w:pPr>
              <w:ind w:right="-117"/>
              <w:jc w:val="center"/>
              <w:rPr>
                <w:rFonts w:ascii="Verdana" w:hAnsi="Verdana"/>
                <w:b/>
                <w:sz w:val="16"/>
                <w:szCs w:val="16"/>
              </w:rPr>
            </w:pPr>
            <w:r w:rsidRPr="00AA658E">
              <w:rPr>
                <w:rFonts w:ascii="Verdana" w:hAnsi="Verdana"/>
                <w:b/>
                <w:sz w:val="16"/>
                <w:szCs w:val="16"/>
              </w:rPr>
              <w:t>Πεδίο ΤΔΕ</w:t>
            </w:r>
          </w:p>
        </w:tc>
        <w:tc>
          <w:tcPr>
            <w:tcW w:w="4320" w:type="dxa"/>
            <w:gridSpan w:val="2"/>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Εξειδίκευση κριτηρίου</w:t>
            </w:r>
          </w:p>
        </w:tc>
        <w:tc>
          <w:tcPr>
            <w:tcW w:w="1800"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Κατάσταση</w:t>
            </w:r>
          </w:p>
        </w:tc>
        <w:tc>
          <w:tcPr>
            <w:tcW w:w="1813" w:type="dxa"/>
            <w:gridSpan w:val="2"/>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Τιμή</w:t>
            </w:r>
          </w:p>
        </w:tc>
        <w:tc>
          <w:tcPr>
            <w:tcW w:w="3407"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Αιτιολόγηση</w:t>
            </w:r>
          </w:p>
        </w:tc>
      </w:tr>
      <w:tr w:rsidR="00DA3F12" w:rsidRPr="00AA658E" w:rsidTr="00855CF7">
        <w:trPr>
          <w:trHeight w:val="2752"/>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Β1</w:t>
            </w:r>
          </w:p>
        </w:tc>
        <w:tc>
          <w:tcPr>
            <w:tcW w:w="1800"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Τήρηση εθνικών και κοινοτικών κανόνων ως προς τις δημόσιες συμβάσεις έργων, μελετών, προμηθειών και υπηρεσιών και των εθνικών κανόνων για την απασχόληση προσωπικού</w:t>
            </w:r>
          </w:p>
        </w:tc>
        <w:tc>
          <w:tcPr>
            <w:tcW w:w="711" w:type="dxa"/>
            <w:vMerge w:val="restart"/>
            <w:shd w:val="clear" w:color="auto" w:fill="auto"/>
            <w:vAlign w:val="center"/>
          </w:tcPr>
          <w:p w:rsidR="00DA3F12" w:rsidRPr="00AA658E" w:rsidRDefault="00DA3F12" w:rsidP="008D5220">
            <w:pPr>
              <w:rPr>
                <w:rFonts w:ascii="Verdana" w:hAnsi="Verdana"/>
                <w:sz w:val="16"/>
                <w:szCs w:val="16"/>
              </w:rPr>
            </w:pPr>
          </w:p>
        </w:tc>
        <w:tc>
          <w:tcPr>
            <w:tcW w:w="4320" w:type="dxa"/>
            <w:gridSpan w:val="2"/>
            <w:vMerge w:val="restart"/>
            <w:shd w:val="clear" w:color="auto" w:fill="auto"/>
            <w:vAlign w:val="center"/>
          </w:tcPr>
          <w:p w:rsidR="00DA3F12" w:rsidRPr="00AA658E" w:rsidRDefault="00DA3F12" w:rsidP="008D5220">
            <w:pPr>
              <w:rPr>
                <w:rFonts w:ascii="Verdana" w:eastAsia="Calibri" w:hAnsi="Verdana" w:cs="Tahoma"/>
                <w:sz w:val="16"/>
                <w:szCs w:val="16"/>
              </w:rPr>
            </w:pPr>
            <w:r w:rsidRPr="00AA658E">
              <w:rPr>
                <w:rFonts w:ascii="Verdana" w:eastAsia="Calibri" w:hAnsi="Verdana" w:cs="Tahoma"/>
                <w:sz w:val="16"/>
                <w:szCs w:val="16"/>
              </w:rPr>
              <w:t xml:space="preserve">Εξετάζεται εάν το προτεινόμενο στο ΤΔΠ θεσμικό πλαίσιο υλοποίησης των υποέργων συνάδει με το εθνικό και </w:t>
            </w:r>
            <w:proofErr w:type="spellStart"/>
            <w:r w:rsidRPr="00AA658E">
              <w:rPr>
                <w:rFonts w:ascii="Verdana" w:eastAsia="Calibri" w:hAnsi="Verdana" w:cs="Tahoma"/>
                <w:sz w:val="16"/>
                <w:szCs w:val="16"/>
              </w:rPr>
              <w:t>ενωσιακό</w:t>
            </w:r>
            <w:proofErr w:type="spellEnd"/>
            <w:r w:rsidRPr="00AA658E">
              <w:rPr>
                <w:rFonts w:ascii="Verdana" w:eastAsia="Calibri" w:hAnsi="Verdana" w:cs="Tahoma"/>
                <w:sz w:val="16"/>
                <w:szCs w:val="16"/>
              </w:rPr>
              <w:t xml:space="preserve"> δίκαιο, όσον αφορά:</w:t>
            </w:r>
          </w:p>
          <w:p w:rsidR="00DA3F12" w:rsidRPr="00AA658E" w:rsidRDefault="00DA3F12" w:rsidP="008D5220">
            <w:pPr>
              <w:spacing w:before="0"/>
              <w:rPr>
                <w:rFonts w:ascii="Verdana" w:eastAsia="Calibri" w:hAnsi="Verdana" w:cs="Tahoma"/>
                <w:sz w:val="16"/>
                <w:szCs w:val="16"/>
              </w:rPr>
            </w:pPr>
            <w:r w:rsidRPr="00AA658E">
              <w:rPr>
                <w:rFonts w:ascii="Verdana" w:eastAsia="Calibri" w:hAnsi="Verdana" w:cs="Tahoma"/>
                <w:sz w:val="16"/>
                <w:szCs w:val="16"/>
              </w:rPr>
              <w:t>α) στη μεθοδολογία επιμερισμού της πράξης σε υποέργα (είδος και διαδικασία)</w:t>
            </w:r>
          </w:p>
          <w:p w:rsidR="00DA3F12" w:rsidRDefault="00DA3F12" w:rsidP="008D5220">
            <w:pPr>
              <w:spacing w:before="0"/>
              <w:rPr>
                <w:rFonts w:ascii="Verdana" w:eastAsia="Calibri" w:hAnsi="Verdana" w:cs="Tahoma"/>
                <w:sz w:val="16"/>
                <w:szCs w:val="16"/>
              </w:rPr>
            </w:pPr>
            <w:r w:rsidRPr="00AA658E">
              <w:rPr>
                <w:rFonts w:ascii="Verdana" w:eastAsia="Calibri" w:hAnsi="Verdana" w:cs="Tahoma"/>
                <w:sz w:val="16"/>
                <w:szCs w:val="16"/>
              </w:rPr>
              <w:t>β) στην περίπτωση υποβολής σχεδίου διακήρυξης ή αυτεπι</w:t>
            </w:r>
            <w:r>
              <w:rPr>
                <w:rFonts w:ascii="Verdana" w:eastAsia="Calibri" w:hAnsi="Verdana" w:cs="Tahoma"/>
                <w:sz w:val="16"/>
                <w:szCs w:val="16"/>
              </w:rPr>
              <w:t>στασίας (ως προς τη διαδικασία)</w:t>
            </w:r>
          </w:p>
          <w:p w:rsidR="00DA3F12" w:rsidRPr="00AA658E" w:rsidRDefault="00DA3F12" w:rsidP="008D5220">
            <w:pPr>
              <w:spacing w:before="0"/>
              <w:rPr>
                <w:rFonts w:ascii="Verdana" w:eastAsia="Calibri" w:hAnsi="Verdana" w:cs="Tahoma"/>
                <w:sz w:val="16"/>
                <w:szCs w:val="16"/>
              </w:rPr>
            </w:pPr>
            <w:r w:rsidRPr="00AA658E">
              <w:rPr>
                <w:rFonts w:ascii="Verdana" w:eastAsia="Calibri" w:hAnsi="Verdana" w:cs="Tahoma"/>
                <w:sz w:val="16"/>
                <w:szCs w:val="16"/>
              </w:rPr>
              <w:t>γ) στην περίπτωση που έχουν προηγηθεί οι διαδικασίες έκδοσης διακηρύξεων ή/ και σύναψης συμβάσεων,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από το ισχύον ΣΔΕ (διαδικασίες έγκρισης σταδίων δημοσίων συμβάσεων ΔΙΙ_2, ΔΙΙ_3, ΔΙΙ_4). Σε περίπτωση  που κατά τη διαδικασία της εξέτασης της διαδικασίας διακήρυξης (βλ. ΔΙΙ_2) και της διαδικασίας ανάληψης νομικής δέσμευσης (βλ. ΔΙΙ_3), εντοπιστεί παρατυπία, στη διατύπωση γνώμης, ορίζονται τα προτεινόμενα διορθωτικά μέτρα ή το ποσοστό της κατ’ αποκοπή διόρθωσης που επιβάλλεται από τη ΔΑ/ΕΦ, κατά τα ειδικά οριζόμενα στην απόφαση της Επιτροπής C (2013) 9527 final/19.12.2013 και την ΚΥΑ Δημοσιονομικών Διορθώσεων.</w:t>
            </w:r>
          </w:p>
        </w:tc>
        <w:tc>
          <w:tcPr>
            <w:tcW w:w="1800"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Εκπλήρωση κριτηρίου</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913"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3407" w:type="dxa"/>
            <w:vMerge w:val="restart"/>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24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800" w:type="dxa"/>
            <w:vMerge/>
            <w:shd w:val="clear" w:color="auto" w:fill="auto"/>
            <w:vAlign w:val="center"/>
          </w:tcPr>
          <w:p w:rsidR="00DA3F12" w:rsidRPr="00AA658E" w:rsidRDefault="00DA3F12" w:rsidP="008D5220">
            <w:pPr>
              <w:rPr>
                <w:rFonts w:ascii="Verdana" w:hAnsi="Verdana"/>
                <w:b/>
                <w:sz w:val="16"/>
                <w:szCs w:val="16"/>
              </w:rPr>
            </w:pPr>
          </w:p>
        </w:tc>
        <w:tc>
          <w:tcPr>
            <w:tcW w:w="711" w:type="dxa"/>
            <w:vMerge/>
            <w:shd w:val="clear" w:color="auto" w:fill="auto"/>
            <w:vAlign w:val="center"/>
          </w:tcPr>
          <w:p w:rsidR="00DA3F12" w:rsidRPr="00AA658E" w:rsidRDefault="00DA3F12" w:rsidP="008D5220">
            <w:pPr>
              <w:rPr>
                <w:rFonts w:ascii="Verdana" w:hAnsi="Verdana"/>
                <w:sz w:val="16"/>
                <w:szCs w:val="16"/>
              </w:rPr>
            </w:pPr>
          </w:p>
        </w:tc>
        <w:tc>
          <w:tcPr>
            <w:tcW w:w="4320" w:type="dxa"/>
            <w:gridSpan w:val="2"/>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Μη εκπλήρωση κριτηρίου</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913" w:type="dxa"/>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3407"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86"/>
        </w:trPr>
        <w:tc>
          <w:tcPr>
            <w:tcW w:w="648" w:type="dxa"/>
            <w:vMerge w:val="restart"/>
            <w:shd w:val="clear" w:color="auto" w:fill="auto"/>
          </w:tcPr>
          <w:p w:rsidR="00DA3F12" w:rsidRPr="00AA658E" w:rsidRDefault="00DA3F12" w:rsidP="008D5220">
            <w:pPr>
              <w:rPr>
                <w:rFonts w:ascii="Verdana" w:hAnsi="Verdana"/>
                <w:b/>
                <w:noProof/>
                <w:sz w:val="16"/>
                <w:szCs w:val="16"/>
              </w:rPr>
            </w:pPr>
            <w:r w:rsidRPr="00AA658E">
              <w:rPr>
                <w:rFonts w:ascii="Verdana" w:hAnsi="Verdana"/>
                <w:b/>
                <w:noProof/>
                <w:sz w:val="16"/>
                <w:szCs w:val="16"/>
              </w:rPr>
              <w:t>Β2</w:t>
            </w:r>
          </w:p>
        </w:tc>
        <w:tc>
          <w:tcPr>
            <w:tcW w:w="1800" w:type="dxa"/>
            <w:vMerge w:val="restart"/>
            <w:shd w:val="clear" w:color="auto" w:fill="auto"/>
          </w:tcPr>
          <w:p w:rsidR="00DA3F12" w:rsidRPr="00AA658E" w:rsidRDefault="00DA3F12" w:rsidP="008D5220">
            <w:pPr>
              <w:rPr>
                <w:rFonts w:ascii="Verdana" w:hAnsi="Verdana"/>
                <w:b/>
                <w:noProof/>
                <w:sz w:val="16"/>
                <w:szCs w:val="16"/>
              </w:rPr>
            </w:pPr>
            <w:r w:rsidRPr="00AA658E">
              <w:rPr>
                <w:rFonts w:ascii="Verdana" w:hAnsi="Verdana"/>
                <w:b/>
                <w:noProof/>
                <w:sz w:val="16"/>
                <w:szCs w:val="16"/>
              </w:rPr>
              <w:t xml:space="preserve">Προαγωγή της ισότητας ανδρών </w:t>
            </w:r>
            <w:r w:rsidRPr="00AA658E">
              <w:rPr>
                <w:rFonts w:ascii="Verdana" w:hAnsi="Verdana"/>
                <w:b/>
                <w:noProof/>
                <w:sz w:val="16"/>
                <w:szCs w:val="16"/>
              </w:rPr>
              <w:lastRenderedPageBreak/>
              <w:t>και γυναικών και της μη διάκρισης</w:t>
            </w:r>
          </w:p>
        </w:tc>
        <w:tc>
          <w:tcPr>
            <w:tcW w:w="720" w:type="dxa"/>
            <w:gridSpan w:val="2"/>
            <w:vMerge w:val="restart"/>
            <w:shd w:val="clear" w:color="auto" w:fill="auto"/>
          </w:tcPr>
          <w:p w:rsidR="00DA3F12" w:rsidRPr="00AA658E" w:rsidRDefault="00DA3F12" w:rsidP="008D5220">
            <w:pPr>
              <w:rPr>
                <w:rFonts w:ascii="Verdana" w:hAnsi="Verdana"/>
                <w:b/>
                <w:noProof/>
                <w:sz w:val="16"/>
                <w:szCs w:val="16"/>
              </w:rPr>
            </w:pPr>
          </w:p>
        </w:tc>
        <w:tc>
          <w:tcPr>
            <w:tcW w:w="4311" w:type="dxa"/>
            <w:vMerge w:val="restart"/>
            <w:shd w:val="clear" w:color="auto" w:fill="auto"/>
          </w:tcPr>
          <w:p w:rsidR="00DA3F12" w:rsidRPr="00AA658E" w:rsidRDefault="00DA3F12" w:rsidP="008D5220">
            <w:pPr>
              <w:pStyle w:val="a"/>
              <w:numPr>
                <w:ilvl w:val="0"/>
                <w:numId w:val="0"/>
              </w:numPr>
              <w:rPr>
                <w:rFonts w:ascii="Verdana" w:hAnsi="Verdana"/>
                <w:sz w:val="16"/>
                <w:szCs w:val="16"/>
              </w:rPr>
            </w:pPr>
            <w:r w:rsidRPr="00AA658E">
              <w:rPr>
                <w:rFonts w:ascii="Verdana" w:hAnsi="Verdana"/>
                <w:sz w:val="16"/>
                <w:szCs w:val="16"/>
              </w:rPr>
              <w:t xml:space="preserve">Εξετάζεται εάν η προτεινόμενη πράξη προασπίζει την ισότητα μεταξύ ανδρών και γυναικών και </w:t>
            </w:r>
            <w:r w:rsidRPr="00AA658E">
              <w:rPr>
                <w:rFonts w:ascii="Verdana" w:hAnsi="Verdana"/>
                <w:sz w:val="16"/>
                <w:szCs w:val="16"/>
              </w:rPr>
              <w:lastRenderedPageBreak/>
              <w:t xml:space="preserve">αποτρέπει κάθε διάκριση λόγω φύλου, φυλής, </w:t>
            </w:r>
            <w:proofErr w:type="spellStart"/>
            <w:r w:rsidRPr="00AA658E">
              <w:rPr>
                <w:rFonts w:ascii="Verdana" w:hAnsi="Verdana"/>
                <w:sz w:val="16"/>
                <w:szCs w:val="16"/>
              </w:rPr>
              <w:t>εθνοτικής</w:t>
            </w:r>
            <w:proofErr w:type="spellEnd"/>
            <w:r w:rsidRPr="00AA658E">
              <w:rPr>
                <w:rFonts w:ascii="Verdana" w:hAnsi="Verdana"/>
                <w:sz w:val="16"/>
                <w:szCs w:val="16"/>
              </w:rPr>
              <w:t xml:space="preserve"> καταγωγής, θρησκείας, πεποιθήσεων, αναπηρίας, ηλικίας, γενετήσιου προσανατολισμού.</w:t>
            </w:r>
          </w:p>
        </w:tc>
        <w:tc>
          <w:tcPr>
            <w:tcW w:w="1800" w:type="dxa"/>
            <w:shd w:val="clear" w:color="auto" w:fill="auto"/>
            <w:vAlign w:val="center"/>
          </w:tcPr>
          <w:p w:rsidR="00DA3F12" w:rsidRPr="00AA658E" w:rsidRDefault="00DA3F12" w:rsidP="008D5220">
            <w:pPr>
              <w:jc w:val="left"/>
              <w:rPr>
                <w:rFonts w:ascii="Verdana" w:hAnsi="Verdana"/>
                <w:b/>
                <w:sz w:val="16"/>
                <w:szCs w:val="16"/>
              </w:rPr>
            </w:pPr>
            <w:r w:rsidRPr="00AA658E">
              <w:rPr>
                <w:rFonts w:ascii="Verdana" w:hAnsi="Verdana"/>
                <w:sz w:val="16"/>
                <w:szCs w:val="16"/>
              </w:rPr>
              <w:lastRenderedPageBreak/>
              <w:t>Εκπλήρωση του κριτηρίου</w:t>
            </w:r>
          </w:p>
        </w:tc>
        <w:tc>
          <w:tcPr>
            <w:tcW w:w="900" w:type="dxa"/>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16"/>
                <w:szCs w:val="16"/>
              </w:rPr>
              <w:t>ΝΑΙ</w:t>
            </w:r>
          </w:p>
        </w:tc>
        <w:tc>
          <w:tcPr>
            <w:tcW w:w="913" w:type="dxa"/>
            <w:shd w:val="clear" w:color="auto" w:fill="auto"/>
            <w:vAlign w:val="center"/>
          </w:tcPr>
          <w:p w:rsidR="00DA3F12" w:rsidRPr="00AA658E" w:rsidRDefault="00DA3F12" w:rsidP="008D5220">
            <w:pPr>
              <w:jc w:val="center"/>
              <w:rPr>
                <w:rFonts w:ascii="Verdana" w:hAnsi="Verdana"/>
                <w:noProof/>
                <w:sz w:val="16"/>
                <w:szCs w:val="16"/>
              </w:rPr>
            </w:pPr>
            <w:r w:rsidRPr="00AA658E">
              <w:rPr>
                <w:rFonts w:ascii="Verdana" w:hAnsi="Verdana"/>
                <w:sz w:val="40"/>
                <w:szCs w:val="40"/>
              </w:rPr>
              <w:t>□</w:t>
            </w:r>
          </w:p>
        </w:tc>
        <w:tc>
          <w:tcPr>
            <w:tcW w:w="3407" w:type="dxa"/>
            <w:vMerge w:val="restart"/>
            <w:shd w:val="clear" w:color="auto" w:fill="auto"/>
          </w:tcPr>
          <w:p w:rsidR="00DA3F12" w:rsidRPr="00AA658E" w:rsidRDefault="00DA3F12" w:rsidP="008D5220">
            <w:pPr>
              <w:rPr>
                <w:rFonts w:ascii="Verdana" w:hAnsi="Verdana"/>
                <w:sz w:val="16"/>
                <w:szCs w:val="16"/>
              </w:rPr>
            </w:pPr>
          </w:p>
        </w:tc>
      </w:tr>
      <w:tr w:rsidR="00DA3F12" w:rsidRPr="00AA658E" w:rsidTr="008D5220">
        <w:trPr>
          <w:trHeight w:val="585"/>
        </w:trPr>
        <w:tc>
          <w:tcPr>
            <w:tcW w:w="648" w:type="dxa"/>
            <w:vMerge/>
            <w:shd w:val="clear" w:color="auto" w:fill="auto"/>
          </w:tcPr>
          <w:p w:rsidR="00DA3F12" w:rsidRPr="00AA658E" w:rsidRDefault="00DA3F12" w:rsidP="008D5220">
            <w:pPr>
              <w:rPr>
                <w:rFonts w:ascii="Verdana" w:hAnsi="Verdana"/>
                <w:b/>
                <w:noProof/>
                <w:sz w:val="16"/>
                <w:szCs w:val="16"/>
              </w:rPr>
            </w:pPr>
          </w:p>
        </w:tc>
        <w:tc>
          <w:tcPr>
            <w:tcW w:w="1800" w:type="dxa"/>
            <w:vMerge/>
            <w:shd w:val="clear" w:color="auto" w:fill="auto"/>
          </w:tcPr>
          <w:p w:rsidR="00DA3F12" w:rsidRPr="00AA658E" w:rsidRDefault="00DA3F12" w:rsidP="008D5220">
            <w:pPr>
              <w:rPr>
                <w:rFonts w:ascii="Verdana" w:hAnsi="Verdana"/>
                <w:b/>
                <w:noProof/>
                <w:sz w:val="16"/>
                <w:szCs w:val="16"/>
              </w:rPr>
            </w:pPr>
          </w:p>
        </w:tc>
        <w:tc>
          <w:tcPr>
            <w:tcW w:w="720" w:type="dxa"/>
            <w:gridSpan w:val="2"/>
            <w:vMerge/>
            <w:shd w:val="clear" w:color="auto" w:fill="auto"/>
          </w:tcPr>
          <w:p w:rsidR="00DA3F12" w:rsidRPr="00AA658E" w:rsidRDefault="00DA3F12" w:rsidP="008D5220">
            <w:pPr>
              <w:rPr>
                <w:rFonts w:ascii="Verdana" w:hAnsi="Verdana"/>
                <w:b/>
                <w:noProof/>
                <w:sz w:val="16"/>
                <w:szCs w:val="16"/>
              </w:rPr>
            </w:pPr>
          </w:p>
        </w:tc>
        <w:tc>
          <w:tcPr>
            <w:tcW w:w="4311" w:type="dxa"/>
            <w:vMerge/>
            <w:shd w:val="clear" w:color="auto" w:fill="auto"/>
          </w:tcPr>
          <w:p w:rsidR="00DA3F12" w:rsidRPr="00AA658E" w:rsidRDefault="00DA3F12" w:rsidP="008D5220">
            <w:pPr>
              <w:rPr>
                <w:rFonts w:ascii="Verdana" w:hAnsi="Verdana"/>
                <w:b/>
                <w:noProof/>
                <w:sz w:val="16"/>
                <w:szCs w:val="16"/>
              </w:rPr>
            </w:pPr>
          </w:p>
        </w:tc>
        <w:tc>
          <w:tcPr>
            <w:tcW w:w="1800" w:type="dxa"/>
            <w:shd w:val="clear" w:color="auto" w:fill="auto"/>
            <w:vAlign w:val="center"/>
          </w:tcPr>
          <w:p w:rsidR="00DA3F12" w:rsidRPr="00AA658E" w:rsidRDefault="00DA3F12" w:rsidP="008D5220">
            <w:pPr>
              <w:jc w:val="left"/>
              <w:rPr>
                <w:rFonts w:ascii="Verdana" w:hAnsi="Verdana"/>
                <w:b/>
                <w:sz w:val="16"/>
                <w:szCs w:val="16"/>
              </w:rPr>
            </w:pPr>
            <w:r w:rsidRPr="00AA658E">
              <w:rPr>
                <w:rFonts w:ascii="Verdana" w:hAnsi="Verdana"/>
                <w:sz w:val="16"/>
                <w:szCs w:val="16"/>
              </w:rPr>
              <w:t>Σε αντίθετη περίπτωση</w:t>
            </w:r>
          </w:p>
        </w:tc>
        <w:tc>
          <w:tcPr>
            <w:tcW w:w="900" w:type="dxa"/>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16"/>
                <w:szCs w:val="16"/>
              </w:rPr>
              <w:t>ΟΧΙ</w:t>
            </w:r>
          </w:p>
        </w:tc>
        <w:tc>
          <w:tcPr>
            <w:tcW w:w="913" w:type="dxa"/>
            <w:shd w:val="clear" w:color="auto" w:fill="auto"/>
            <w:vAlign w:val="center"/>
          </w:tcPr>
          <w:p w:rsidR="00DA3F12" w:rsidRPr="00AA658E" w:rsidRDefault="00DA3F12" w:rsidP="008D5220">
            <w:pPr>
              <w:jc w:val="center"/>
              <w:rPr>
                <w:rFonts w:ascii="Verdana" w:hAnsi="Verdana"/>
                <w:noProof/>
                <w:sz w:val="16"/>
                <w:szCs w:val="16"/>
              </w:rPr>
            </w:pPr>
            <w:r w:rsidRPr="00AA658E">
              <w:rPr>
                <w:rFonts w:ascii="Verdana" w:hAnsi="Verdana"/>
                <w:sz w:val="40"/>
                <w:szCs w:val="40"/>
              </w:rPr>
              <w:t>□</w:t>
            </w:r>
          </w:p>
        </w:tc>
        <w:tc>
          <w:tcPr>
            <w:tcW w:w="3407" w:type="dxa"/>
            <w:vMerge/>
            <w:shd w:val="clear" w:color="auto" w:fill="auto"/>
          </w:tcPr>
          <w:p w:rsidR="00DA3F12" w:rsidRPr="00AA658E" w:rsidRDefault="00DA3F12" w:rsidP="008D5220">
            <w:pPr>
              <w:rPr>
                <w:rFonts w:ascii="Verdana" w:hAnsi="Verdana"/>
                <w:sz w:val="16"/>
                <w:szCs w:val="16"/>
              </w:rPr>
            </w:pPr>
          </w:p>
        </w:tc>
      </w:tr>
      <w:tr w:rsidR="00DA3F12" w:rsidRPr="00AA658E" w:rsidTr="00380CC0">
        <w:trPr>
          <w:trHeight w:val="2682"/>
        </w:trPr>
        <w:tc>
          <w:tcPr>
            <w:tcW w:w="648" w:type="dxa"/>
            <w:vMerge w:val="restart"/>
            <w:shd w:val="clear" w:color="auto" w:fill="auto"/>
          </w:tcPr>
          <w:p w:rsidR="00DA3F12" w:rsidRPr="00AA658E" w:rsidRDefault="00DA3F12" w:rsidP="008D5220">
            <w:pPr>
              <w:rPr>
                <w:rFonts w:ascii="Verdana" w:hAnsi="Verdana"/>
                <w:b/>
                <w:noProof/>
                <w:sz w:val="16"/>
                <w:szCs w:val="16"/>
              </w:rPr>
            </w:pPr>
            <w:r w:rsidRPr="00AA658E">
              <w:rPr>
                <w:rFonts w:ascii="Verdana" w:hAnsi="Verdana"/>
                <w:b/>
                <w:noProof/>
                <w:sz w:val="16"/>
                <w:szCs w:val="16"/>
              </w:rPr>
              <w:lastRenderedPageBreak/>
              <w:t>Β3</w:t>
            </w:r>
          </w:p>
        </w:tc>
        <w:tc>
          <w:tcPr>
            <w:tcW w:w="1800" w:type="dxa"/>
            <w:vMerge w:val="restart"/>
            <w:shd w:val="clear" w:color="auto" w:fill="auto"/>
          </w:tcPr>
          <w:p w:rsidR="00DA3F12" w:rsidRPr="00AA658E" w:rsidRDefault="00DA3F12" w:rsidP="008D5220">
            <w:pPr>
              <w:rPr>
                <w:rFonts w:ascii="Verdana" w:hAnsi="Verdana"/>
                <w:b/>
                <w:noProof/>
                <w:sz w:val="16"/>
                <w:szCs w:val="16"/>
              </w:rPr>
            </w:pPr>
            <w:r w:rsidRPr="00AA658E">
              <w:rPr>
                <w:rFonts w:ascii="Verdana" w:hAnsi="Verdana"/>
                <w:b/>
                <w:sz w:val="16"/>
                <w:szCs w:val="16"/>
              </w:rPr>
              <w:t>Εξασφάλιση της προσβασιμότητας των ατόμων με αναπηρία</w:t>
            </w:r>
          </w:p>
        </w:tc>
        <w:tc>
          <w:tcPr>
            <w:tcW w:w="720" w:type="dxa"/>
            <w:gridSpan w:val="2"/>
            <w:vMerge w:val="restart"/>
            <w:shd w:val="clear" w:color="auto" w:fill="auto"/>
          </w:tcPr>
          <w:p w:rsidR="00DA3F12" w:rsidRPr="00AA658E" w:rsidRDefault="00DA3F12" w:rsidP="008D5220">
            <w:pPr>
              <w:rPr>
                <w:rFonts w:ascii="Verdana" w:hAnsi="Verdana"/>
                <w:b/>
                <w:noProof/>
                <w:sz w:val="16"/>
                <w:szCs w:val="16"/>
              </w:rPr>
            </w:pPr>
          </w:p>
        </w:tc>
        <w:tc>
          <w:tcPr>
            <w:tcW w:w="4311" w:type="dxa"/>
            <w:vMerge w:val="restart"/>
            <w:shd w:val="clear" w:color="auto" w:fill="auto"/>
          </w:tcPr>
          <w:p w:rsidR="00DA3F12" w:rsidRPr="00A60B83" w:rsidRDefault="00DA3F12" w:rsidP="008D5220">
            <w:pPr>
              <w:autoSpaceDE w:val="0"/>
              <w:autoSpaceDN w:val="0"/>
              <w:adjustRightInd w:val="0"/>
              <w:rPr>
                <w:rFonts w:ascii="Verdana" w:eastAsia="Calibri" w:hAnsi="Verdana" w:cs="Tahoma"/>
                <w:color w:val="000000"/>
                <w:sz w:val="16"/>
                <w:szCs w:val="16"/>
                <w:lang w:eastAsia="en-US"/>
              </w:rPr>
            </w:pPr>
            <w:r w:rsidRPr="00A60B83">
              <w:rPr>
                <w:rFonts w:ascii="Verdana" w:hAnsi="Verdana" w:cs="Tahoma"/>
                <w:sz w:val="16"/>
                <w:szCs w:val="16"/>
              </w:rPr>
              <w:t xml:space="preserve">Εξετάζεται ο τρόπος με τον οποίο η πράξη ικανοποιεί τις απαιτήσεις προσβασιμότητας και τους κανόνες ασφαλείας για όλες τις κατηγορίες </w:t>
            </w:r>
            <w:proofErr w:type="spellStart"/>
            <w:r w:rsidRPr="00A60B83">
              <w:rPr>
                <w:rFonts w:ascii="Verdana" w:hAnsi="Verdana" w:cs="Tahoma"/>
                <w:sz w:val="16"/>
                <w:szCs w:val="16"/>
              </w:rPr>
              <w:t>ΑμεΑ</w:t>
            </w:r>
            <w:proofErr w:type="spellEnd"/>
            <w:r w:rsidRPr="00A60B83">
              <w:rPr>
                <w:rFonts w:ascii="Verdana" w:hAnsi="Verdana" w:cs="Tahoma"/>
                <w:sz w:val="16"/>
                <w:szCs w:val="16"/>
              </w:rPr>
              <w:t xml:space="preserve"> σύμφωνα με το ισχύον θεσμικό πλαίσιο. </w:t>
            </w:r>
            <w:r w:rsidRPr="00A60B83">
              <w:rPr>
                <w:rFonts w:ascii="Verdana" w:eastAsia="Calibri" w:hAnsi="Verdana" w:cs="Tahoma"/>
                <w:color w:val="000000"/>
                <w:sz w:val="16"/>
                <w:szCs w:val="16"/>
                <w:lang w:eastAsia="en-US"/>
              </w:rPr>
              <w:t xml:space="preserve">Σε περίπτωση κατά την οποία μία πράξη έχει ήδη </w:t>
            </w:r>
            <w:proofErr w:type="spellStart"/>
            <w:r w:rsidRPr="00A60B83">
              <w:rPr>
                <w:rFonts w:ascii="Verdana" w:eastAsia="Calibri" w:hAnsi="Verdana" w:cs="Tahoma"/>
                <w:color w:val="000000"/>
                <w:sz w:val="16"/>
                <w:szCs w:val="16"/>
                <w:lang w:eastAsia="en-US"/>
              </w:rPr>
              <w:t>συμβασιοποιηθεί</w:t>
            </w:r>
            <w:proofErr w:type="spellEnd"/>
            <w:r w:rsidRPr="00A60B83">
              <w:rPr>
                <w:rFonts w:ascii="Verdana" w:eastAsia="Calibri" w:hAnsi="Verdana" w:cs="Tahoma"/>
                <w:color w:val="000000"/>
                <w:sz w:val="16"/>
                <w:szCs w:val="16"/>
                <w:lang w:eastAsia="en-US"/>
              </w:rPr>
              <w:t xml:space="preserve"> και δεν έχει γίνει πρόβλεψη για τα </w:t>
            </w:r>
            <w:proofErr w:type="spellStart"/>
            <w:r w:rsidRPr="00A60B83">
              <w:rPr>
                <w:rFonts w:ascii="Verdana" w:eastAsia="Calibri" w:hAnsi="Verdana" w:cs="Tahoma"/>
                <w:color w:val="000000"/>
                <w:sz w:val="16"/>
                <w:szCs w:val="16"/>
                <w:lang w:eastAsia="en-US"/>
              </w:rPr>
              <w:t>ΑμΕΑ</w:t>
            </w:r>
            <w:proofErr w:type="spellEnd"/>
            <w:r w:rsidRPr="00A60B83">
              <w:rPr>
                <w:rFonts w:ascii="Verdana" w:eastAsia="Calibri" w:hAnsi="Verdana" w:cs="Tahoma"/>
                <w:color w:val="000000"/>
                <w:sz w:val="16"/>
                <w:szCs w:val="16"/>
                <w:lang w:eastAsia="en-US"/>
              </w:rPr>
              <w:t xml:space="preserve">, εφόσον απαιτείται από τη φύση της πράξης και την κείμενη νομοθεσία, η θετική αξιολόγηση τεκμηριώνεται με τη δέσμευση του δυνητικού δικαιούχου ότι θα αναλάβει όλες τις δαπάνες προσαρμογής για εξασφάλιση προσβασιμότητας για </w:t>
            </w:r>
            <w:proofErr w:type="spellStart"/>
            <w:r w:rsidRPr="00A60B83">
              <w:rPr>
                <w:rFonts w:ascii="Verdana" w:eastAsia="Calibri" w:hAnsi="Verdana" w:cs="Tahoma"/>
                <w:color w:val="000000"/>
                <w:sz w:val="16"/>
                <w:szCs w:val="16"/>
                <w:lang w:eastAsia="en-US"/>
              </w:rPr>
              <w:t>ΑμΕΑ</w:t>
            </w:r>
            <w:proofErr w:type="spellEnd"/>
            <w:r w:rsidRPr="00A60B83">
              <w:rPr>
                <w:rFonts w:ascii="Verdana" w:eastAsia="Calibri" w:hAnsi="Verdana" w:cs="Tahoma"/>
                <w:color w:val="000000"/>
                <w:sz w:val="16"/>
                <w:szCs w:val="16"/>
                <w:lang w:eastAsia="en-US"/>
              </w:rPr>
              <w:t xml:space="preserve"> με δικά του έξοδα.</w:t>
            </w:r>
          </w:p>
          <w:p w:rsidR="00DA3F12" w:rsidRPr="00A60B83" w:rsidRDefault="00DA3F12" w:rsidP="008D5220">
            <w:pPr>
              <w:pStyle w:val="Default"/>
              <w:jc w:val="both"/>
              <w:rPr>
                <w:rFonts w:ascii="Verdana" w:hAnsi="Verdana" w:cs="Tahoma"/>
                <w:sz w:val="16"/>
                <w:szCs w:val="16"/>
              </w:rPr>
            </w:pPr>
            <w:r w:rsidRPr="00A60B83">
              <w:rPr>
                <w:rFonts w:ascii="Verdana" w:hAnsi="Verdana" w:cs="Tahoma"/>
                <w:sz w:val="16"/>
                <w:szCs w:val="16"/>
              </w:rPr>
              <w:t xml:space="preserve">Ειδικά για το εν λόγω κριτήριο διευκρινίζεται ότι η θετική απάντηση («ΝΑΙ») καλύπτει τις ακόλουθες περιπτώσεις: </w:t>
            </w:r>
          </w:p>
          <w:p w:rsidR="00DA3F12" w:rsidRPr="00A60B83" w:rsidRDefault="00DA3F12" w:rsidP="00DA3F12">
            <w:pPr>
              <w:pStyle w:val="af"/>
              <w:numPr>
                <w:ilvl w:val="0"/>
                <w:numId w:val="47"/>
              </w:numPr>
              <w:suppressAutoHyphens w:val="0"/>
              <w:autoSpaceDE w:val="0"/>
              <w:autoSpaceDN w:val="0"/>
              <w:adjustRightInd w:val="0"/>
              <w:spacing w:before="0"/>
              <w:contextualSpacing/>
              <w:rPr>
                <w:rFonts w:ascii="Verdana" w:eastAsia="Calibri" w:hAnsi="Verdana" w:cs="Tahoma"/>
                <w:color w:val="000000"/>
                <w:sz w:val="16"/>
                <w:szCs w:val="16"/>
                <w:lang w:eastAsia="en-US"/>
              </w:rPr>
            </w:pPr>
            <w:r w:rsidRPr="00A60B83">
              <w:rPr>
                <w:rFonts w:ascii="Verdana" w:eastAsia="Calibri" w:hAnsi="Verdana" w:cs="Tahoma"/>
                <w:color w:val="000000"/>
                <w:sz w:val="16"/>
                <w:szCs w:val="16"/>
                <w:lang w:eastAsia="en-US"/>
              </w:rPr>
              <w:t xml:space="preserve">Στην πράξη περιλαμβάνονται κατ’ ελάχιστον όλες οι απαιτήσεις, σύμφωνα με το ισχύον θεσμικό πλαίσιο, σύμφωνα με την Πρόσκληση, ώστε να εξασφαλίζεται η προσβασιμότητα στα </w:t>
            </w:r>
            <w:proofErr w:type="spellStart"/>
            <w:r w:rsidRPr="00A60B83">
              <w:rPr>
                <w:rFonts w:ascii="Verdana" w:eastAsia="Calibri" w:hAnsi="Verdana" w:cs="Tahoma"/>
                <w:color w:val="000000"/>
                <w:sz w:val="16"/>
                <w:szCs w:val="16"/>
                <w:lang w:eastAsia="en-US"/>
              </w:rPr>
              <w:t>ΑμεΑ</w:t>
            </w:r>
            <w:proofErr w:type="spellEnd"/>
            <w:r w:rsidRPr="00A60B83">
              <w:rPr>
                <w:rFonts w:ascii="Verdana" w:eastAsia="Calibri" w:hAnsi="Verdana" w:cs="Tahoma"/>
                <w:color w:val="000000"/>
                <w:sz w:val="16"/>
                <w:szCs w:val="16"/>
                <w:lang w:eastAsia="en-US"/>
              </w:rPr>
              <w:t xml:space="preserve">, όπως για πρόσβαση: </w:t>
            </w:r>
          </w:p>
          <w:p w:rsidR="00DA3F12" w:rsidRPr="00A60B83" w:rsidRDefault="00DA3F12" w:rsidP="008D5220">
            <w:pPr>
              <w:autoSpaceDE w:val="0"/>
              <w:autoSpaceDN w:val="0"/>
              <w:adjustRightInd w:val="0"/>
              <w:ind w:left="720"/>
              <w:rPr>
                <w:rFonts w:ascii="Verdana" w:eastAsia="Calibri" w:hAnsi="Verdana" w:cs="Tahoma"/>
                <w:color w:val="000000"/>
                <w:sz w:val="16"/>
                <w:szCs w:val="16"/>
                <w:lang w:eastAsia="en-US"/>
              </w:rPr>
            </w:pPr>
            <w:r w:rsidRPr="00A60B83">
              <w:rPr>
                <w:rFonts w:ascii="Verdana" w:eastAsia="Calibri" w:hAnsi="Verdana" w:cs="Tahoma"/>
                <w:color w:val="000000"/>
                <w:sz w:val="16"/>
                <w:szCs w:val="16"/>
                <w:lang w:eastAsia="en-US"/>
              </w:rPr>
              <w:t xml:space="preserve">- στις υπηρεσίες </w:t>
            </w:r>
          </w:p>
          <w:p w:rsidR="00DA3F12" w:rsidRPr="00A60B83" w:rsidRDefault="00DA3F12" w:rsidP="008D5220">
            <w:pPr>
              <w:autoSpaceDE w:val="0"/>
              <w:autoSpaceDN w:val="0"/>
              <w:adjustRightInd w:val="0"/>
              <w:ind w:left="720"/>
              <w:rPr>
                <w:rFonts w:ascii="Verdana" w:eastAsia="Calibri" w:hAnsi="Verdana" w:cs="Tahoma"/>
                <w:color w:val="000000"/>
                <w:sz w:val="16"/>
                <w:szCs w:val="16"/>
                <w:lang w:eastAsia="en-US"/>
              </w:rPr>
            </w:pPr>
            <w:r w:rsidRPr="00A60B83">
              <w:rPr>
                <w:rFonts w:ascii="Verdana" w:eastAsia="Calibri" w:hAnsi="Verdana" w:cs="Tahoma"/>
                <w:color w:val="000000"/>
                <w:sz w:val="16"/>
                <w:szCs w:val="16"/>
                <w:lang w:eastAsia="en-US"/>
              </w:rPr>
              <w:t xml:space="preserve">- στα ηλεκτρονικά περιβάλλοντα </w:t>
            </w:r>
          </w:p>
          <w:p w:rsidR="00DA3F12" w:rsidRPr="00A60B83" w:rsidRDefault="00DA3F12" w:rsidP="008D5220">
            <w:pPr>
              <w:autoSpaceDE w:val="0"/>
              <w:autoSpaceDN w:val="0"/>
              <w:adjustRightInd w:val="0"/>
              <w:ind w:left="720"/>
              <w:rPr>
                <w:rFonts w:ascii="Verdana" w:eastAsia="Calibri" w:hAnsi="Verdana" w:cs="Tahoma"/>
                <w:color w:val="000000"/>
                <w:sz w:val="16"/>
                <w:szCs w:val="16"/>
                <w:lang w:eastAsia="en-US"/>
              </w:rPr>
            </w:pPr>
            <w:r w:rsidRPr="00A60B83">
              <w:rPr>
                <w:rFonts w:ascii="Verdana" w:eastAsia="Calibri" w:hAnsi="Verdana" w:cs="Tahoma"/>
                <w:color w:val="000000"/>
                <w:sz w:val="16"/>
                <w:szCs w:val="16"/>
                <w:lang w:eastAsia="en-US"/>
              </w:rPr>
              <w:t>- στην πληροφόρηση (</w:t>
            </w:r>
            <w:proofErr w:type="spellStart"/>
            <w:r w:rsidRPr="00A60B83">
              <w:rPr>
                <w:rFonts w:ascii="Verdana" w:eastAsia="Calibri" w:hAnsi="Verdana" w:cs="Tahoma"/>
                <w:color w:val="000000"/>
                <w:sz w:val="16"/>
                <w:szCs w:val="16"/>
                <w:lang w:eastAsia="en-US"/>
              </w:rPr>
              <w:t>προσβάσιμες</w:t>
            </w:r>
            <w:proofErr w:type="spellEnd"/>
            <w:r w:rsidRPr="00A60B83">
              <w:rPr>
                <w:rFonts w:ascii="Verdana" w:eastAsia="Calibri" w:hAnsi="Verdana" w:cs="Tahoma"/>
                <w:color w:val="000000"/>
                <w:sz w:val="16"/>
                <w:szCs w:val="16"/>
                <w:lang w:eastAsia="en-US"/>
              </w:rPr>
              <w:t xml:space="preserve"> μορφές πληροφόρησης ή/και προσβασιμότητα εκδηλώσεων) </w:t>
            </w:r>
          </w:p>
          <w:p w:rsidR="00DA3F12" w:rsidRPr="00380CC0" w:rsidRDefault="00DA3F12" w:rsidP="008D5220">
            <w:pPr>
              <w:pStyle w:val="af"/>
              <w:numPr>
                <w:ilvl w:val="0"/>
                <w:numId w:val="47"/>
              </w:numPr>
              <w:suppressAutoHyphens w:val="0"/>
              <w:autoSpaceDE w:val="0"/>
              <w:autoSpaceDN w:val="0"/>
              <w:adjustRightInd w:val="0"/>
              <w:spacing w:before="0"/>
              <w:contextualSpacing/>
              <w:rPr>
                <w:rFonts w:ascii="Verdana" w:eastAsia="Calibri" w:hAnsi="Verdana" w:cs="Tahoma"/>
                <w:color w:val="000000"/>
                <w:sz w:val="16"/>
                <w:szCs w:val="16"/>
                <w:lang w:eastAsia="en-US"/>
              </w:rPr>
            </w:pPr>
            <w:r w:rsidRPr="00A60B83">
              <w:rPr>
                <w:rFonts w:ascii="Verdana" w:eastAsia="Calibri" w:hAnsi="Verdana" w:cs="Tahoma"/>
                <w:color w:val="000000"/>
                <w:sz w:val="16"/>
                <w:szCs w:val="16"/>
                <w:lang w:eastAsia="en-US"/>
              </w:rPr>
              <w:t xml:space="preserve">Δεν προβλέπονται απαιτήσεις για την εξασφάλιση της προσβασιμότητας στα </w:t>
            </w:r>
            <w:proofErr w:type="spellStart"/>
            <w:r w:rsidRPr="00A60B83">
              <w:rPr>
                <w:rFonts w:ascii="Verdana" w:eastAsia="Calibri" w:hAnsi="Verdana" w:cs="Tahoma"/>
                <w:color w:val="000000"/>
                <w:sz w:val="16"/>
                <w:szCs w:val="16"/>
                <w:lang w:eastAsia="en-US"/>
              </w:rPr>
              <w:t>ΑμεΑ</w:t>
            </w:r>
            <w:proofErr w:type="spellEnd"/>
            <w:r w:rsidRPr="00A60B83">
              <w:rPr>
                <w:rFonts w:ascii="Verdana" w:eastAsia="Calibri" w:hAnsi="Verdana" w:cs="Tahoma"/>
                <w:color w:val="000000"/>
                <w:sz w:val="16"/>
                <w:szCs w:val="16"/>
                <w:lang w:eastAsia="en-US"/>
              </w:rPr>
              <w:t xml:space="preserve">, λαμβάνοντας υπόψη τη φύση της πράξης βάσει της οποίας δεν κωλύεται </w:t>
            </w:r>
            <w:r w:rsidRPr="00A60B83">
              <w:rPr>
                <w:rFonts w:ascii="Verdana" w:hAnsi="Verdana" w:cs="Tahoma"/>
                <w:sz w:val="16"/>
                <w:szCs w:val="16"/>
              </w:rPr>
              <w:t xml:space="preserve"> ή δεν απαιτείται η προσβασιμότητα στα </w:t>
            </w:r>
            <w:proofErr w:type="spellStart"/>
            <w:r w:rsidRPr="00A60B83">
              <w:rPr>
                <w:rFonts w:ascii="Verdana" w:hAnsi="Verdana" w:cs="Tahoma"/>
                <w:sz w:val="16"/>
                <w:szCs w:val="16"/>
              </w:rPr>
              <w:t>ΑμεΑ</w:t>
            </w:r>
            <w:proofErr w:type="spellEnd"/>
            <w:r w:rsidRPr="00A60B83">
              <w:rPr>
                <w:rFonts w:ascii="Verdana" w:hAnsi="Verdana" w:cs="Tahoma"/>
                <w:sz w:val="16"/>
                <w:szCs w:val="16"/>
              </w:rPr>
              <w:t>.</w:t>
            </w:r>
          </w:p>
        </w:tc>
        <w:tc>
          <w:tcPr>
            <w:tcW w:w="1800" w:type="dxa"/>
            <w:shd w:val="clear" w:color="auto" w:fill="auto"/>
            <w:vAlign w:val="center"/>
          </w:tcPr>
          <w:p w:rsidR="00DA3F12" w:rsidRPr="00AA658E" w:rsidRDefault="00DA3F12" w:rsidP="008D5220">
            <w:pPr>
              <w:jc w:val="left"/>
              <w:rPr>
                <w:rFonts w:ascii="Verdana" w:hAnsi="Verdana"/>
                <w:b/>
                <w:sz w:val="16"/>
                <w:szCs w:val="16"/>
              </w:rPr>
            </w:pPr>
            <w:r w:rsidRPr="00AA658E">
              <w:rPr>
                <w:rFonts w:ascii="Verdana" w:hAnsi="Verdana"/>
                <w:sz w:val="16"/>
                <w:szCs w:val="16"/>
              </w:rPr>
              <w:t>Εκπλήρωση του κριτηρίου</w:t>
            </w:r>
          </w:p>
        </w:tc>
        <w:tc>
          <w:tcPr>
            <w:tcW w:w="900" w:type="dxa"/>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16"/>
                <w:szCs w:val="16"/>
              </w:rPr>
              <w:t>ΝΑΙ</w:t>
            </w:r>
          </w:p>
        </w:tc>
        <w:tc>
          <w:tcPr>
            <w:tcW w:w="913" w:type="dxa"/>
            <w:shd w:val="clear" w:color="auto" w:fill="auto"/>
            <w:vAlign w:val="center"/>
          </w:tcPr>
          <w:p w:rsidR="00DA3F12" w:rsidRPr="00AA658E" w:rsidRDefault="00DA3F12" w:rsidP="008D5220">
            <w:pPr>
              <w:jc w:val="center"/>
              <w:rPr>
                <w:rFonts w:ascii="Verdana" w:hAnsi="Verdana"/>
                <w:noProof/>
                <w:sz w:val="16"/>
                <w:szCs w:val="16"/>
              </w:rPr>
            </w:pPr>
            <w:r w:rsidRPr="00AA658E">
              <w:rPr>
                <w:rFonts w:ascii="Verdana" w:hAnsi="Verdana"/>
                <w:sz w:val="40"/>
                <w:szCs w:val="40"/>
              </w:rPr>
              <w:t>□</w:t>
            </w:r>
          </w:p>
        </w:tc>
        <w:tc>
          <w:tcPr>
            <w:tcW w:w="3407" w:type="dxa"/>
            <w:shd w:val="clear" w:color="auto" w:fill="auto"/>
          </w:tcPr>
          <w:p w:rsidR="00DA3F12" w:rsidRPr="00AA658E" w:rsidRDefault="00DA3F12" w:rsidP="008D5220">
            <w:pPr>
              <w:rPr>
                <w:rFonts w:ascii="Verdana" w:hAnsi="Verdana"/>
                <w:sz w:val="16"/>
                <w:szCs w:val="16"/>
              </w:rPr>
            </w:pPr>
          </w:p>
        </w:tc>
      </w:tr>
      <w:tr w:rsidR="00380CC0" w:rsidRPr="00AA658E" w:rsidTr="008D5220">
        <w:trPr>
          <w:trHeight w:val="585"/>
        </w:trPr>
        <w:tc>
          <w:tcPr>
            <w:tcW w:w="648" w:type="dxa"/>
            <w:vMerge/>
            <w:shd w:val="clear" w:color="auto" w:fill="auto"/>
          </w:tcPr>
          <w:p w:rsidR="00380CC0" w:rsidRPr="00AA658E" w:rsidRDefault="00380CC0" w:rsidP="008D5220">
            <w:pPr>
              <w:rPr>
                <w:rFonts w:ascii="Verdana" w:hAnsi="Verdana"/>
                <w:b/>
                <w:noProof/>
                <w:sz w:val="16"/>
                <w:szCs w:val="16"/>
              </w:rPr>
            </w:pPr>
          </w:p>
        </w:tc>
        <w:tc>
          <w:tcPr>
            <w:tcW w:w="1800" w:type="dxa"/>
            <w:vMerge/>
            <w:shd w:val="clear" w:color="auto" w:fill="auto"/>
          </w:tcPr>
          <w:p w:rsidR="00380CC0" w:rsidRPr="00AA658E" w:rsidRDefault="00380CC0" w:rsidP="008D5220">
            <w:pPr>
              <w:rPr>
                <w:rFonts w:ascii="Verdana" w:hAnsi="Verdana"/>
                <w:b/>
                <w:noProof/>
                <w:sz w:val="16"/>
                <w:szCs w:val="16"/>
              </w:rPr>
            </w:pPr>
          </w:p>
        </w:tc>
        <w:tc>
          <w:tcPr>
            <w:tcW w:w="720" w:type="dxa"/>
            <w:gridSpan w:val="2"/>
            <w:vMerge/>
            <w:shd w:val="clear" w:color="auto" w:fill="auto"/>
          </w:tcPr>
          <w:p w:rsidR="00380CC0" w:rsidRPr="00AA658E" w:rsidRDefault="00380CC0" w:rsidP="008D5220">
            <w:pPr>
              <w:rPr>
                <w:rFonts w:ascii="Verdana" w:hAnsi="Verdana"/>
                <w:b/>
                <w:noProof/>
                <w:sz w:val="16"/>
                <w:szCs w:val="16"/>
              </w:rPr>
            </w:pPr>
          </w:p>
        </w:tc>
        <w:tc>
          <w:tcPr>
            <w:tcW w:w="4311" w:type="dxa"/>
            <w:vMerge/>
            <w:shd w:val="clear" w:color="auto" w:fill="auto"/>
          </w:tcPr>
          <w:p w:rsidR="00380CC0" w:rsidRPr="00AA658E" w:rsidRDefault="00380CC0" w:rsidP="008D5220">
            <w:pPr>
              <w:rPr>
                <w:rFonts w:ascii="Verdana" w:hAnsi="Verdana"/>
                <w:b/>
                <w:noProof/>
                <w:sz w:val="16"/>
                <w:szCs w:val="16"/>
              </w:rPr>
            </w:pPr>
          </w:p>
        </w:tc>
        <w:tc>
          <w:tcPr>
            <w:tcW w:w="1800" w:type="dxa"/>
            <w:shd w:val="clear" w:color="auto" w:fill="auto"/>
            <w:vAlign w:val="center"/>
          </w:tcPr>
          <w:p w:rsidR="00380CC0" w:rsidRPr="00AA658E" w:rsidRDefault="00380CC0" w:rsidP="00552233">
            <w:pPr>
              <w:jc w:val="left"/>
              <w:rPr>
                <w:rFonts w:ascii="Verdana" w:hAnsi="Verdana"/>
                <w:b/>
                <w:sz w:val="16"/>
                <w:szCs w:val="16"/>
              </w:rPr>
            </w:pPr>
            <w:r w:rsidRPr="00AA658E">
              <w:rPr>
                <w:rFonts w:ascii="Verdana" w:hAnsi="Verdana"/>
                <w:sz w:val="16"/>
                <w:szCs w:val="16"/>
              </w:rPr>
              <w:t>Σε αντίθετη περίπτωση</w:t>
            </w:r>
          </w:p>
        </w:tc>
        <w:tc>
          <w:tcPr>
            <w:tcW w:w="900" w:type="dxa"/>
            <w:shd w:val="clear" w:color="auto" w:fill="auto"/>
            <w:vAlign w:val="center"/>
          </w:tcPr>
          <w:p w:rsidR="00380CC0" w:rsidRPr="00AA658E" w:rsidRDefault="00380CC0" w:rsidP="00552233">
            <w:pPr>
              <w:jc w:val="center"/>
              <w:rPr>
                <w:rFonts w:ascii="Verdana" w:hAnsi="Verdana"/>
                <w:sz w:val="16"/>
                <w:szCs w:val="16"/>
              </w:rPr>
            </w:pPr>
            <w:r w:rsidRPr="00AA658E">
              <w:rPr>
                <w:rFonts w:ascii="Verdana" w:hAnsi="Verdana"/>
                <w:sz w:val="16"/>
                <w:szCs w:val="16"/>
              </w:rPr>
              <w:t>ΟΧΙ</w:t>
            </w:r>
          </w:p>
        </w:tc>
        <w:tc>
          <w:tcPr>
            <w:tcW w:w="913" w:type="dxa"/>
            <w:shd w:val="clear" w:color="auto" w:fill="auto"/>
            <w:vAlign w:val="center"/>
          </w:tcPr>
          <w:p w:rsidR="00380CC0" w:rsidRPr="00AA658E" w:rsidRDefault="00380CC0" w:rsidP="00552233">
            <w:pPr>
              <w:jc w:val="center"/>
              <w:rPr>
                <w:rFonts w:ascii="Verdana" w:hAnsi="Verdana"/>
                <w:noProof/>
                <w:sz w:val="16"/>
                <w:szCs w:val="16"/>
              </w:rPr>
            </w:pPr>
            <w:r w:rsidRPr="00AA658E">
              <w:rPr>
                <w:rFonts w:ascii="Verdana" w:hAnsi="Verdana"/>
                <w:sz w:val="40"/>
                <w:szCs w:val="40"/>
              </w:rPr>
              <w:t>□</w:t>
            </w:r>
          </w:p>
        </w:tc>
        <w:tc>
          <w:tcPr>
            <w:tcW w:w="3407" w:type="dxa"/>
            <w:shd w:val="clear" w:color="auto" w:fill="auto"/>
          </w:tcPr>
          <w:p w:rsidR="00380CC0" w:rsidRPr="00AA658E" w:rsidRDefault="00380CC0" w:rsidP="00552233">
            <w:pPr>
              <w:rPr>
                <w:rFonts w:ascii="Verdana" w:hAnsi="Verdana"/>
                <w:sz w:val="16"/>
                <w:szCs w:val="16"/>
              </w:rPr>
            </w:pPr>
          </w:p>
        </w:tc>
      </w:tr>
      <w:tr w:rsidR="00380CC0" w:rsidRPr="00AA658E" w:rsidTr="008D5220">
        <w:trPr>
          <w:trHeight w:val="586"/>
        </w:trPr>
        <w:tc>
          <w:tcPr>
            <w:tcW w:w="648" w:type="dxa"/>
            <w:vMerge w:val="restart"/>
            <w:shd w:val="clear" w:color="auto" w:fill="auto"/>
          </w:tcPr>
          <w:p w:rsidR="00380CC0" w:rsidRPr="00AA658E" w:rsidRDefault="00380CC0" w:rsidP="008D5220">
            <w:pPr>
              <w:rPr>
                <w:rFonts w:ascii="Verdana" w:hAnsi="Verdana"/>
                <w:b/>
                <w:noProof/>
                <w:sz w:val="16"/>
                <w:szCs w:val="16"/>
              </w:rPr>
            </w:pPr>
            <w:r w:rsidRPr="00AA658E">
              <w:rPr>
                <w:rFonts w:ascii="Verdana" w:hAnsi="Verdana" w:cs="Tahoma"/>
                <w:b/>
                <w:sz w:val="16"/>
                <w:szCs w:val="16"/>
              </w:rPr>
              <w:t>Β4</w:t>
            </w:r>
          </w:p>
        </w:tc>
        <w:tc>
          <w:tcPr>
            <w:tcW w:w="1800" w:type="dxa"/>
            <w:vMerge w:val="restart"/>
            <w:shd w:val="clear" w:color="auto" w:fill="auto"/>
          </w:tcPr>
          <w:p w:rsidR="00380CC0" w:rsidRPr="00AA658E" w:rsidRDefault="00380CC0" w:rsidP="008D5220">
            <w:pPr>
              <w:rPr>
                <w:rFonts w:ascii="Verdana" w:hAnsi="Verdana"/>
                <w:b/>
                <w:sz w:val="16"/>
                <w:szCs w:val="16"/>
              </w:rPr>
            </w:pPr>
            <w:r w:rsidRPr="00AA658E">
              <w:rPr>
                <w:rFonts w:ascii="Verdana" w:hAnsi="Verdana" w:cs="Tahoma"/>
                <w:b/>
                <w:sz w:val="16"/>
                <w:szCs w:val="16"/>
              </w:rPr>
              <w:t xml:space="preserve">H πράξη ενέχει στοιχεία κρατικής </w:t>
            </w:r>
            <w:r w:rsidRPr="00AA658E">
              <w:rPr>
                <w:rFonts w:ascii="Verdana" w:hAnsi="Verdana" w:cs="Tahoma"/>
                <w:b/>
                <w:sz w:val="16"/>
                <w:szCs w:val="16"/>
              </w:rPr>
              <w:lastRenderedPageBreak/>
              <w:t>ενίσχυσης;</w:t>
            </w:r>
          </w:p>
        </w:tc>
        <w:tc>
          <w:tcPr>
            <w:tcW w:w="720" w:type="dxa"/>
            <w:gridSpan w:val="2"/>
            <w:vMerge w:val="restart"/>
            <w:shd w:val="clear" w:color="auto" w:fill="auto"/>
          </w:tcPr>
          <w:p w:rsidR="00380CC0" w:rsidRPr="00AA658E" w:rsidRDefault="00380CC0" w:rsidP="008D5220">
            <w:pPr>
              <w:rPr>
                <w:rFonts w:ascii="Verdana" w:hAnsi="Verdana"/>
                <w:b/>
                <w:noProof/>
                <w:sz w:val="16"/>
                <w:szCs w:val="16"/>
              </w:rPr>
            </w:pPr>
          </w:p>
        </w:tc>
        <w:tc>
          <w:tcPr>
            <w:tcW w:w="4311" w:type="dxa"/>
            <w:vMerge w:val="restart"/>
            <w:shd w:val="clear" w:color="auto" w:fill="auto"/>
          </w:tcPr>
          <w:p w:rsidR="00380CC0" w:rsidRPr="00AA658E" w:rsidRDefault="00380CC0" w:rsidP="008D5220">
            <w:pPr>
              <w:autoSpaceDE w:val="0"/>
              <w:autoSpaceDN w:val="0"/>
              <w:adjustRightInd w:val="0"/>
              <w:rPr>
                <w:rFonts w:ascii="Verdana" w:hAnsi="Verdana" w:cs="Tahoma"/>
                <w:sz w:val="16"/>
                <w:szCs w:val="16"/>
              </w:rPr>
            </w:pPr>
            <w:r w:rsidRPr="00AA658E">
              <w:rPr>
                <w:rFonts w:ascii="Verdana" w:hAnsi="Verdana" w:cs="Tahoma"/>
                <w:sz w:val="16"/>
                <w:szCs w:val="16"/>
              </w:rPr>
              <w:t xml:space="preserve">Εξετάζεται εφόσον η πράξη ενέχει στοιχεία κρατικών ενισχύσεων, σύμφωνα με τις οδηγίες του </w:t>
            </w:r>
            <w:r w:rsidRPr="00AA658E">
              <w:rPr>
                <w:rFonts w:ascii="Verdana" w:hAnsi="Verdana" w:cs="Tahoma"/>
                <w:sz w:val="16"/>
                <w:szCs w:val="16"/>
              </w:rPr>
              <w:lastRenderedPageBreak/>
              <w:t>Παραρτήματος  ΙΙΙ του Οδηγού Αξιολόγησης του εγκεκριμένου Συστήματος Διαχείρισης &amp; Ελέγχου, όπως ισχύει.</w:t>
            </w:r>
          </w:p>
          <w:p w:rsidR="00380CC0" w:rsidRPr="00AA658E" w:rsidRDefault="00380CC0" w:rsidP="008D5220">
            <w:pPr>
              <w:pStyle w:val="a"/>
              <w:numPr>
                <w:ilvl w:val="0"/>
                <w:numId w:val="0"/>
              </w:numPr>
              <w:rPr>
                <w:rFonts w:ascii="Verdana" w:hAnsi="Verdana"/>
                <w:sz w:val="16"/>
                <w:szCs w:val="16"/>
              </w:rPr>
            </w:pPr>
            <w:r w:rsidRPr="00AA658E">
              <w:rPr>
                <w:rFonts w:ascii="Verdana" w:hAnsi="Verdana" w:cs="Tahoma"/>
                <w:sz w:val="16"/>
                <w:szCs w:val="16"/>
              </w:rPr>
              <w:t>Εφόσον η απάντηση είναι θετική πρέπει να αποτυπώνονται οι ενέργειες στις οποίες έχει προβεί ο δικαιούχος ώστε να διασφαλίσει εκ των προτέρων το συμβιβάσιμο της χορηγούμενης με το δίκαιο του ανταγωνισμού περί κρατικών ενισχύσεων προκειμένου να καλυφθεί το εν λόγω κριτήριο Στην περίπτωση που η απάντηση είναι αρνητική θεωρείται ότι το κριτήριο καλύπτεται (τιμή ΝΑΙ).</w:t>
            </w:r>
          </w:p>
        </w:tc>
        <w:tc>
          <w:tcPr>
            <w:tcW w:w="1800" w:type="dxa"/>
            <w:shd w:val="clear" w:color="auto" w:fill="auto"/>
            <w:vAlign w:val="center"/>
          </w:tcPr>
          <w:p w:rsidR="00380CC0" w:rsidRPr="00AA658E" w:rsidRDefault="00380CC0" w:rsidP="008D5220">
            <w:pPr>
              <w:jc w:val="left"/>
              <w:rPr>
                <w:rFonts w:ascii="Verdana" w:hAnsi="Verdana"/>
                <w:b/>
                <w:sz w:val="16"/>
                <w:szCs w:val="16"/>
              </w:rPr>
            </w:pPr>
            <w:r w:rsidRPr="00AA658E">
              <w:rPr>
                <w:rFonts w:ascii="Verdana" w:hAnsi="Verdana"/>
                <w:sz w:val="16"/>
                <w:szCs w:val="16"/>
              </w:rPr>
              <w:lastRenderedPageBreak/>
              <w:t>Εκπλήρωση του κριτηρίου</w:t>
            </w:r>
          </w:p>
        </w:tc>
        <w:tc>
          <w:tcPr>
            <w:tcW w:w="900" w:type="dxa"/>
            <w:shd w:val="clear" w:color="auto" w:fill="auto"/>
            <w:vAlign w:val="center"/>
          </w:tcPr>
          <w:p w:rsidR="00380CC0" w:rsidRPr="00AA658E" w:rsidRDefault="00380CC0" w:rsidP="008D5220">
            <w:pPr>
              <w:jc w:val="center"/>
              <w:rPr>
                <w:rFonts w:ascii="Verdana" w:hAnsi="Verdana"/>
                <w:sz w:val="16"/>
                <w:szCs w:val="16"/>
              </w:rPr>
            </w:pPr>
            <w:r w:rsidRPr="00AA658E">
              <w:rPr>
                <w:rFonts w:ascii="Verdana" w:hAnsi="Verdana"/>
                <w:sz w:val="16"/>
                <w:szCs w:val="16"/>
              </w:rPr>
              <w:t>ΝΑΙ</w:t>
            </w:r>
          </w:p>
        </w:tc>
        <w:tc>
          <w:tcPr>
            <w:tcW w:w="913" w:type="dxa"/>
            <w:shd w:val="clear" w:color="auto" w:fill="auto"/>
            <w:vAlign w:val="center"/>
          </w:tcPr>
          <w:p w:rsidR="00380CC0" w:rsidRPr="00AA658E" w:rsidRDefault="00380CC0" w:rsidP="008D5220">
            <w:pPr>
              <w:jc w:val="center"/>
              <w:rPr>
                <w:rFonts w:ascii="Verdana" w:hAnsi="Verdana"/>
                <w:noProof/>
                <w:sz w:val="16"/>
                <w:szCs w:val="16"/>
              </w:rPr>
            </w:pPr>
            <w:r w:rsidRPr="00AA658E">
              <w:rPr>
                <w:rFonts w:ascii="Verdana" w:hAnsi="Verdana"/>
                <w:sz w:val="40"/>
                <w:szCs w:val="40"/>
              </w:rPr>
              <w:t>□</w:t>
            </w:r>
          </w:p>
        </w:tc>
        <w:tc>
          <w:tcPr>
            <w:tcW w:w="3407" w:type="dxa"/>
            <w:vMerge w:val="restart"/>
            <w:shd w:val="clear" w:color="auto" w:fill="auto"/>
          </w:tcPr>
          <w:p w:rsidR="00380CC0" w:rsidRPr="00AA658E" w:rsidRDefault="00380CC0" w:rsidP="008D5220">
            <w:pPr>
              <w:rPr>
                <w:rFonts w:ascii="Verdana" w:hAnsi="Verdana"/>
                <w:sz w:val="16"/>
                <w:szCs w:val="16"/>
              </w:rPr>
            </w:pPr>
          </w:p>
        </w:tc>
      </w:tr>
      <w:tr w:rsidR="00380CC0" w:rsidRPr="00AA658E" w:rsidTr="008D5220">
        <w:trPr>
          <w:trHeight w:val="744"/>
        </w:trPr>
        <w:tc>
          <w:tcPr>
            <w:tcW w:w="648" w:type="dxa"/>
            <w:vMerge/>
            <w:shd w:val="clear" w:color="auto" w:fill="auto"/>
          </w:tcPr>
          <w:p w:rsidR="00380CC0" w:rsidRPr="00AA658E" w:rsidRDefault="00380CC0" w:rsidP="008D5220">
            <w:pPr>
              <w:rPr>
                <w:rFonts w:ascii="Verdana" w:hAnsi="Verdana"/>
                <w:b/>
                <w:noProof/>
                <w:sz w:val="16"/>
                <w:szCs w:val="16"/>
              </w:rPr>
            </w:pPr>
          </w:p>
        </w:tc>
        <w:tc>
          <w:tcPr>
            <w:tcW w:w="1800" w:type="dxa"/>
            <w:vMerge/>
            <w:shd w:val="clear" w:color="auto" w:fill="auto"/>
          </w:tcPr>
          <w:p w:rsidR="00380CC0" w:rsidRPr="00AA658E" w:rsidRDefault="00380CC0" w:rsidP="008D5220">
            <w:pPr>
              <w:rPr>
                <w:rFonts w:ascii="Verdana" w:hAnsi="Verdana"/>
                <w:b/>
                <w:noProof/>
                <w:sz w:val="16"/>
                <w:szCs w:val="16"/>
              </w:rPr>
            </w:pPr>
          </w:p>
        </w:tc>
        <w:tc>
          <w:tcPr>
            <w:tcW w:w="720" w:type="dxa"/>
            <w:gridSpan w:val="2"/>
            <w:vMerge/>
            <w:shd w:val="clear" w:color="auto" w:fill="auto"/>
          </w:tcPr>
          <w:p w:rsidR="00380CC0" w:rsidRPr="00AA658E" w:rsidRDefault="00380CC0" w:rsidP="008D5220">
            <w:pPr>
              <w:rPr>
                <w:rFonts w:ascii="Verdana" w:hAnsi="Verdana"/>
                <w:b/>
                <w:noProof/>
                <w:sz w:val="16"/>
                <w:szCs w:val="16"/>
              </w:rPr>
            </w:pPr>
          </w:p>
        </w:tc>
        <w:tc>
          <w:tcPr>
            <w:tcW w:w="4311" w:type="dxa"/>
            <w:vMerge/>
            <w:shd w:val="clear" w:color="auto" w:fill="auto"/>
          </w:tcPr>
          <w:p w:rsidR="00380CC0" w:rsidRPr="00AA658E" w:rsidRDefault="00380CC0" w:rsidP="008D5220">
            <w:pPr>
              <w:rPr>
                <w:rFonts w:ascii="Verdana" w:hAnsi="Verdana"/>
                <w:b/>
                <w:noProof/>
                <w:sz w:val="16"/>
                <w:szCs w:val="16"/>
              </w:rPr>
            </w:pPr>
          </w:p>
        </w:tc>
        <w:tc>
          <w:tcPr>
            <w:tcW w:w="1800" w:type="dxa"/>
            <w:shd w:val="clear" w:color="auto" w:fill="auto"/>
            <w:vAlign w:val="center"/>
          </w:tcPr>
          <w:p w:rsidR="00380CC0" w:rsidRPr="00AA658E" w:rsidRDefault="00380CC0" w:rsidP="008D5220">
            <w:pPr>
              <w:jc w:val="left"/>
              <w:rPr>
                <w:rFonts w:ascii="Verdana" w:hAnsi="Verdana"/>
                <w:b/>
                <w:sz w:val="16"/>
                <w:szCs w:val="16"/>
              </w:rPr>
            </w:pPr>
            <w:r w:rsidRPr="00AA658E">
              <w:rPr>
                <w:rFonts w:ascii="Verdana" w:hAnsi="Verdana"/>
                <w:sz w:val="16"/>
                <w:szCs w:val="16"/>
              </w:rPr>
              <w:t>Σε αντίθετη περίπτωση</w:t>
            </w:r>
          </w:p>
        </w:tc>
        <w:tc>
          <w:tcPr>
            <w:tcW w:w="900" w:type="dxa"/>
            <w:shd w:val="clear" w:color="auto" w:fill="auto"/>
            <w:vAlign w:val="center"/>
          </w:tcPr>
          <w:p w:rsidR="00380CC0" w:rsidRPr="00AA658E" w:rsidRDefault="00380CC0" w:rsidP="008D5220">
            <w:pPr>
              <w:jc w:val="center"/>
              <w:rPr>
                <w:rFonts w:ascii="Verdana" w:hAnsi="Verdana"/>
                <w:sz w:val="16"/>
                <w:szCs w:val="16"/>
              </w:rPr>
            </w:pPr>
            <w:r w:rsidRPr="00AA658E">
              <w:rPr>
                <w:rFonts w:ascii="Verdana" w:hAnsi="Verdana"/>
                <w:sz w:val="16"/>
                <w:szCs w:val="16"/>
              </w:rPr>
              <w:t>ΟΧΙ</w:t>
            </w:r>
          </w:p>
        </w:tc>
        <w:tc>
          <w:tcPr>
            <w:tcW w:w="913" w:type="dxa"/>
            <w:shd w:val="clear" w:color="auto" w:fill="auto"/>
            <w:vAlign w:val="center"/>
          </w:tcPr>
          <w:p w:rsidR="00380CC0" w:rsidRPr="00AA658E" w:rsidRDefault="00380CC0" w:rsidP="008D5220">
            <w:pPr>
              <w:jc w:val="center"/>
              <w:rPr>
                <w:rFonts w:ascii="Verdana" w:hAnsi="Verdana"/>
                <w:noProof/>
                <w:sz w:val="16"/>
                <w:szCs w:val="16"/>
              </w:rPr>
            </w:pPr>
            <w:r w:rsidRPr="00AA658E">
              <w:rPr>
                <w:rFonts w:ascii="Verdana" w:hAnsi="Verdana"/>
                <w:sz w:val="40"/>
                <w:szCs w:val="40"/>
              </w:rPr>
              <w:t>□</w:t>
            </w:r>
          </w:p>
        </w:tc>
        <w:tc>
          <w:tcPr>
            <w:tcW w:w="3407" w:type="dxa"/>
            <w:vMerge/>
            <w:shd w:val="clear" w:color="auto" w:fill="auto"/>
          </w:tcPr>
          <w:p w:rsidR="00380CC0" w:rsidRPr="00AA658E" w:rsidRDefault="00380CC0" w:rsidP="008D5220">
            <w:pPr>
              <w:rPr>
                <w:rFonts w:ascii="Verdana" w:hAnsi="Verdana"/>
                <w:sz w:val="16"/>
                <w:szCs w:val="16"/>
              </w:rPr>
            </w:pPr>
          </w:p>
        </w:tc>
      </w:tr>
      <w:tr w:rsidR="00380CC0" w:rsidRPr="00AA658E" w:rsidTr="008D5220">
        <w:trPr>
          <w:trHeight w:val="400"/>
        </w:trPr>
        <w:tc>
          <w:tcPr>
            <w:tcW w:w="7479" w:type="dxa"/>
            <w:gridSpan w:val="5"/>
            <w:vMerge w:val="restart"/>
            <w:shd w:val="clear" w:color="auto" w:fill="auto"/>
          </w:tcPr>
          <w:p w:rsidR="00380CC0" w:rsidRPr="00AA658E" w:rsidRDefault="00380CC0" w:rsidP="008D5220">
            <w:pPr>
              <w:rPr>
                <w:rFonts w:ascii="Verdana" w:hAnsi="Verdana"/>
                <w:b/>
                <w:sz w:val="16"/>
                <w:szCs w:val="16"/>
              </w:rPr>
            </w:pPr>
            <w:r w:rsidRPr="00AA658E">
              <w:rPr>
                <w:rFonts w:ascii="Verdana" w:hAnsi="Verdana"/>
                <w:b/>
                <w:sz w:val="16"/>
                <w:szCs w:val="16"/>
              </w:rPr>
              <w:lastRenderedPageBreak/>
              <w:t>ΠΡΟΫΠΟΘΕΣΗ ΘΕΤΙΚΗΣ ΑΞΙΟΛΟΓΗΣΗ</w:t>
            </w:r>
          </w:p>
          <w:p w:rsidR="00380CC0" w:rsidRPr="00AA658E" w:rsidRDefault="00380CC0" w:rsidP="008D5220">
            <w:pPr>
              <w:rPr>
                <w:rFonts w:ascii="Verdana" w:hAnsi="Verdana"/>
                <w:sz w:val="16"/>
                <w:szCs w:val="16"/>
              </w:rPr>
            </w:pPr>
            <w:r w:rsidRPr="00AA658E">
              <w:rPr>
                <w:rFonts w:ascii="Verdana" w:hAnsi="Verdana"/>
                <w:sz w:val="16"/>
                <w:szCs w:val="16"/>
              </w:rPr>
              <w:t>Η πράξη θα πρέπει να λαμβάνει θετική τιμή "ΝΑΙ" σε όλα τα κριτήρια της  Κατηγορίας Β .</w:t>
            </w:r>
          </w:p>
        </w:tc>
        <w:tc>
          <w:tcPr>
            <w:tcW w:w="1800" w:type="dxa"/>
            <w:vMerge w:val="restart"/>
            <w:shd w:val="clear" w:color="auto" w:fill="auto"/>
            <w:vAlign w:val="center"/>
          </w:tcPr>
          <w:p w:rsidR="00380CC0" w:rsidRPr="00AA658E" w:rsidRDefault="00380CC0" w:rsidP="008D5220">
            <w:pPr>
              <w:jc w:val="center"/>
              <w:rPr>
                <w:rFonts w:ascii="Verdana" w:hAnsi="Verdana"/>
                <w:b/>
                <w:sz w:val="16"/>
                <w:szCs w:val="16"/>
              </w:rPr>
            </w:pPr>
            <w:r w:rsidRPr="00AA658E">
              <w:rPr>
                <w:rFonts w:ascii="Verdana" w:hAnsi="Verdana"/>
                <w:b/>
                <w:sz w:val="16"/>
                <w:szCs w:val="16"/>
              </w:rPr>
              <w:t>ΕΚΠΛΗΡΩΣΗ ΚΡΙΤΗΡΙΩΝ ΟΜΑΔΑΣ Β</w:t>
            </w:r>
          </w:p>
        </w:tc>
        <w:tc>
          <w:tcPr>
            <w:tcW w:w="900" w:type="dxa"/>
            <w:shd w:val="clear" w:color="auto" w:fill="auto"/>
            <w:vAlign w:val="center"/>
          </w:tcPr>
          <w:p w:rsidR="00380CC0" w:rsidRPr="00AA658E" w:rsidRDefault="00380CC0" w:rsidP="008D5220">
            <w:pPr>
              <w:jc w:val="center"/>
              <w:rPr>
                <w:rFonts w:ascii="Verdana" w:hAnsi="Verdana"/>
                <w:sz w:val="16"/>
                <w:szCs w:val="16"/>
              </w:rPr>
            </w:pPr>
            <w:r w:rsidRPr="00AA658E">
              <w:rPr>
                <w:rFonts w:ascii="Verdana" w:hAnsi="Verdana"/>
                <w:sz w:val="16"/>
                <w:szCs w:val="16"/>
              </w:rPr>
              <w:t>ΝΑΙ</w:t>
            </w:r>
          </w:p>
        </w:tc>
        <w:tc>
          <w:tcPr>
            <w:tcW w:w="913" w:type="dxa"/>
            <w:shd w:val="clear" w:color="auto" w:fill="auto"/>
            <w:vAlign w:val="center"/>
          </w:tcPr>
          <w:p w:rsidR="00380CC0" w:rsidRPr="00AA658E" w:rsidRDefault="00380CC0" w:rsidP="008D5220">
            <w:pPr>
              <w:jc w:val="center"/>
              <w:rPr>
                <w:rFonts w:ascii="Verdana" w:hAnsi="Verdana"/>
              </w:rPr>
            </w:pPr>
            <w:r w:rsidRPr="00AA658E">
              <w:rPr>
                <w:rFonts w:ascii="Verdana" w:hAnsi="Verdana"/>
                <w:sz w:val="40"/>
                <w:szCs w:val="40"/>
              </w:rPr>
              <w:t>□</w:t>
            </w:r>
          </w:p>
        </w:tc>
        <w:tc>
          <w:tcPr>
            <w:tcW w:w="3407" w:type="dxa"/>
            <w:vMerge w:val="restart"/>
            <w:shd w:val="clear" w:color="auto" w:fill="auto"/>
          </w:tcPr>
          <w:p w:rsidR="00380CC0" w:rsidRPr="00AA658E" w:rsidRDefault="00380CC0" w:rsidP="008D5220">
            <w:pPr>
              <w:rPr>
                <w:rFonts w:ascii="Verdana" w:hAnsi="Verdana"/>
                <w:sz w:val="16"/>
                <w:szCs w:val="16"/>
              </w:rPr>
            </w:pPr>
          </w:p>
        </w:tc>
      </w:tr>
      <w:tr w:rsidR="00380CC0" w:rsidRPr="00AA658E" w:rsidTr="008D5220">
        <w:trPr>
          <w:trHeight w:val="487"/>
        </w:trPr>
        <w:tc>
          <w:tcPr>
            <w:tcW w:w="7479" w:type="dxa"/>
            <w:gridSpan w:val="5"/>
            <w:vMerge/>
            <w:shd w:val="clear" w:color="auto" w:fill="auto"/>
          </w:tcPr>
          <w:p w:rsidR="00380CC0" w:rsidRPr="00AA658E" w:rsidRDefault="00380CC0" w:rsidP="008D5220">
            <w:pPr>
              <w:rPr>
                <w:rFonts w:ascii="Verdana" w:hAnsi="Verdana"/>
                <w:sz w:val="16"/>
                <w:szCs w:val="16"/>
              </w:rPr>
            </w:pPr>
          </w:p>
        </w:tc>
        <w:tc>
          <w:tcPr>
            <w:tcW w:w="1800" w:type="dxa"/>
            <w:vMerge/>
            <w:shd w:val="clear" w:color="auto" w:fill="auto"/>
            <w:vAlign w:val="center"/>
          </w:tcPr>
          <w:p w:rsidR="00380CC0" w:rsidRPr="00AA658E" w:rsidRDefault="00380CC0" w:rsidP="008D5220">
            <w:pPr>
              <w:jc w:val="center"/>
              <w:rPr>
                <w:rFonts w:ascii="Verdana" w:hAnsi="Verdana"/>
                <w:sz w:val="16"/>
                <w:szCs w:val="16"/>
              </w:rPr>
            </w:pPr>
          </w:p>
        </w:tc>
        <w:tc>
          <w:tcPr>
            <w:tcW w:w="900" w:type="dxa"/>
            <w:shd w:val="clear" w:color="auto" w:fill="auto"/>
            <w:vAlign w:val="center"/>
          </w:tcPr>
          <w:p w:rsidR="00380CC0" w:rsidRPr="00AA658E" w:rsidRDefault="00380CC0" w:rsidP="008D5220">
            <w:pPr>
              <w:jc w:val="center"/>
              <w:rPr>
                <w:rFonts w:ascii="Verdana" w:hAnsi="Verdana"/>
                <w:sz w:val="16"/>
                <w:szCs w:val="16"/>
              </w:rPr>
            </w:pPr>
            <w:r w:rsidRPr="00AA658E">
              <w:rPr>
                <w:rFonts w:ascii="Verdana" w:hAnsi="Verdana"/>
                <w:sz w:val="16"/>
                <w:szCs w:val="16"/>
              </w:rPr>
              <w:t>ΟΧΙ</w:t>
            </w:r>
          </w:p>
        </w:tc>
        <w:tc>
          <w:tcPr>
            <w:tcW w:w="913" w:type="dxa"/>
            <w:shd w:val="clear" w:color="auto" w:fill="auto"/>
            <w:vAlign w:val="center"/>
          </w:tcPr>
          <w:p w:rsidR="00380CC0" w:rsidRPr="00AA658E" w:rsidRDefault="00380CC0" w:rsidP="008D5220">
            <w:pPr>
              <w:jc w:val="center"/>
              <w:rPr>
                <w:rFonts w:ascii="Verdana" w:hAnsi="Verdana"/>
              </w:rPr>
            </w:pPr>
            <w:r w:rsidRPr="00AA658E">
              <w:rPr>
                <w:rFonts w:ascii="Verdana" w:hAnsi="Verdana"/>
                <w:sz w:val="40"/>
                <w:szCs w:val="40"/>
              </w:rPr>
              <w:t>□</w:t>
            </w:r>
          </w:p>
        </w:tc>
        <w:tc>
          <w:tcPr>
            <w:tcW w:w="3407" w:type="dxa"/>
            <w:vMerge/>
            <w:shd w:val="clear" w:color="auto" w:fill="auto"/>
          </w:tcPr>
          <w:p w:rsidR="00380CC0" w:rsidRPr="00AA658E" w:rsidRDefault="00380CC0" w:rsidP="008D5220">
            <w:pPr>
              <w:rPr>
                <w:rFonts w:ascii="Verdana" w:hAnsi="Verdana"/>
                <w:sz w:val="16"/>
                <w:szCs w:val="16"/>
              </w:rPr>
            </w:pPr>
          </w:p>
        </w:tc>
      </w:tr>
      <w:tr w:rsidR="00380CC0" w:rsidRPr="00AA658E" w:rsidTr="008D5220">
        <w:trPr>
          <w:trHeight w:val="728"/>
        </w:trPr>
        <w:tc>
          <w:tcPr>
            <w:tcW w:w="14499" w:type="dxa"/>
            <w:gridSpan w:val="9"/>
            <w:shd w:val="clear" w:color="auto" w:fill="auto"/>
          </w:tcPr>
          <w:p w:rsidR="00380CC0" w:rsidRPr="00AA658E" w:rsidRDefault="00380CC0" w:rsidP="008D5220">
            <w:pPr>
              <w:rPr>
                <w:rFonts w:ascii="Verdana" w:hAnsi="Verdana"/>
                <w:sz w:val="16"/>
                <w:szCs w:val="16"/>
              </w:rPr>
            </w:pPr>
            <w:r w:rsidRPr="00AA658E">
              <w:rPr>
                <w:rFonts w:ascii="Verdana" w:hAnsi="Verdana"/>
                <w:sz w:val="16"/>
                <w:szCs w:val="16"/>
              </w:rPr>
              <w:t>ΠΑΡΑΤΗΡΗΣΕΙΣ</w:t>
            </w:r>
          </w:p>
        </w:tc>
      </w:tr>
      <w:tr w:rsidR="00380CC0" w:rsidRPr="00AA658E" w:rsidTr="008D5220">
        <w:trPr>
          <w:trHeight w:val="706"/>
        </w:trPr>
        <w:tc>
          <w:tcPr>
            <w:tcW w:w="7479" w:type="dxa"/>
            <w:gridSpan w:val="5"/>
            <w:shd w:val="clear" w:color="auto" w:fill="auto"/>
          </w:tcPr>
          <w:p w:rsidR="00380CC0" w:rsidRPr="00AA658E" w:rsidRDefault="00380CC0" w:rsidP="008D5220">
            <w:pPr>
              <w:rPr>
                <w:rFonts w:ascii="Verdana" w:hAnsi="Verdana"/>
                <w:sz w:val="16"/>
                <w:szCs w:val="16"/>
              </w:rPr>
            </w:pPr>
          </w:p>
          <w:p w:rsidR="00380CC0" w:rsidRPr="00AA658E" w:rsidRDefault="00380CC0" w:rsidP="008D5220">
            <w:pPr>
              <w:rPr>
                <w:rFonts w:ascii="Verdana" w:hAnsi="Verdana"/>
                <w:sz w:val="16"/>
                <w:szCs w:val="16"/>
              </w:rPr>
            </w:pPr>
            <w:r w:rsidRPr="00AA658E">
              <w:rPr>
                <w:rFonts w:ascii="Verdana" w:hAnsi="Verdana"/>
                <w:sz w:val="16"/>
                <w:szCs w:val="16"/>
              </w:rPr>
              <w:t>Ημερομηνία:</w:t>
            </w:r>
          </w:p>
        </w:tc>
        <w:tc>
          <w:tcPr>
            <w:tcW w:w="7020" w:type="dxa"/>
            <w:gridSpan w:val="4"/>
            <w:shd w:val="clear" w:color="auto" w:fill="auto"/>
            <w:vAlign w:val="center"/>
          </w:tcPr>
          <w:p w:rsidR="00380CC0" w:rsidRPr="00AA658E" w:rsidRDefault="00380CC0" w:rsidP="008D5220">
            <w:pPr>
              <w:rPr>
                <w:rFonts w:ascii="Verdana" w:hAnsi="Verdana"/>
                <w:sz w:val="16"/>
                <w:szCs w:val="16"/>
              </w:rPr>
            </w:pPr>
            <w:r w:rsidRPr="00AA658E">
              <w:rPr>
                <w:rFonts w:ascii="Verdana" w:hAnsi="Verdana"/>
                <w:sz w:val="16"/>
                <w:szCs w:val="16"/>
              </w:rPr>
              <w:t>Υπογραφή:</w:t>
            </w:r>
          </w:p>
        </w:tc>
      </w:tr>
    </w:tbl>
    <w:p w:rsidR="00DA3F12" w:rsidRPr="00AA658E" w:rsidRDefault="00DA3F12" w:rsidP="00DA3F12">
      <w:pPr>
        <w:rPr>
          <w:rFonts w:ascii="Verdana" w:hAnsi="Verdana"/>
          <w:sz w:val="16"/>
          <w:szCs w:val="16"/>
        </w:rPr>
      </w:pPr>
      <w:r w:rsidRPr="00AA658E">
        <w:rPr>
          <w:rFonts w:ascii="Verdana" w:hAnsi="Verdana"/>
          <w:sz w:val="16"/>
          <w:szCs w:val="16"/>
        </w:rPr>
        <w:br w:type="page"/>
      </w:r>
    </w:p>
    <w:tbl>
      <w:tblPr>
        <w:tblW w:w="14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93"/>
        <w:gridCol w:w="727"/>
        <w:gridCol w:w="3960"/>
        <w:gridCol w:w="493"/>
        <w:gridCol w:w="1307"/>
        <w:gridCol w:w="900"/>
        <w:gridCol w:w="1080"/>
        <w:gridCol w:w="3407"/>
      </w:tblGrid>
      <w:tr w:rsidR="00DA3F12" w:rsidRPr="00AA658E" w:rsidTr="008D5220">
        <w:tc>
          <w:tcPr>
            <w:tcW w:w="14315" w:type="dxa"/>
            <w:gridSpan w:val="9"/>
            <w:tcBorders>
              <w:bottom w:val="single" w:sz="4" w:space="0" w:color="auto"/>
            </w:tcBorders>
            <w:shd w:val="clear" w:color="auto" w:fill="FFFFFF"/>
          </w:tcPr>
          <w:p w:rsidR="00DA3F12" w:rsidRPr="00AA658E" w:rsidRDefault="00DA3F12" w:rsidP="008D5220">
            <w:pPr>
              <w:jc w:val="center"/>
              <w:rPr>
                <w:rFonts w:ascii="Verdana" w:hAnsi="Verdana"/>
                <w:b/>
                <w:sz w:val="20"/>
                <w:szCs w:val="20"/>
              </w:rPr>
            </w:pPr>
            <w:r w:rsidRPr="00AA658E">
              <w:rPr>
                <w:rFonts w:ascii="Verdana" w:hAnsi="Verdana"/>
                <w:b/>
                <w:sz w:val="20"/>
                <w:szCs w:val="20"/>
              </w:rPr>
              <w:lastRenderedPageBreak/>
              <w:t>ΑΞΙΟΛΟΓΗΣΗ ΣΕ ΕΠΙΠΕΔΟ ΚΑΤΗΓΟΡΙΑΣ ΚΡΙΤΗΡΙΩΝ – ΣΤΑΔΙΟ Β’  Αξιολόγηση των προτάσεων ανά ομάδα κριτηρίων</w:t>
            </w:r>
          </w:p>
        </w:tc>
      </w:tr>
      <w:tr w:rsidR="00DA3F12" w:rsidRPr="00AA658E" w:rsidTr="008D5220">
        <w:tc>
          <w:tcPr>
            <w:tcW w:w="3168" w:type="dxa"/>
            <w:gridSpan w:val="3"/>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ΟΜΑΔΑ ΚΡΙΤΗΡΙΩΝ</w:t>
            </w:r>
          </w:p>
        </w:tc>
        <w:tc>
          <w:tcPr>
            <w:tcW w:w="11147" w:type="dxa"/>
            <w:gridSpan w:val="6"/>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 xml:space="preserve">Γ. ΣΚΟΠΙΜΟΤΗΤΑ ΠΡΑΞΗΣ </w:t>
            </w:r>
          </w:p>
          <w:p w:rsidR="00DA3F12" w:rsidRPr="00AA658E" w:rsidRDefault="00DA3F12" w:rsidP="008D5220">
            <w:pPr>
              <w:rPr>
                <w:rFonts w:ascii="Verdana" w:hAnsi="Verdana"/>
                <w:b/>
                <w:sz w:val="18"/>
                <w:szCs w:val="18"/>
              </w:rPr>
            </w:pPr>
            <w:r w:rsidRPr="00AA658E">
              <w:rPr>
                <w:rFonts w:ascii="Verdana" w:hAnsi="Verdana"/>
                <w:b/>
                <w:sz w:val="18"/>
                <w:szCs w:val="18"/>
              </w:rPr>
              <w:t>(κατηγορία κριτηρίων που χρησιμοποιούνται στη συγκριτική αξιολόγηση με συντελεστή στάθμισης  που καθορίζεται από την πρόσκληση)</w:t>
            </w:r>
          </w:p>
        </w:tc>
      </w:tr>
      <w:tr w:rsidR="00DA3F12" w:rsidRPr="00AA658E" w:rsidTr="008D5220">
        <w:tc>
          <w:tcPr>
            <w:tcW w:w="648"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Α/Α</w:t>
            </w:r>
          </w:p>
        </w:tc>
        <w:tc>
          <w:tcPr>
            <w:tcW w:w="1793"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Περιγραφή Κριτηρίου</w:t>
            </w:r>
          </w:p>
        </w:tc>
        <w:tc>
          <w:tcPr>
            <w:tcW w:w="727"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Πεδίο ΤΔΠ</w:t>
            </w:r>
          </w:p>
        </w:tc>
        <w:tc>
          <w:tcPr>
            <w:tcW w:w="4453" w:type="dxa"/>
            <w:gridSpan w:val="2"/>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Εξειδίκευση κριτηρίου</w:t>
            </w:r>
          </w:p>
        </w:tc>
        <w:tc>
          <w:tcPr>
            <w:tcW w:w="1307"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Κατάσταση</w:t>
            </w:r>
          </w:p>
        </w:tc>
        <w:tc>
          <w:tcPr>
            <w:tcW w:w="900"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Τιμή</w:t>
            </w:r>
          </w:p>
        </w:tc>
        <w:tc>
          <w:tcPr>
            <w:tcW w:w="1080"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Βαθμός</w:t>
            </w:r>
          </w:p>
        </w:tc>
        <w:tc>
          <w:tcPr>
            <w:tcW w:w="3407"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Αιτιολόγηση</w:t>
            </w:r>
          </w:p>
        </w:tc>
      </w:tr>
      <w:tr w:rsidR="00DA3F12" w:rsidRPr="00AA658E" w:rsidTr="008D5220">
        <w:trPr>
          <w:trHeight w:val="522"/>
        </w:trPr>
        <w:tc>
          <w:tcPr>
            <w:tcW w:w="648" w:type="dxa"/>
            <w:vMerge w:val="restart"/>
            <w:shd w:val="clear" w:color="auto" w:fill="auto"/>
            <w:vAlign w:val="center"/>
          </w:tcPr>
          <w:p w:rsidR="00DA3F12" w:rsidRPr="00AA658E" w:rsidRDefault="00DA3F12" w:rsidP="008D5220">
            <w:pPr>
              <w:rPr>
                <w:rFonts w:ascii="Verdana" w:hAnsi="Verdana" w:cs="Tahoma"/>
                <w:b/>
                <w:sz w:val="16"/>
                <w:szCs w:val="16"/>
              </w:rPr>
            </w:pPr>
            <w:r w:rsidRPr="00AA658E">
              <w:rPr>
                <w:rFonts w:ascii="Verdana" w:hAnsi="Verdana" w:cs="Tahoma"/>
                <w:b/>
                <w:sz w:val="16"/>
                <w:szCs w:val="16"/>
              </w:rPr>
              <w:t>Γ1</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 xml:space="preserve">Συμβολή της πράξης στην επίτευξη των προτεραιοτήτων του αντίστοιχου Ειδικού Στόχου </w:t>
            </w:r>
          </w:p>
          <w:p w:rsidR="00DA3F12" w:rsidRPr="00AA658E" w:rsidRDefault="00DA3F12" w:rsidP="008D5220">
            <w:pPr>
              <w:rPr>
                <w:rFonts w:ascii="Verdana" w:hAnsi="Verdana" w:cs="Tahoma"/>
                <w:b/>
                <w:sz w:val="16"/>
                <w:szCs w:val="16"/>
              </w:rPr>
            </w:pPr>
          </w:p>
        </w:tc>
        <w:tc>
          <w:tcPr>
            <w:tcW w:w="727" w:type="dxa"/>
            <w:vMerge w:val="restart"/>
            <w:shd w:val="clear" w:color="auto" w:fill="auto"/>
            <w:vAlign w:val="center"/>
          </w:tcPr>
          <w:p w:rsidR="00DA3F12" w:rsidRPr="00AA658E" w:rsidRDefault="00DA3F12" w:rsidP="008D5220">
            <w:pPr>
              <w:rPr>
                <w:rFonts w:ascii="Verdana" w:hAnsi="Verdana"/>
                <w:sz w:val="16"/>
                <w:szCs w:val="16"/>
              </w:rPr>
            </w:pPr>
          </w:p>
        </w:tc>
        <w:tc>
          <w:tcPr>
            <w:tcW w:w="4453" w:type="dxa"/>
            <w:gridSpan w:val="2"/>
            <w:vMerge w:val="restart"/>
            <w:shd w:val="clear" w:color="auto" w:fill="auto"/>
            <w:vAlign w:val="center"/>
          </w:tcPr>
          <w:p w:rsidR="00DA3F12" w:rsidRPr="00AA658E" w:rsidRDefault="00DA3F12" w:rsidP="008D5220">
            <w:pPr>
              <w:pStyle w:val="17"/>
              <w:ind w:left="0"/>
              <w:rPr>
                <w:rFonts w:ascii="Verdana" w:hAnsi="Verdana" w:cs="Tahoma"/>
                <w:sz w:val="16"/>
                <w:szCs w:val="16"/>
              </w:rPr>
            </w:pPr>
            <w:r w:rsidRPr="00AA658E">
              <w:rPr>
                <w:rFonts w:ascii="Verdana" w:hAnsi="Verdana" w:cs="Tahoma"/>
                <w:sz w:val="16"/>
                <w:szCs w:val="16"/>
              </w:rPr>
              <w:t xml:space="preserve">Εξετάζεται η συνεισφορά της προτεινόμενης πράξης στην προώθηση των στόχων του Ε.Π. στο επίπεδο του Ειδικού Στόχου 3.1.1: </w:t>
            </w:r>
            <w:r w:rsidRPr="00AA658E">
              <w:rPr>
                <w:rFonts w:ascii="Verdana" w:hAnsi="Verdana"/>
                <w:b/>
                <w:bCs/>
                <w:szCs w:val="22"/>
              </w:rPr>
              <w:t xml:space="preserve"> </w:t>
            </w:r>
            <w:r w:rsidRPr="00AA658E">
              <w:rPr>
                <w:rFonts w:ascii="Verdana" w:hAnsi="Verdana"/>
                <w:bCs/>
                <w:sz w:val="16"/>
                <w:szCs w:val="16"/>
              </w:rPr>
              <w:t>Αύξηση των φορέων της δημόσιας διοίκησης όπου εφαρμόζονται νέες οριζόντιες πολιτικές, νέα συστήματα αξιολόγησης και ορθολογικής διοίκησης ανθρώπινου δυναμικού</w:t>
            </w:r>
            <w:r w:rsidRPr="00AA658E">
              <w:rPr>
                <w:rFonts w:ascii="Verdana" w:hAnsi="Verdana" w:cs="Tahoma"/>
                <w:sz w:val="16"/>
                <w:szCs w:val="16"/>
              </w:rPr>
              <w:t>, και συγκεκριμένα ως προς τις προτεραιότητες:</w:t>
            </w:r>
          </w:p>
          <w:p w:rsidR="00DA3F12" w:rsidRPr="00AA658E" w:rsidRDefault="00DA3F12" w:rsidP="008D5220">
            <w:pPr>
              <w:pStyle w:val="17"/>
              <w:ind w:left="0"/>
              <w:rPr>
                <w:rFonts w:ascii="Verdana" w:hAnsi="Verdana" w:cs="Tahoma"/>
                <w:sz w:val="16"/>
                <w:szCs w:val="16"/>
              </w:rPr>
            </w:pPr>
            <w:r w:rsidRPr="00AA658E">
              <w:rPr>
                <w:rFonts w:ascii="Verdana" w:hAnsi="Verdana" w:cs="Tahoma"/>
                <w:sz w:val="16"/>
                <w:szCs w:val="16"/>
              </w:rPr>
              <w:t>α) βελτίωση της διαχείρισης του ανθρώπινου δυναμικού και του προγραμματισμού ανθρώπινων πόρων στη Δημόσια Διοίκηση</w:t>
            </w:r>
          </w:p>
          <w:p w:rsidR="00DA3F12" w:rsidRPr="00AA658E" w:rsidRDefault="00DA3F12" w:rsidP="008D5220">
            <w:pPr>
              <w:pStyle w:val="17"/>
              <w:ind w:left="0"/>
              <w:rPr>
                <w:rFonts w:ascii="Verdana" w:hAnsi="Verdana" w:cs="Tahoma"/>
                <w:sz w:val="16"/>
                <w:szCs w:val="16"/>
              </w:rPr>
            </w:pPr>
            <w:r w:rsidRPr="00AA658E">
              <w:rPr>
                <w:rFonts w:ascii="Verdana" w:hAnsi="Verdana" w:cs="Tahoma"/>
                <w:sz w:val="16"/>
                <w:szCs w:val="16"/>
              </w:rPr>
              <w:t>β) εισαγωγή ενός καινοτόμου συστήματος πρόσληψης, μετακίνησης, σταδιοδρομίας, αποτελεσματικότερης αξιοποίησης των δεξιοτήτων των δημοσίων υπαλλήλων και σύνδεσης και παρακολούθησης του κόστους μισθοδοσίας τους με τον κρατικό προϋπολογισμό</w:t>
            </w:r>
          </w:p>
          <w:p w:rsidR="00DA3F12" w:rsidRPr="00AA658E" w:rsidRDefault="00DA3F12" w:rsidP="008D5220">
            <w:pPr>
              <w:pStyle w:val="17"/>
              <w:ind w:left="0"/>
              <w:rPr>
                <w:rFonts w:ascii="Verdana" w:hAnsi="Verdana" w:cs="Tahoma"/>
                <w:b/>
                <w:sz w:val="16"/>
                <w:szCs w:val="16"/>
              </w:rPr>
            </w:pPr>
            <w:r w:rsidRPr="00AA658E">
              <w:rPr>
                <w:rFonts w:ascii="Verdana" w:hAnsi="Verdana" w:cs="Tahoma"/>
                <w:sz w:val="16"/>
                <w:szCs w:val="16"/>
              </w:rPr>
              <w:t>γ) ανάπτυξη ενός συστήματος διαχείρισης της απόδοσης βάσει στόχων στον ελληνικό δημόσιο τομέα</w:t>
            </w: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Υψηλή</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5</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22"/>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Μεσαία</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3-4</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22"/>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Μικρή</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1-2</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22"/>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Καθόλου</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22"/>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Γ2</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Αναγκαιότητα υλοποίησης της πράξης</w:t>
            </w:r>
          </w:p>
          <w:p w:rsidR="00DA3F12" w:rsidRPr="00AA658E" w:rsidRDefault="00DA3F12" w:rsidP="008D5220">
            <w:pPr>
              <w:rPr>
                <w:rFonts w:ascii="Verdana" w:hAnsi="Verdana"/>
                <w:b/>
                <w:sz w:val="16"/>
                <w:szCs w:val="16"/>
                <w:highlight w:val="yellow"/>
              </w:rPr>
            </w:pPr>
          </w:p>
        </w:tc>
        <w:tc>
          <w:tcPr>
            <w:tcW w:w="727" w:type="dxa"/>
            <w:vMerge w:val="restart"/>
            <w:shd w:val="clear" w:color="auto" w:fill="auto"/>
            <w:vAlign w:val="center"/>
          </w:tcPr>
          <w:p w:rsidR="00DA3F12" w:rsidRPr="00AA658E" w:rsidRDefault="00DA3F12" w:rsidP="008D5220">
            <w:pPr>
              <w:rPr>
                <w:rFonts w:ascii="Verdana" w:hAnsi="Verdana"/>
                <w:sz w:val="16"/>
                <w:szCs w:val="16"/>
              </w:rPr>
            </w:pPr>
          </w:p>
        </w:tc>
        <w:tc>
          <w:tcPr>
            <w:tcW w:w="4453" w:type="dxa"/>
            <w:gridSpan w:val="2"/>
            <w:vMerge w:val="restart"/>
            <w:shd w:val="clear" w:color="auto" w:fill="auto"/>
            <w:vAlign w:val="center"/>
          </w:tcPr>
          <w:p w:rsidR="00DA3F12" w:rsidRPr="00AA658E" w:rsidRDefault="00DA3F12" w:rsidP="008D5220">
            <w:pPr>
              <w:rPr>
                <w:rFonts w:ascii="Verdana" w:hAnsi="Verdana" w:cs="Tahoma"/>
                <w:sz w:val="16"/>
                <w:szCs w:val="16"/>
              </w:rPr>
            </w:pPr>
            <w:r w:rsidRPr="00AA658E">
              <w:rPr>
                <w:rFonts w:ascii="Verdana" w:hAnsi="Verdana" w:cs="Tahoma"/>
                <w:sz w:val="16"/>
                <w:szCs w:val="16"/>
              </w:rPr>
              <w:t>Εξετάζονται η παρεχόμενη τεκμηρίωση για την αναγκαιότητα υλοποίησης της πράξης και ο τρόπος με τον οποίο συμβάλλει στην αντιμετώπιση της ανάγκης ή προβλήματος που έχει εντοπιστεί και του Ειδικού Στόχου που έχει προσδιοριστεί.</w:t>
            </w:r>
          </w:p>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α) Ο δικαιούχος τεκμηριώνει και προσδιορίζει με ποσοτικά στοιχεία το ποσοστό των αναγκών της προσδιοριζόμενης από την Πρόσκληση περιοχής </w:t>
            </w:r>
            <w:r w:rsidRPr="00AA658E">
              <w:rPr>
                <w:rFonts w:ascii="Verdana" w:hAnsi="Verdana" w:cs="Tahoma"/>
                <w:sz w:val="16"/>
                <w:szCs w:val="16"/>
              </w:rPr>
              <w:lastRenderedPageBreak/>
              <w:t>πολιτικής, που καλύπτονται με την πρότασή του. Ειδικότερα, τεκμηριώνει την προτεινόμενη τιμή του δείκτη εκροής της πράξης αναλύοντας αν η παρέμβαση είναι καθολική ή σε ποσοστό για τη συγκεκριμένη ενέργεια.</w:t>
            </w:r>
          </w:p>
          <w:p w:rsidR="00DA3F12" w:rsidRPr="00AA658E" w:rsidRDefault="00DA3F12" w:rsidP="008D5220">
            <w:pPr>
              <w:rPr>
                <w:rFonts w:ascii="Verdana" w:hAnsi="Verdana" w:cs="Tahoma"/>
                <w:sz w:val="16"/>
                <w:szCs w:val="16"/>
              </w:rPr>
            </w:pPr>
            <w:r w:rsidRPr="00AA658E">
              <w:rPr>
                <w:rFonts w:ascii="Verdana" w:hAnsi="Verdana" w:cs="Tahoma"/>
                <w:sz w:val="16"/>
                <w:szCs w:val="16"/>
              </w:rPr>
              <w:t>β) Επίσης, ο δικαιούχος τεκμηριώνει και προσδιορίζει με ποσοτικά στοιχεία την κρισιμότητα του προβλήματος που αντιμετωπίζεται με την πρότασή του, ως  ποσοστό συνεισφοράς του φυσικού αντικειμένου της πράξης, λαμβάνοντας υπόψη ενδεικτικά τα εξής:</w:t>
            </w:r>
          </w:p>
          <w:p w:rsidR="00DA3F12" w:rsidRPr="00AA658E" w:rsidRDefault="00DA3F12" w:rsidP="008D5220">
            <w:pPr>
              <w:spacing w:before="0"/>
              <w:rPr>
                <w:rFonts w:ascii="Verdana" w:hAnsi="Verdana" w:cs="Tahoma"/>
                <w:color w:val="000000"/>
                <w:sz w:val="16"/>
                <w:szCs w:val="16"/>
              </w:rPr>
            </w:pPr>
            <w:r w:rsidRPr="00AA658E">
              <w:rPr>
                <w:rFonts w:ascii="Verdana" w:hAnsi="Verdana" w:cs="Tahoma"/>
                <w:color w:val="000000"/>
                <w:sz w:val="16"/>
                <w:szCs w:val="16"/>
              </w:rPr>
              <w:t>- το μέγεθος του πληθυσμού που αφορά το ζήτημα (</w:t>
            </w:r>
            <w:r w:rsidRPr="00AA658E">
              <w:rPr>
                <w:rFonts w:ascii="Verdana" w:hAnsi="Verdana" w:cs="Tahoma"/>
                <w:color w:val="000000"/>
                <w:sz w:val="16"/>
                <w:szCs w:val="16"/>
                <w:u w:val="single"/>
              </w:rPr>
              <w:t>πληθυσμός στόχος</w:t>
            </w:r>
            <w:r w:rsidRPr="00AA658E">
              <w:rPr>
                <w:rFonts w:ascii="Verdana" w:hAnsi="Verdana" w:cs="Tahoma"/>
                <w:color w:val="000000"/>
                <w:sz w:val="16"/>
                <w:szCs w:val="16"/>
              </w:rPr>
              <w:t>) σε σχέση με το σύνολο του πληθυσμού</w:t>
            </w:r>
          </w:p>
          <w:p w:rsidR="00DA3F12" w:rsidRPr="00AA658E" w:rsidRDefault="00DA3F12" w:rsidP="008D5220">
            <w:pPr>
              <w:spacing w:before="0"/>
              <w:rPr>
                <w:rFonts w:ascii="Verdana" w:hAnsi="Verdana" w:cs="Tahoma"/>
                <w:color w:val="000000"/>
                <w:sz w:val="16"/>
                <w:szCs w:val="16"/>
                <w:u w:val="single"/>
              </w:rPr>
            </w:pPr>
            <w:r w:rsidRPr="00AA658E">
              <w:rPr>
                <w:rFonts w:ascii="Verdana" w:hAnsi="Verdana" w:cs="Tahoma"/>
                <w:color w:val="000000"/>
                <w:sz w:val="16"/>
                <w:szCs w:val="16"/>
              </w:rPr>
              <w:t xml:space="preserve">- πόσο σημαντικό είναι το ζήτημα στο οποίο αναφέρεται η προτεινόμενη πράξη στην καθημερινή ζωή / λειτουργία του πληθυσμού στόχου. Η </w:t>
            </w:r>
            <w:r w:rsidRPr="00AA658E">
              <w:rPr>
                <w:rFonts w:ascii="Verdana" w:hAnsi="Verdana" w:cs="Tahoma"/>
                <w:color w:val="000000"/>
                <w:sz w:val="16"/>
                <w:szCs w:val="16"/>
                <w:u w:val="single"/>
              </w:rPr>
              <w:t>αναγκαιότητα της υπηρεσίας σε σχέση με τους αποδέκτες</w:t>
            </w:r>
          </w:p>
          <w:p w:rsidR="00DA3F12" w:rsidRPr="00AA658E" w:rsidRDefault="00DA3F12" w:rsidP="008D5220">
            <w:pPr>
              <w:spacing w:before="0"/>
              <w:rPr>
                <w:rFonts w:ascii="Verdana" w:hAnsi="Verdana" w:cs="Tahoma"/>
                <w:color w:val="000000"/>
                <w:sz w:val="16"/>
                <w:szCs w:val="16"/>
              </w:rPr>
            </w:pPr>
            <w:r w:rsidRPr="00AA658E">
              <w:rPr>
                <w:rFonts w:ascii="Verdana" w:hAnsi="Verdana" w:cs="Tahoma"/>
                <w:color w:val="000000"/>
                <w:sz w:val="16"/>
                <w:szCs w:val="16"/>
              </w:rPr>
              <w:t xml:space="preserve">- αν με την προτεινόμενη πράξη αντιμετωπίζεται κάποια </w:t>
            </w:r>
            <w:r w:rsidRPr="00AA658E">
              <w:rPr>
                <w:rFonts w:ascii="Verdana" w:hAnsi="Verdana" w:cs="Tahoma"/>
                <w:color w:val="000000"/>
                <w:sz w:val="16"/>
                <w:szCs w:val="16"/>
                <w:u w:val="single"/>
              </w:rPr>
              <w:t xml:space="preserve">ιδιαιτερότητα </w:t>
            </w:r>
            <w:r w:rsidRPr="00AA658E">
              <w:rPr>
                <w:rFonts w:ascii="Verdana" w:hAnsi="Verdana" w:cs="Tahoma"/>
                <w:color w:val="000000"/>
                <w:sz w:val="16"/>
                <w:szCs w:val="16"/>
              </w:rPr>
              <w:t>(π.χ. εάν αφορά σε μειονεκτούσες ομάδες)</w:t>
            </w:r>
          </w:p>
          <w:p w:rsidR="00DA3F12" w:rsidRPr="00AA658E" w:rsidRDefault="00DA3F12" w:rsidP="008D5220">
            <w:pPr>
              <w:spacing w:before="0"/>
              <w:rPr>
                <w:rFonts w:ascii="Verdana" w:hAnsi="Verdana" w:cs="Tahoma"/>
                <w:color w:val="000000"/>
                <w:sz w:val="16"/>
                <w:szCs w:val="16"/>
              </w:rPr>
            </w:pPr>
            <w:r w:rsidRPr="00AA658E">
              <w:rPr>
                <w:rFonts w:ascii="Verdana" w:hAnsi="Verdana" w:cs="Tahoma"/>
                <w:color w:val="000000"/>
                <w:sz w:val="16"/>
                <w:szCs w:val="16"/>
              </w:rPr>
              <w:t xml:space="preserve">- το εάν από την προτεινόμενη πράξη προκύπτει </w:t>
            </w:r>
            <w:r w:rsidRPr="00AA658E">
              <w:rPr>
                <w:rFonts w:ascii="Verdana" w:hAnsi="Verdana" w:cs="Tahoma"/>
                <w:color w:val="000000"/>
                <w:sz w:val="16"/>
                <w:szCs w:val="16"/>
                <w:u w:val="single"/>
              </w:rPr>
              <w:t>εξοικονόμηση πόρων για τη δημόσια διοίκηση</w:t>
            </w:r>
            <w:r w:rsidRPr="00AA658E">
              <w:rPr>
                <w:rFonts w:ascii="Verdana" w:hAnsi="Verdana" w:cs="Tahoma"/>
                <w:color w:val="000000"/>
                <w:sz w:val="16"/>
                <w:szCs w:val="16"/>
              </w:rPr>
              <w:t xml:space="preserve"> (π.χ. εάν μειώνονται λειτουργικές δαπάνες) </w:t>
            </w:r>
          </w:p>
          <w:p w:rsidR="00DA3F12" w:rsidRPr="00AA658E" w:rsidRDefault="00DA3F12" w:rsidP="008D5220">
            <w:pPr>
              <w:spacing w:before="0"/>
              <w:rPr>
                <w:rFonts w:ascii="Verdana" w:hAnsi="Verdana" w:cs="Tahoma"/>
                <w:color w:val="000000"/>
                <w:sz w:val="16"/>
                <w:szCs w:val="16"/>
              </w:rPr>
            </w:pPr>
            <w:r w:rsidRPr="00AA658E">
              <w:rPr>
                <w:rFonts w:ascii="Verdana" w:hAnsi="Verdana" w:cs="Tahoma"/>
                <w:color w:val="000000"/>
                <w:sz w:val="16"/>
                <w:szCs w:val="16"/>
              </w:rPr>
              <w:t xml:space="preserve">- τις </w:t>
            </w:r>
            <w:r w:rsidRPr="00AA658E">
              <w:rPr>
                <w:rFonts w:ascii="Verdana" w:hAnsi="Verdana" w:cs="Tahoma"/>
                <w:color w:val="000000"/>
                <w:sz w:val="16"/>
                <w:szCs w:val="16"/>
                <w:u w:val="single"/>
              </w:rPr>
              <w:t>κανονιστικές απαιτήσεις</w:t>
            </w:r>
            <w:r w:rsidRPr="00AA658E">
              <w:rPr>
                <w:rFonts w:ascii="Verdana" w:hAnsi="Verdana" w:cs="Tahoma"/>
                <w:color w:val="000000"/>
                <w:sz w:val="16"/>
                <w:szCs w:val="16"/>
              </w:rPr>
              <w:t xml:space="preserve"> ή ότι άλλο αφορά στη συγκεκριμένη πράξη και προτείνεται από το δικαιούχο </w:t>
            </w:r>
          </w:p>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Η ΔΑ αξιολογεί ξεχωριστά τα στοιχεία α) και β) που παραθέτει και τεκμηριώνει ο δικαιούχος. Το άθροισμα των τιμών α) και β) αποτελεί τη βαθμολογία του κριτηρίου. </w:t>
            </w:r>
          </w:p>
        </w:tc>
        <w:tc>
          <w:tcPr>
            <w:tcW w:w="1307" w:type="dxa"/>
            <w:shd w:val="clear" w:color="auto" w:fill="auto"/>
            <w:vAlign w:val="center"/>
          </w:tcPr>
          <w:p w:rsidR="00DA3F12" w:rsidRPr="00AA658E" w:rsidRDefault="00DA3F12" w:rsidP="008D5220">
            <w:pPr>
              <w:jc w:val="left"/>
              <w:rPr>
                <w:rFonts w:ascii="Verdana" w:hAnsi="Verdana"/>
                <w:b/>
                <w:sz w:val="16"/>
                <w:szCs w:val="16"/>
              </w:rPr>
            </w:pPr>
            <w:r w:rsidRPr="00AA658E">
              <w:rPr>
                <w:rFonts w:ascii="Verdana" w:hAnsi="Verdana"/>
                <w:b/>
                <w:sz w:val="16"/>
                <w:szCs w:val="16"/>
              </w:rPr>
              <w:lastRenderedPageBreak/>
              <w:t>α) Κάλυψη αναγκών</w:t>
            </w:r>
          </w:p>
        </w:tc>
        <w:tc>
          <w:tcPr>
            <w:tcW w:w="900" w:type="dxa"/>
            <w:shd w:val="clear" w:color="auto" w:fill="auto"/>
            <w:vAlign w:val="center"/>
          </w:tcPr>
          <w:p w:rsidR="00DA3F12" w:rsidRPr="00AA658E" w:rsidRDefault="00DA3F12" w:rsidP="008D5220">
            <w:pPr>
              <w:rPr>
                <w:rFonts w:ascii="Verdana" w:hAnsi="Verdana"/>
                <w:b/>
                <w:sz w:val="16"/>
                <w:szCs w:val="16"/>
              </w:rPr>
            </w:pP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57"/>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Υψηλή (</w:t>
            </w:r>
            <w:r w:rsidRPr="00AA658E">
              <w:rPr>
                <w:rFonts w:ascii="Verdana" w:hAnsi="Verdana" w:cs="Tahoma"/>
                <w:sz w:val="16"/>
                <w:szCs w:val="16"/>
              </w:rPr>
              <w:t>≥70%)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4-5</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56"/>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Μέση (</w:t>
            </w:r>
            <w:r w:rsidRPr="00AA658E">
              <w:rPr>
                <w:rFonts w:ascii="Verdana" w:hAnsi="Verdana" w:cs="Tahoma"/>
                <w:sz w:val="16"/>
                <w:szCs w:val="16"/>
              </w:rPr>
              <w:t>30% ≤ και ≤70%)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3-2</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37"/>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Χαμηλή (</w:t>
            </w:r>
            <w:r w:rsidRPr="00AA658E">
              <w:rPr>
                <w:rFonts w:ascii="Verdana" w:hAnsi="Verdana" w:cs="Tahoma"/>
                <w:sz w:val="16"/>
                <w:szCs w:val="16"/>
              </w:rPr>
              <w:t xml:space="preserve">≤ </w:t>
            </w:r>
            <w:r w:rsidRPr="00AA658E">
              <w:rPr>
                <w:rFonts w:ascii="Verdana" w:hAnsi="Verdana" w:cs="Tahoma"/>
                <w:sz w:val="16"/>
                <w:szCs w:val="16"/>
              </w:rPr>
              <w:lastRenderedPageBreak/>
              <w:t>30%)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lastRenderedPageBreak/>
              <w:t>1</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7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 xml:space="preserve">Μη επαρκής τεκμηρίωση </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6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b/>
                <w:sz w:val="16"/>
                <w:szCs w:val="16"/>
              </w:rPr>
            </w:pPr>
            <w:r w:rsidRPr="00AA658E">
              <w:rPr>
                <w:rFonts w:ascii="Verdana" w:hAnsi="Verdana"/>
                <w:b/>
                <w:sz w:val="16"/>
                <w:szCs w:val="16"/>
              </w:rPr>
              <w:t>β) Κρισιμότητα προβλήματος</w:t>
            </w:r>
          </w:p>
        </w:tc>
        <w:tc>
          <w:tcPr>
            <w:tcW w:w="900" w:type="dxa"/>
            <w:shd w:val="clear" w:color="auto" w:fill="auto"/>
            <w:vAlign w:val="center"/>
          </w:tcPr>
          <w:p w:rsidR="00DA3F12" w:rsidRPr="00AA658E" w:rsidRDefault="00DA3F12" w:rsidP="008D5220">
            <w:pPr>
              <w:rPr>
                <w:rFonts w:ascii="Verdana" w:hAnsi="Verdana"/>
                <w:b/>
                <w:sz w:val="16"/>
                <w:szCs w:val="16"/>
              </w:rPr>
            </w:pP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32"/>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Υψηλή (</w:t>
            </w:r>
            <w:r w:rsidRPr="00AA658E">
              <w:rPr>
                <w:rFonts w:ascii="Verdana" w:hAnsi="Verdana" w:cs="Tahoma"/>
                <w:sz w:val="16"/>
                <w:szCs w:val="16"/>
              </w:rPr>
              <w:t>≥70%)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4-5</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69"/>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Μέση (</w:t>
            </w:r>
            <w:r w:rsidRPr="00AA658E">
              <w:rPr>
                <w:rFonts w:ascii="Verdana" w:hAnsi="Verdana" w:cs="Tahoma"/>
                <w:sz w:val="16"/>
                <w:szCs w:val="16"/>
              </w:rPr>
              <w:t>30% ≤ και ≤70%)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3-2</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37"/>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Χαμηλή (</w:t>
            </w:r>
            <w:r w:rsidRPr="00AA658E">
              <w:rPr>
                <w:rFonts w:ascii="Verdana" w:hAnsi="Verdana" w:cs="Tahoma"/>
                <w:sz w:val="16"/>
                <w:szCs w:val="16"/>
              </w:rPr>
              <w:t>≤ 30%)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7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t xml:space="preserve">Μη επαρκής τεκμηρίωση </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174"/>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jc w:val="left"/>
              <w:rPr>
                <w:rFonts w:ascii="Verdana" w:hAnsi="Verdana"/>
                <w:b/>
                <w:sz w:val="16"/>
                <w:szCs w:val="16"/>
              </w:rPr>
            </w:pPr>
            <w:r w:rsidRPr="00AA658E">
              <w:rPr>
                <w:rFonts w:ascii="Verdana" w:hAnsi="Verdana"/>
                <w:b/>
                <w:sz w:val="16"/>
                <w:szCs w:val="16"/>
              </w:rPr>
              <w:t>Σύνολο</w:t>
            </w:r>
          </w:p>
        </w:tc>
        <w:tc>
          <w:tcPr>
            <w:tcW w:w="900" w:type="dxa"/>
            <w:shd w:val="clear" w:color="auto" w:fill="auto"/>
            <w:vAlign w:val="center"/>
          </w:tcPr>
          <w:p w:rsidR="00DA3F12" w:rsidRPr="00AA658E" w:rsidRDefault="00DA3F12" w:rsidP="008D5220">
            <w:pPr>
              <w:rPr>
                <w:rFonts w:ascii="Verdana" w:hAnsi="Verdana"/>
                <w:sz w:val="16"/>
                <w:szCs w:val="16"/>
              </w:rPr>
            </w:pP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738"/>
        </w:trPr>
        <w:tc>
          <w:tcPr>
            <w:tcW w:w="648" w:type="dxa"/>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Γ3</w:t>
            </w:r>
          </w:p>
        </w:tc>
        <w:tc>
          <w:tcPr>
            <w:tcW w:w="1793" w:type="dxa"/>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Αποτελεσματικότητα</w:t>
            </w:r>
          </w:p>
        </w:tc>
        <w:tc>
          <w:tcPr>
            <w:tcW w:w="727" w:type="dxa"/>
            <w:shd w:val="clear" w:color="auto" w:fill="auto"/>
            <w:vAlign w:val="center"/>
          </w:tcPr>
          <w:p w:rsidR="00DA3F12" w:rsidRPr="00AA658E" w:rsidRDefault="00DA3F12" w:rsidP="008D5220">
            <w:pPr>
              <w:rPr>
                <w:rFonts w:ascii="Verdana" w:hAnsi="Verdana"/>
                <w:sz w:val="16"/>
                <w:szCs w:val="16"/>
              </w:rPr>
            </w:pPr>
          </w:p>
        </w:tc>
        <w:tc>
          <w:tcPr>
            <w:tcW w:w="4453" w:type="dxa"/>
            <w:gridSpan w:val="2"/>
            <w:shd w:val="clear" w:color="auto" w:fill="auto"/>
            <w:vAlign w:val="center"/>
          </w:tcPr>
          <w:p w:rsidR="00DA3F12" w:rsidRPr="00AA658E" w:rsidRDefault="00DA3F12" w:rsidP="008D5220">
            <w:pPr>
              <w:pStyle w:val="17"/>
              <w:ind w:left="0"/>
              <w:rPr>
                <w:rFonts w:ascii="Verdana" w:hAnsi="Verdana" w:cs="Tahoma"/>
                <w:sz w:val="16"/>
                <w:szCs w:val="16"/>
              </w:rPr>
            </w:pPr>
            <w:r w:rsidRPr="00AA658E">
              <w:rPr>
                <w:rFonts w:ascii="Verdana" w:hAnsi="Verdana" w:cs="Tahoma"/>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Ο βαθμός συμβολής εκφράζεται ως το πηλίκο </w:t>
            </w:r>
            <w:proofErr w:type="spellStart"/>
            <w:r w:rsidRPr="00AA658E">
              <w:rPr>
                <w:rFonts w:ascii="Verdana" w:hAnsi="Verdana" w:cs="Tahoma"/>
                <w:sz w:val="16"/>
                <w:szCs w:val="16"/>
              </w:rPr>
              <w:t>Πν</w:t>
            </w:r>
            <w:proofErr w:type="spellEnd"/>
            <w:r w:rsidRPr="00AA658E">
              <w:rPr>
                <w:rFonts w:ascii="Verdana" w:hAnsi="Verdana" w:cs="Tahoma"/>
                <w:sz w:val="16"/>
                <w:szCs w:val="16"/>
              </w:rPr>
              <w:t xml:space="preserve">= (δείκτης εκροής ν πράξης) / (δείκτη εκροής όπως </w:t>
            </w:r>
            <w:r w:rsidRPr="00AA658E">
              <w:rPr>
                <w:rFonts w:ascii="Verdana" w:hAnsi="Verdana" w:cs="Tahoma"/>
                <w:sz w:val="16"/>
                <w:szCs w:val="16"/>
              </w:rPr>
              <w:lastRenderedPageBreak/>
              <w:t>καθορίζεται στην Πρόσκληση).</w:t>
            </w:r>
          </w:p>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Εφόσον η προτεινόμενη πράξη συνεισφέρει σε δύο ή περισσότερους δείκτες εκροών τα πηλίκα </w:t>
            </w:r>
            <w:proofErr w:type="spellStart"/>
            <w:r w:rsidRPr="00AA658E">
              <w:rPr>
                <w:rFonts w:ascii="Verdana" w:hAnsi="Verdana" w:cs="Tahoma"/>
                <w:sz w:val="16"/>
                <w:szCs w:val="16"/>
              </w:rPr>
              <w:t>Πνi</w:t>
            </w:r>
            <w:proofErr w:type="spellEnd"/>
            <w:r w:rsidRPr="00AA658E">
              <w:rPr>
                <w:rFonts w:ascii="Verdana" w:hAnsi="Verdana" w:cs="Tahoma"/>
                <w:sz w:val="16"/>
                <w:szCs w:val="16"/>
              </w:rPr>
              <w:t xml:space="preserve"> συντίθενται με κατάλληλους συντελεστές στάθμισης: Πν=αxΠν1+βxΠν2+… όπου α, β… οι συντελεστές στάθμισης, όπως προσδιορίζονται στην Πρόσκληση. </w:t>
            </w:r>
          </w:p>
          <w:p w:rsidR="00DA3F12" w:rsidRPr="00AA658E" w:rsidRDefault="00DA3F12" w:rsidP="008D5220">
            <w:pPr>
              <w:rPr>
                <w:rFonts w:ascii="Verdana" w:hAnsi="Verdana" w:cs="Tahoma"/>
                <w:sz w:val="16"/>
                <w:szCs w:val="16"/>
              </w:rPr>
            </w:pPr>
            <w:r w:rsidRPr="00AA658E">
              <w:rPr>
                <w:rFonts w:ascii="Verdana" w:hAnsi="Verdana" w:cs="Tahoma"/>
                <w:sz w:val="16"/>
                <w:szCs w:val="16"/>
              </w:rPr>
              <w:t>Εφόσον ο δείκτης εκροών της εξεταζόμενης πρότασης δε συμβάλλει στην επίτευξη του δείκτη της πρόσκλησης, πρόταση λαμβάνει τιμή μηδέν (0) στο εν λόγω κριτήριο.</w:t>
            </w:r>
          </w:p>
          <w:p w:rsidR="00DA3F12" w:rsidRPr="00AA658E" w:rsidRDefault="00DA3F12" w:rsidP="008D5220">
            <w:pPr>
              <w:rPr>
                <w:rFonts w:ascii="Verdana" w:hAnsi="Verdana" w:cs="Tahoma"/>
                <w:b/>
                <w:sz w:val="16"/>
                <w:szCs w:val="16"/>
              </w:rPr>
            </w:pPr>
            <w:r w:rsidRPr="00AA658E">
              <w:rPr>
                <w:rFonts w:ascii="Verdana" w:hAnsi="Verdana" w:cs="Tahoma"/>
                <w:b/>
                <w:sz w:val="16"/>
                <w:szCs w:val="16"/>
              </w:rPr>
              <w:t xml:space="preserve">Για την </w:t>
            </w:r>
            <w:proofErr w:type="spellStart"/>
            <w:r w:rsidRPr="00AA658E">
              <w:rPr>
                <w:rFonts w:ascii="Verdana" w:hAnsi="Verdana" w:cs="Tahoma"/>
                <w:b/>
                <w:sz w:val="16"/>
                <w:szCs w:val="16"/>
              </w:rPr>
              <w:t>περ</w:t>
            </w:r>
            <w:proofErr w:type="spellEnd"/>
            <w:r w:rsidRPr="00AA658E">
              <w:rPr>
                <w:rFonts w:ascii="Verdana" w:hAnsi="Verdana" w:cs="Tahoma"/>
                <w:b/>
                <w:sz w:val="16"/>
                <w:szCs w:val="16"/>
              </w:rPr>
              <w:t>. Α (άμεση αξιολόγηση)</w:t>
            </w:r>
          </w:p>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Υπολογίζεται το πηλίκο. </w:t>
            </w:r>
          </w:p>
          <w:p w:rsidR="00DA3F12" w:rsidRPr="00AA658E" w:rsidRDefault="00DA3F12" w:rsidP="008D5220">
            <w:pPr>
              <w:rPr>
                <w:rFonts w:ascii="Verdana" w:hAnsi="Verdana" w:cs="Tahoma"/>
                <w:b/>
                <w:sz w:val="16"/>
                <w:szCs w:val="16"/>
              </w:rPr>
            </w:pPr>
            <w:r w:rsidRPr="00AA658E">
              <w:rPr>
                <w:rFonts w:ascii="Verdana" w:hAnsi="Verdana" w:cs="Tahoma"/>
                <w:b/>
                <w:sz w:val="16"/>
                <w:szCs w:val="16"/>
              </w:rPr>
              <w:t xml:space="preserve">Για την </w:t>
            </w:r>
            <w:proofErr w:type="spellStart"/>
            <w:r w:rsidRPr="00AA658E">
              <w:rPr>
                <w:rFonts w:ascii="Verdana" w:hAnsi="Verdana" w:cs="Tahoma"/>
                <w:b/>
                <w:sz w:val="16"/>
                <w:szCs w:val="16"/>
              </w:rPr>
              <w:t>περ</w:t>
            </w:r>
            <w:proofErr w:type="spellEnd"/>
            <w:r w:rsidRPr="00AA658E">
              <w:rPr>
                <w:rFonts w:ascii="Verdana" w:hAnsi="Verdana" w:cs="Tahoma"/>
                <w:b/>
                <w:sz w:val="16"/>
                <w:szCs w:val="16"/>
              </w:rPr>
              <w:t>. Β (συγκριτική αξιολόγηση)</w:t>
            </w:r>
          </w:p>
          <w:p w:rsidR="00DA3F12" w:rsidRPr="00AA658E" w:rsidRDefault="00DA3F12" w:rsidP="008D5220">
            <w:pPr>
              <w:pStyle w:val="17"/>
              <w:ind w:left="0"/>
              <w:rPr>
                <w:rFonts w:ascii="Verdana" w:hAnsi="Verdana" w:cs="Tahoma"/>
                <w:sz w:val="24"/>
              </w:rPr>
            </w:pPr>
            <w:r w:rsidRPr="00AA658E">
              <w:rPr>
                <w:rFonts w:ascii="Verdana" w:hAnsi="Verdana"/>
                <w:sz w:val="16"/>
                <w:szCs w:val="16"/>
              </w:rPr>
              <w:t xml:space="preserve">Η βαθμολογία που λαμβάνει κάθε πρόταση προσδιορίζεται μετά τη συγκριτική αξιολόγηση όλων των προτάσεων. Η πρόταση που συμβάλλει με το μεγαλύτερο ποσοστό λαμβάνει την ανώτερη βαθμολογία (τιμή = 10). Η βαθμολογία των υπόλοιπων προτάσεων υπολογίζεται ως αναλογία της τιμής 10 [(% κάθε πρότασης / % καλύτερης πρότασης) Χ 10]  </w:t>
            </w:r>
          </w:p>
        </w:tc>
        <w:tc>
          <w:tcPr>
            <w:tcW w:w="1307" w:type="dxa"/>
            <w:shd w:val="clear" w:color="auto" w:fill="auto"/>
            <w:vAlign w:val="center"/>
          </w:tcPr>
          <w:p w:rsidR="00DA3F12" w:rsidRPr="00AA658E" w:rsidRDefault="00DA3F12" w:rsidP="008D5220">
            <w:pPr>
              <w:jc w:val="left"/>
              <w:rPr>
                <w:rFonts w:ascii="Verdana" w:hAnsi="Verdana"/>
                <w:sz w:val="16"/>
                <w:szCs w:val="16"/>
              </w:rPr>
            </w:pPr>
            <w:r w:rsidRPr="00AA658E">
              <w:rPr>
                <w:rFonts w:ascii="Verdana" w:hAnsi="Verdana"/>
                <w:sz w:val="16"/>
                <w:szCs w:val="16"/>
              </w:rPr>
              <w:lastRenderedPageBreak/>
              <w:t>Ποσοστά</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625"/>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lastRenderedPageBreak/>
              <w:t>Γ4</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Αποδοτικότητα</w:t>
            </w:r>
          </w:p>
        </w:tc>
        <w:tc>
          <w:tcPr>
            <w:tcW w:w="727" w:type="dxa"/>
            <w:vMerge w:val="restart"/>
            <w:shd w:val="clear" w:color="auto" w:fill="auto"/>
            <w:vAlign w:val="center"/>
          </w:tcPr>
          <w:p w:rsidR="00DA3F12" w:rsidRPr="00AA658E" w:rsidRDefault="00DA3F12" w:rsidP="008D5220">
            <w:pPr>
              <w:rPr>
                <w:rFonts w:ascii="Verdana" w:hAnsi="Verdana"/>
                <w:sz w:val="16"/>
                <w:szCs w:val="16"/>
              </w:rPr>
            </w:pPr>
          </w:p>
        </w:tc>
        <w:tc>
          <w:tcPr>
            <w:tcW w:w="4453" w:type="dxa"/>
            <w:gridSpan w:val="2"/>
            <w:vMerge w:val="restart"/>
            <w:shd w:val="clear" w:color="auto" w:fill="auto"/>
            <w:vAlign w:val="center"/>
          </w:tcPr>
          <w:p w:rsidR="00DA3F12" w:rsidRPr="00AA658E" w:rsidRDefault="00DA3F12" w:rsidP="008D5220">
            <w:pPr>
              <w:pStyle w:val="a"/>
              <w:numPr>
                <w:ilvl w:val="0"/>
                <w:numId w:val="0"/>
              </w:numPr>
              <w:rPr>
                <w:rFonts w:ascii="Verdana" w:hAnsi="Verdana" w:cs="Tahoma"/>
                <w:sz w:val="16"/>
                <w:szCs w:val="16"/>
              </w:rPr>
            </w:pPr>
            <w:r w:rsidRPr="00AA658E">
              <w:rPr>
                <w:rFonts w:ascii="Verdana" w:hAnsi="Verdana" w:cs="Tahoma"/>
                <w:sz w:val="16"/>
                <w:szCs w:val="16"/>
              </w:rPr>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w:t>
            </w:r>
          </w:p>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Η αποδοτικότητα εκφράζεται ως το πηλίκο Π= (δείκτης εκροών πράξης / δείκτης εκροής όπως καθορίζεται στην Πρόσκληση) προς (προϋπολογισμό πράξης / προϋπολογισμό Πρόσκλησης). </w:t>
            </w:r>
          </w:p>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Εφόσον η προτεινόμενη πράξη συνεισφέρει σε δύο ή </w:t>
            </w:r>
            <w:r w:rsidRPr="00AA658E">
              <w:rPr>
                <w:rFonts w:ascii="Verdana" w:hAnsi="Verdana" w:cs="Tahoma"/>
                <w:sz w:val="16"/>
                <w:szCs w:val="16"/>
              </w:rPr>
              <w:lastRenderedPageBreak/>
              <w:t xml:space="preserve">περισσότερους δείκτες εκροών, τα πηλίκα </w:t>
            </w:r>
            <w:proofErr w:type="spellStart"/>
            <w:r w:rsidRPr="00AA658E">
              <w:rPr>
                <w:rFonts w:ascii="Verdana" w:hAnsi="Verdana" w:cs="Tahoma"/>
                <w:sz w:val="16"/>
                <w:szCs w:val="16"/>
              </w:rPr>
              <w:t>Πi</w:t>
            </w:r>
            <w:proofErr w:type="spellEnd"/>
            <w:r w:rsidRPr="00AA658E">
              <w:rPr>
                <w:rFonts w:ascii="Verdana" w:hAnsi="Verdana" w:cs="Tahoma"/>
                <w:sz w:val="16"/>
                <w:szCs w:val="16"/>
              </w:rPr>
              <w:t xml:space="preserve"> συντίθενται με κατάλληλους συντελεστές στάθμισης: Π=αxΠ1+βxΠ2+… όπου α, β… οι συντελεστές στάθμισης, όπως προσδιορίζονται στην Πρόσκληση. </w:t>
            </w:r>
          </w:p>
          <w:p w:rsidR="00DA3F12" w:rsidRPr="00AA658E" w:rsidRDefault="00DA3F12" w:rsidP="008D5220">
            <w:pPr>
              <w:rPr>
                <w:rFonts w:ascii="Verdana" w:hAnsi="Verdana" w:cs="Tahoma"/>
                <w:b/>
                <w:sz w:val="16"/>
                <w:szCs w:val="16"/>
              </w:rPr>
            </w:pPr>
            <w:r w:rsidRPr="00AA658E">
              <w:rPr>
                <w:rFonts w:ascii="Verdana" w:hAnsi="Verdana" w:cs="Tahoma"/>
                <w:b/>
                <w:sz w:val="16"/>
                <w:szCs w:val="16"/>
              </w:rPr>
              <w:t xml:space="preserve">Για την </w:t>
            </w:r>
            <w:proofErr w:type="spellStart"/>
            <w:r w:rsidRPr="00AA658E">
              <w:rPr>
                <w:rFonts w:ascii="Verdana" w:hAnsi="Verdana" w:cs="Tahoma"/>
                <w:b/>
                <w:sz w:val="16"/>
                <w:szCs w:val="16"/>
              </w:rPr>
              <w:t>περ</w:t>
            </w:r>
            <w:proofErr w:type="spellEnd"/>
            <w:r w:rsidRPr="00AA658E">
              <w:rPr>
                <w:rFonts w:ascii="Verdana" w:hAnsi="Verdana" w:cs="Tahoma"/>
                <w:b/>
                <w:sz w:val="16"/>
                <w:szCs w:val="16"/>
              </w:rPr>
              <w:t>. Α (άμεση αξιολόγηση)</w:t>
            </w:r>
          </w:p>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Υπολογίζεται το πηλίκο. </w:t>
            </w:r>
          </w:p>
          <w:p w:rsidR="00DA3F12" w:rsidRPr="00AA658E" w:rsidRDefault="00DA3F12" w:rsidP="008D5220">
            <w:pPr>
              <w:rPr>
                <w:rFonts w:ascii="Verdana" w:hAnsi="Verdana" w:cs="Tahoma"/>
                <w:b/>
                <w:sz w:val="16"/>
                <w:szCs w:val="16"/>
              </w:rPr>
            </w:pPr>
            <w:r w:rsidRPr="00AA658E">
              <w:rPr>
                <w:rFonts w:ascii="Verdana" w:hAnsi="Verdana" w:cs="Tahoma"/>
                <w:b/>
                <w:sz w:val="16"/>
                <w:szCs w:val="16"/>
              </w:rPr>
              <w:t xml:space="preserve">Για την </w:t>
            </w:r>
            <w:proofErr w:type="spellStart"/>
            <w:r w:rsidRPr="00AA658E">
              <w:rPr>
                <w:rFonts w:ascii="Verdana" w:hAnsi="Verdana" w:cs="Tahoma"/>
                <w:b/>
                <w:sz w:val="16"/>
                <w:szCs w:val="16"/>
              </w:rPr>
              <w:t>περ</w:t>
            </w:r>
            <w:proofErr w:type="spellEnd"/>
            <w:r w:rsidRPr="00AA658E">
              <w:rPr>
                <w:rFonts w:ascii="Verdana" w:hAnsi="Verdana" w:cs="Tahoma"/>
                <w:b/>
                <w:sz w:val="16"/>
                <w:szCs w:val="16"/>
              </w:rPr>
              <w:t>. Β (συγκριτική αξιολόγηση)</w:t>
            </w:r>
          </w:p>
          <w:p w:rsidR="00DA3F12" w:rsidRPr="00AA658E" w:rsidRDefault="00DA3F12" w:rsidP="008D5220">
            <w:pPr>
              <w:pStyle w:val="a"/>
              <w:numPr>
                <w:ilvl w:val="0"/>
                <w:numId w:val="0"/>
              </w:numPr>
              <w:rPr>
                <w:rFonts w:ascii="Verdana" w:hAnsi="Verdana" w:cs="Tahoma"/>
                <w:sz w:val="16"/>
                <w:szCs w:val="16"/>
              </w:rPr>
            </w:pPr>
            <w:r w:rsidRPr="00AA658E">
              <w:rPr>
                <w:rFonts w:ascii="Verdana" w:hAnsi="Verdana"/>
                <w:sz w:val="16"/>
                <w:szCs w:val="16"/>
              </w:rPr>
              <w:t>Όπως προσδιορίζεται στην Πρόσκληση</w:t>
            </w: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lastRenderedPageBreak/>
              <w:t>Ο αντίστοιχος δείκτης είναι ≥ 1,00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796"/>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r w:rsidRPr="00AA658E">
              <w:rPr>
                <w:rFonts w:ascii="Verdana" w:hAnsi="Verdana"/>
                <w:sz w:val="16"/>
                <w:szCs w:val="16"/>
              </w:rPr>
              <w:t>Ο αντίστοιχος δείκτης είναι  0,75 ≤ και  &lt; 1,00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8</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160"/>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pStyle w:val="a"/>
              <w:numPr>
                <w:ilvl w:val="0"/>
                <w:numId w:val="0"/>
              </w:numPr>
              <w:rPr>
                <w:rFonts w:ascii="Verdana" w:hAnsi="Verdana"/>
                <w:sz w:val="16"/>
                <w:szCs w:val="16"/>
                <w:highlight w:val="yellow"/>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 αντίστοιχος δείκτης είναι  0,50 ≤ και  &lt; 0,75</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5</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84"/>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pStyle w:val="a"/>
              <w:numPr>
                <w:ilvl w:val="0"/>
                <w:numId w:val="0"/>
              </w:numPr>
              <w:rPr>
                <w:rFonts w:ascii="Verdana" w:hAnsi="Verdana"/>
                <w:sz w:val="16"/>
                <w:szCs w:val="16"/>
                <w:highlight w:val="yellow"/>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 αντίστοιχος δείκτης είναι &lt; 0,50</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2</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014"/>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Γ5</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 xml:space="preserve">Βιωσιμότητα, </w:t>
            </w:r>
            <w:proofErr w:type="spellStart"/>
            <w:r w:rsidRPr="00AA658E">
              <w:rPr>
                <w:rFonts w:ascii="Verdana" w:hAnsi="Verdana"/>
                <w:b/>
                <w:sz w:val="16"/>
                <w:szCs w:val="16"/>
              </w:rPr>
              <w:t>Λειτουργικότητα,Αξιοποίηση</w:t>
            </w:r>
            <w:proofErr w:type="spellEnd"/>
          </w:p>
        </w:tc>
        <w:tc>
          <w:tcPr>
            <w:tcW w:w="727" w:type="dxa"/>
            <w:vMerge w:val="restart"/>
            <w:shd w:val="clear" w:color="auto" w:fill="auto"/>
            <w:vAlign w:val="center"/>
          </w:tcPr>
          <w:p w:rsidR="00DA3F12" w:rsidRPr="00AA658E" w:rsidRDefault="00DA3F12" w:rsidP="008D5220">
            <w:pPr>
              <w:rPr>
                <w:rFonts w:ascii="Verdana" w:hAnsi="Verdana"/>
                <w:sz w:val="16"/>
                <w:szCs w:val="16"/>
              </w:rPr>
            </w:pPr>
          </w:p>
        </w:tc>
        <w:tc>
          <w:tcPr>
            <w:tcW w:w="4453" w:type="dxa"/>
            <w:gridSpan w:val="2"/>
            <w:vMerge w:val="restart"/>
            <w:shd w:val="clear" w:color="auto" w:fill="auto"/>
            <w:vAlign w:val="center"/>
          </w:tcPr>
          <w:p w:rsidR="00DA3F12" w:rsidRPr="00AA658E" w:rsidRDefault="00DA3F12" w:rsidP="008D5220">
            <w:pPr>
              <w:pStyle w:val="a"/>
              <w:numPr>
                <w:ilvl w:val="0"/>
                <w:numId w:val="0"/>
              </w:numPr>
              <w:rPr>
                <w:rFonts w:ascii="Verdana" w:hAnsi="Verdana" w:cs="Tahoma"/>
                <w:sz w:val="16"/>
                <w:szCs w:val="16"/>
              </w:rPr>
            </w:pPr>
            <w:r w:rsidRPr="00AA658E">
              <w:rPr>
                <w:rFonts w:ascii="Verdana" w:hAnsi="Verdana" w:cs="Tahoma"/>
                <w:sz w:val="16"/>
                <w:szCs w:val="16"/>
              </w:rPr>
              <w:t>Εξετάζεται αν τεκμηριώνεται επαρκώς ο τρόπος με τον οποίο θα διασφαλιστεί η βιωσιμότητα και η λειτουργικότητα της πράξης ή/και ο τρόπος αξιοποίησης των παραδοτέων της:</w:t>
            </w:r>
          </w:p>
          <w:p w:rsidR="00DA3F12" w:rsidRPr="00AA658E" w:rsidRDefault="00DA3F12" w:rsidP="008D5220">
            <w:pPr>
              <w:pStyle w:val="a"/>
              <w:numPr>
                <w:ilvl w:val="0"/>
                <w:numId w:val="0"/>
              </w:numPr>
              <w:rPr>
                <w:rFonts w:ascii="Verdana" w:hAnsi="Verdana" w:cs="Tahoma"/>
                <w:sz w:val="16"/>
                <w:szCs w:val="16"/>
              </w:rPr>
            </w:pPr>
            <w:r w:rsidRPr="00AA658E">
              <w:rPr>
                <w:rFonts w:ascii="Verdana" w:hAnsi="Verdana" w:cs="Tahoma"/>
                <w:sz w:val="16"/>
                <w:szCs w:val="16"/>
              </w:rPr>
              <w:t>α) Σε περίπτωση πράξης, όπου απαιτείται η υποστήριξη της λειτουργίας  της ο δικαιούχος θα πρέπει να τεκμηριώνει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ή να δεσμεύεται εγγράφως για τη σύσταση αυτών με συγκεκριμένο χρονοδιάγραμμα.</w:t>
            </w:r>
          </w:p>
          <w:p w:rsidR="00DA3F12" w:rsidRPr="00AA658E" w:rsidRDefault="00DA3F12" w:rsidP="008D5220">
            <w:pPr>
              <w:pStyle w:val="a"/>
              <w:numPr>
                <w:ilvl w:val="0"/>
                <w:numId w:val="0"/>
              </w:numPr>
              <w:rPr>
                <w:rFonts w:ascii="Verdana" w:hAnsi="Verdana"/>
                <w:sz w:val="16"/>
                <w:szCs w:val="16"/>
              </w:rPr>
            </w:pPr>
            <w:r w:rsidRPr="00AA658E">
              <w:rPr>
                <w:rFonts w:ascii="Verdana" w:hAnsi="Verdana" w:cs="Tahoma"/>
                <w:sz w:val="16"/>
                <w:szCs w:val="16"/>
              </w:rPr>
              <w:t>β) Σε περίπτωση πράξεων που δεν ενέχουν λειτουργία θα πρέπει να επεξηγείται ο τρόπος αξιοποίησης των αποτελεσμάτων /παραδοτέων της πράξης.</w:t>
            </w:r>
            <w:r w:rsidRPr="00AA658E">
              <w:rPr>
                <w:rStyle w:val="afc"/>
                <w:rFonts w:ascii="Verdana" w:hAnsi="Verdana" w:cs="Tahoma"/>
                <w:b/>
                <w:sz w:val="16"/>
                <w:szCs w:val="16"/>
              </w:rPr>
              <w:footnoteReference w:id="1"/>
            </w: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Επαρκής τεκμηρίωση    </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6-10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129"/>
        </w:trPr>
        <w:tc>
          <w:tcPr>
            <w:tcW w:w="648" w:type="dxa"/>
            <w:vMerge/>
            <w:shd w:val="clear" w:color="auto" w:fill="auto"/>
            <w:vAlign w:val="center"/>
          </w:tcPr>
          <w:p w:rsidR="00DA3F12" w:rsidRPr="00AA658E" w:rsidRDefault="00DA3F12" w:rsidP="008D5220">
            <w:pPr>
              <w:rPr>
                <w:rFonts w:ascii="Verdana" w:hAnsi="Verdana"/>
                <w:b/>
                <w:sz w:val="16"/>
                <w:szCs w:val="16"/>
                <w:highlight w:val="yellow"/>
              </w:rPr>
            </w:pPr>
          </w:p>
        </w:tc>
        <w:tc>
          <w:tcPr>
            <w:tcW w:w="1793" w:type="dxa"/>
            <w:vMerge/>
            <w:shd w:val="clear" w:color="auto" w:fill="auto"/>
            <w:vAlign w:val="center"/>
          </w:tcPr>
          <w:p w:rsidR="00DA3F12" w:rsidRPr="00AA658E" w:rsidRDefault="00DA3F12" w:rsidP="008D5220">
            <w:pPr>
              <w:rPr>
                <w:rFonts w:ascii="Verdana" w:hAnsi="Verdana"/>
                <w:b/>
                <w:sz w:val="16"/>
                <w:szCs w:val="16"/>
                <w:highlight w:val="yellow"/>
              </w:rPr>
            </w:pPr>
          </w:p>
        </w:tc>
        <w:tc>
          <w:tcPr>
            <w:tcW w:w="727" w:type="dxa"/>
            <w:vMerge/>
            <w:shd w:val="clear" w:color="auto" w:fill="auto"/>
            <w:vAlign w:val="center"/>
          </w:tcPr>
          <w:p w:rsidR="00DA3F12" w:rsidRPr="00AA658E" w:rsidRDefault="00DA3F12" w:rsidP="008D5220">
            <w:pPr>
              <w:rPr>
                <w:rFonts w:ascii="Verdana" w:hAnsi="Verdana"/>
                <w:b/>
                <w:sz w:val="16"/>
                <w:szCs w:val="16"/>
                <w:highlight w:val="yellow"/>
              </w:rPr>
            </w:pPr>
          </w:p>
        </w:tc>
        <w:tc>
          <w:tcPr>
            <w:tcW w:w="4453" w:type="dxa"/>
            <w:gridSpan w:val="2"/>
            <w:vMerge/>
            <w:shd w:val="clear" w:color="auto" w:fill="auto"/>
            <w:vAlign w:val="center"/>
          </w:tcPr>
          <w:p w:rsidR="00DA3F12" w:rsidRPr="00AA658E" w:rsidRDefault="00DA3F12" w:rsidP="008D5220">
            <w:pPr>
              <w:rPr>
                <w:rFonts w:ascii="Verdana" w:hAnsi="Verdana"/>
                <w:sz w:val="16"/>
                <w:szCs w:val="16"/>
                <w:highlight w:val="yellow"/>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Ελλιπής τεκμηρίωση</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1-5</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b/>
                <w:sz w:val="16"/>
                <w:szCs w:val="16"/>
              </w:rPr>
            </w:pPr>
          </w:p>
        </w:tc>
      </w:tr>
      <w:tr w:rsidR="00DA3F12" w:rsidRPr="00AA658E" w:rsidTr="008D5220">
        <w:trPr>
          <w:trHeight w:val="518"/>
        </w:trPr>
        <w:tc>
          <w:tcPr>
            <w:tcW w:w="648" w:type="dxa"/>
            <w:vMerge/>
            <w:shd w:val="clear" w:color="auto" w:fill="auto"/>
            <w:vAlign w:val="center"/>
          </w:tcPr>
          <w:p w:rsidR="00DA3F12" w:rsidRPr="00AA658E" w:rsidRDefault="00DA3F12" w:rsidP="008D5220">
            <w:pPr>
              <w:rPr>
                <w:rFonts w:ascii="Verdana" w:hAnsi="Verdana"/>
                <w:b/>
                <w:sz w:val="16"/>
                <w:szCs w:val="16"/>
                <w:highlight w:val="yellow"/>
              </w:rPr>
            </w:pPr>
          </w:p>
        </w:tc>
        <w:tc>
          <w:tcPr>
            <w:tcW w:w="1793" w:type="dxa"/>
            <w:vMerge/>
            <w:shd w:val="clear" w:color="auto" w:fill="auto"/>
            <w:vAlign w:val="center"/>
          </w:tcPr>
          <w:p w:rsidR="00DA3F12" w:rsidRPr="00AA658E" w:rsidRDefault="00DA3F12" w:rsidP="008D5220">
            <w:pPr>
              <w:rPr>
                <w:rFonts w:ascii="Verdana" w:hAnsi="Verdana"/>
                <w:b/>
                <w:sz w:val="16"/>
                <w:szCs w:val="16"/>
                <w:highlight w:val="yellow"/>
              </w:rPr>
            </w:pPr>
          </w:p>
        </w:tc>
        <w:tc>
          <w:tcPr>
            <w:tcW w:w="727" w:type="dxa"/>
            <w:vMerge/>
            <w:shd w:val="clear" w:color="auto" w:fill="auto"/>
            <w:vAlign w:val="center"/>
          </w:tcPr>
          <w:p w:rsidR="00DA3F12" w:rsidRPr="00AA658E" w:rsidRDefault="00DA3F12" w:rsidP="008D5220">
            <w:pPr>
              <w:rPr>
                <w:rFonts w:ascii="Verdana" w:hAnsi="Verdana"/>
                <w:b/>
                <w:sz w:val="16"/>
                <w:szCs w:val="16"/>
                <w:highlight w:val="yellow"/>
              </w:rPr>
            </w:pPr>
          </w:p>
        </w:tc>
        <w:tc>
          <w:tcPr>
            <w:tcW w:w="4453" w:type="dxa"/>
            <w:gridSpan w:val="2"/>
            <w:vMerge/>
            <w:shd w:val="clear" w:color="auto" w:fill="auto"/>
            <w:vAlign w:val="center"/>
          </w:tcPr>
          <w:p w:rsidR="00DA3F12" w:rsidRPr="00AA658E" w:rsidRDefault="00DA3F12" w:rsidP="008D5220">
            <w:pPr>
              <w:rPr>
                <w:rFonts w:ascii="Verdana" w:hAnsi="Verdana"/>
                <w:sz w:val="16"/>
                <w:szCs w:val="16"/>
                <w:highlight w:val="yellow"/>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Έλλειψη τεκμηρίωσης </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b/>
                <w:sz w:val="16"/>
                <w:szCs w:val="16"/>
              </w:rPr>
            </w:pPr>
          </w:p>
        </w:tc>
      </w:tr>
      <w:tr w:rsidR="00DA3F12" w:rsidRPr="00AA658E" w:rsidTr="008D5220">
        <w:trPr>
          <w:trHeight w:val="589"/>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Γ6</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Καινοτομία</w:t>
            </w:r>
            <w:r w:rsidRPr="00AA658E">
              <w:rPr>
                <w:rStyle w:val="afc"/>
                <w:rFonts w:ascii="Verdana" w:hAnsi="Verdana"/>
                <w:b/>
                <w:sz w:val="16"/>
                <w:szCs w:val="16"/>
              </w:rPr>
              <w:footnoteReference w:id="2"/>
            </w:r>
          </w:p>
        </w:tc>
        <w:tc>
          <w:tcPr>
            <w:tcW w:w="727" w:type="dxa"/>
            <w:vMerge w:val="restart"/>
            <w:shd w:val="clear" w:color="auto" w:fill="auto"/>
            <w:vAlign w:val="center"/>
          </w:tcPr>
          <w:p w:rsidR="00DA3F12" w:rsidRPr="00AA658E" w:rsidRDefault="00DA3F12" w:rsidP="008D5220">
            <w:pPr>
              <w:rPr>
                <w:rFonts w:ascii="Verdana" w:hAnsi="Verdana"/>
                <w:b/>
                <w:sz w:val="16"/>
                <w:szCs w:val="16"/>
              </w:rPr>
            </w:pPr>
          </w:p>
        </w:tc>
        <w:tc>
          <w:tcPr>
            <w:tcW w:w="4453" w:type="dxa"/>
            <w:gridSpan w:val="2"/>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cs="Tahoma"/>
                <w:sz w:val="16"/>
                <w:szCs w:val="16"/>
              </w:rPr>
              <w:t>Εξετάζεται αν η προτεινόμενη πράξη αποτελεί καινοτομία (πχ νέα υπηρεσία /νέο προϊόν, νέα διαδικασία παραγωγής προϊόντος/παροχής υπηρεσίας).</w:t>
            </w: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Σημαντική καινοτομία</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6-10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vMerge w:val="restart"/>
            <w:shd w:val="clear" w:color="auto" w:fill="auto"/>
            <w:vAlign w:val="center"/>
          </w:tcPr>
          <w:p w:rsidR="00DA3F12" w:rsidRPr="00AA658E" w:rsidRDefault="00DA3F12" w:rsidP="008D5220">
            <w:pPr>
              <w:rPr>
                <w:rFonts w:ascii="Verdana" w:hAnsi="Verdana"/>
                <w:b/>
                <w:sz w:val="16"/>
                <w:szCs w:val="16"/>
              </w:rPr>
            </w:pPr>
          </w:p>
        </w:tc>
      </w:tr>
      <w:tr w:rsidR="00DA3F12" w:rsidRPr="00AA658E" w:rsidTr="008D5220">
        <w:trPr>
          <w:trHeight w:val="352"/>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b/>
                <w:sz w:val="16"/>
                <w:szCs w:val="16"/>
              </w:rPr>
            </w:pPr>
          </w:p>
        </w:tc>
        <w:tc>
          <w:tcPr>
            <w:tcW w:w="4453" w:type="dxa"/>
            <w:gridSpan w:val="2"/>
            <w:vMerge/>
            <w:shd w:val="clear" w:color="auto" w:fill="auto"/>
            <w:vAlign w:val="center"/>
          </w:tcPr>
          <w:p w:rsidR="00DA3F12" w:rsidRPr="00AA658E" w:rsidRDefault="00DA3F12" w:rsidP="008D5220">
            <w:pPr>
              <w:rPr>
                <w:rFonts w:ascii="Verdana" w:hAnsi="Verdana"/>
                <w:b/>
                <w:sz w:val="16"/>
                <w:szCs w:val="16"/>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Μικρή  </w:t>
            </w:r>
            <w:r w:rsidRPr="00AA658E">
              <w:rPr>
                <w:rFonts w:ascii="Verdana" w:hAnsi="Verdana"/>
                <w:sz w:val="16"/>
                <w:szCs w:val="16"/>
              </w:rPr>
              <w:lastRenderedPageBreak/>
              <w:t>καινοτομία</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lastRenderedPageBreak/>
              <w:t>1-5</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vMerge/>
            <w:shd w:val="clear" w:color="auto" w:fill="auto"/>
            <w:vAlign w:val="center"/>
          </w:tcPr>
          <w:p w:rsidR="00DA3F12" w:rsidRPr="00AA658E" w:rsidRDefault="00DA3F12" w:rsidP="008D5220">
            <w:pPr>
              <w:rPr>
                <w:rFonts w:ascii="Verdana" w:hAnsi="Verdana"/>
                <w:b/>
                <w:sz w:val="16"/>
                <w:szCs w:val="16"/>
              </w:rPr>
            </w:pPr>
          </w:p>
        </w:tc>
      </w:tr>
      <w:tr w:rsidR="00DA3F12" w:rsidRPr="00AA658E" w:rsidTr="008D5220">
        <w:trPr>
          <w:trHeight w:val="584"/>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b/>
                <w:sz w:val="16"/>
                <w:szCs w:val="16"/>
              </w:rPr>
            </w:pPr>
          </w:p>
        </w:tc>
        <w:tc>
          <w:tcPr>
            <w:tcW w:w="4453" w:type="dxa"/>
            <w:gridSpan w:val="2"/>
            <w:vMerge/>
            <w:shd w:val="clear" w:color="auto" w:fill="auto"/>
            <w:vAlign w:val="center"/>
          </w:tcPr>
          <w:p w:rsidR="00DA3F12" w:rsidRPr="00AA658E" w:rsidRDefault="00DA3F12" w:rsidP="008D5220">
            <w:pPr>
              <w:rPr>
                <w:rFonts w:ascii="Verdana" w:hAnsi="Verdana"/>
                <w:b/>
                <w:sz w:val="16"/>
                <w:szCs w:val="16"/>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Δεν αποτελεί καινοτομία</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vMerge/>
            <w:shd w:val="clear" w:color="auto" w:fill="auto"/>
            <w:vAlign w:val="center"/>
          </w:tcPr>
          <w:p w:rsidR="00DA3F12" w:rsidRPr="00AA658E" w:rsidRDefault="00DA3F12" w:rsidP="008D5220">
            <w:pPr>
              <w:rPr>
                <w:rFonts w:ascii="Verdana" w:hAnsi="Verdana"/>
                <w:b/>
                <w:sz w:val="16"/>
                <w:szCs w:val="16"/>
              </w:rPr>
            </w:pPr>
          </w:p>
        </w:tc>
      </w:tr>
      <w:tr w:rsidR="00DA3F12" w:rsidRPr="00AA658E" w:rsidTr="008D5220">
        <w:trPr>
          <w:trHeight w:val="242"/>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b/>
                <w:sz w:val="16"/>
                <w:szCs w:val="16"/>
              </w:rPr>
            </w:pPr>
          </w:p>
        </w:tc>
        <w:tc>
          <w:tcPr>
            <w:tcW w:w="4453" w:type="dxa"/>
            <w:gridSpan w:val="2"/>
            <w:vMerge/>
            <w:shd w:val="clear" w:color="auto" w:fill="auto"/>
            <w:vAlign w:val="center"/>
          </w:tcPr>
          <w:p w:rsidR="00DA3F12" w:rsidRPr="00AA658E" w:rsidRDefault="00DA3F12" w:rsidP="008D5220">
            <w:pPr>
              <w:rPr>
                <w:rFonts w:ascii="Verdana" w:hAnsi="Verdana"/>
                <w:b/>
                <w:sz w:val="16"/>
                <w:szCs w:val="16"/>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Δεν εφαρμόζεται</w:t>
            </w:r>
          </w:p>
        </w:tc>
        <w:tc>
          <w:tcPr>
            <w:tcW w:w="900" w:type="dxa"/>
            <w:shd w:val="clear" w:color="auto" w:fill="auto"/>
            <w:vAlign w:val="center"/>
          </w:tcPr>
          <w:p w:rsidR="00DA3F12" w:rsidRPr="00AA658E" w:rsidRDefault="00DA3F12" w:rsidP="008D5220">
            <w:pPr>
              <w:rPr>
                <w:rFonts w:ascii="Verdana" w:hAnsi="Verdana"/>
                <w:sz w:val="16"/>
                <w:szCs w:val="16"/>
              </w:rPr>
            </w:pP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vMerge/>
            <w:shd w:val="clear" w:color="auto" w:fill="auto"/>
            <w:vAlign w:val="center"/>
          </w:tcPr>
          <w:p w:rsidR="00DA3F12" w:rsidRPr="00AA658E" w:rsidRDefault="00DA3F12" w:rsidP="008D5220">
            <w:pPr>
              <w:rPr>
                <w:rFonts w:ascii="Verdana" w:hAnsi="Verdana"/>
                <w:b/>
                <w:sz w:val="16"/>
                <w:szCs w:val="16"/>
              </w:rPr>
            </w:pPr>
          </w:p>
        </w:tc>
      </w:tr>
      <w:tr w:rsidR="00DA3F12" w:rsidRPr="00AA658E" w:rsidTr="008D5220">
        <w:trPr>
          <w:trHeight w:val="1014"/>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Γ7</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Συνέργεια και συμπληρωματικότητα της πράξης</w:t>
            </w:r>
          </w:p>
        </w:tc>
        <w:tc>
          <w:tcPr>
            <w:tcW w:w="727" w:type="dxa"/>
            <w:vMerge w:val="restart"/>
            <w:shd w:val="clear" w:color="auto" w:fill="auto"/>
            <w:vAlign w:val="center"/>
          </w:tcPr>
          <w:p w:rsidR="00DA3F12" w:rsidRPr="00AA658E" w:rsidRDefault="00DA3F12" w:rsidP="008D5220">
            <w:pPr>
              <w:rPr>
                <w:rFonts w:ascii="Verdana" w:hAnsi="Verdana"/>
                <w:sz w:val="16"/>
                <w:szCs w:val="16"/>
              </w:rPr>
            </w:pPr>
          </w:p>
        </w:tc>
        <w:tc>
          <w:tcPr>
            <w:tcW w:w="4453" w:type="dxa"/>
            <w:gridSpan w:val="2"/>
            <w:vMerge w:val="restart"/>
            <w:shd w:val="clear" w:color="auto" w:fill="auto"/>
            <w:vAlign w:val="center"/>
          </w:tcPr>
          <w:p w:rsidR="00DA3F12" w:rsidRPr="00AA658E" w:rsidRDefault="00DA3F12" w:rsidP="008D5220">
            <w:pPr>
              <w:pStyle w:val="a"/>
              <w:numPr>
                <w:ilvl w:val="0"/>
                <w:numId w:val="0"/>
              </w:numPr>
              <w:rPr>
                <w:rFonts w:ascii="Verdana" w:hAnsi="Verdana" w:cs="Tahoma"/>
                <w:b/>
                <w:sz w:val="16"/>
                <w:szCs w:val="16"/>
              </w:rPr>
            </w:pPr>
            <w:r w:rsidRPr="00AA658E">
              <w:rPr>
                <w:rFonts w:ascii="Verdana" w:hAnsi="Verdana" w:cs="Tahoma"/>
                <w:sz w:val="16"/>
                <w:szCs w:val="16"/>
              </w:rPr>
              <w:t>Εξετάζεται ο βαθμός συνέργειας και συμπληρωματικότητας της προτεινόμενης πράξης με άλλα έργα  που είναι είτε ολοκληρωμένα είτε σε εξέλιξη στο πλαίσιο του ίδιου ΕΠ ή άλλων προγραμμάτων, ώστε να εξασφαλίζεται το μέγιστο δυνατό πολλαπλασιαστικό αποτέλεσμα από την υλοποίησή της.</w:t>
            </w:r>
          </w:p>
        </w:tc>
        <w:tc>
          <w:tcPr>
            <w:tcW w:w="1307"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Σημαντική συνέργεια/ συμπληρωματικότητα με  άλλα έργα ή με έργο σημαντικού π/υ</w:t>
            </w:r>
          </w:p>
        </w:tc>
        <w:tc>
          <w:tcPr>
            <w:tcW w:w="900"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6-10</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vMerge w:val="restart"/>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84"/>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vMerge/>
            <w:shd w:val="clear" w:color="auto" w:fill="auto"/>
            <w:vAlign w:val="center"/>
          </w:tcPr>
          <w:p w:rsidR="00DA3F12" w:rsidRPr="00AA658E" w:rsidRDefault="00DA3F12" w:rsidP="008D5220">
            <w:pPr>
              <w:rPr>
                <w:rFonts w:ascii="Verdana" w:hAnsi="Verdana"/>
                <w:sz w:val="16"/>
                <w:szCs w:val="16"/>
              </w:rPr>
            </w:pPr>
          </w:p>
        </w:tc>
        <w:tc>
          <w:tcPr>
            <w:tcW w:w="900" w:type="dxa"/>
            <w:vMerge/>
            <w:shd w:val="clear" w:color="auto" w:fill="auto"/>
            <w:vAlign w:val="center"/>
          </w:tcPr>
          <w:p w:rsidR="00DA3F12" w:rsidRPr="00AA658E" w:rsidRDefault="00DA3F12" w:rsidP="008D5220">
            <w:pPr>
              <w:rPr>
                <w:rFonts w:ascii="Verdana" w:hAnsi="Verdana"/>
                <w:sz w:val="16"/>
                <w:szCs w:val="16"/>
              </w:rPr>
            </w:pP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675"/>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27" w:type="dxa"/>
            <w:vMerge/>
            <w:shd w:val="clear" w:color="auto" w:fill="auto"/>
            <w:vAlign w:val="center"/>
          </w:tcPr>
          <w:p w:rsidR="00DA3F12" w:rsidRPr="00AA658E" w:rsidRDefault="00DA3F12" w:rsidP="008D5220">
            <w:pPr>
              <w:rPr>
                <w:rFonts w:ascii="Verdana" w:hAnsi="Verdana"/>
                <w:sz w:val="16"/>
                <w:szCs w:val="16"/>
              </w:rPr>
            </w:pPr>
          </w:p>
        </w:tc>
        <w:tc>
          <w:tcPr>
            <w:tcW w:w="4453" w:type="dxa"/>
            <w:gridSpan w:val="2"/>
            <w:vMerge/>
            <w:shd w:val="clear" w:color="auto" w:fill="auto"/>
            <w:vAlign w:val="center"/>
          </w:tcPr>
          <w:p w:rsidR="00DA3F12" w:rsidRPr="00AA658E" w:rsidRDefault="00DA3F12" w:rsidP="008D5220">
            <w:pPr>
              <w:rPr>
                <w:rFonts w:ascii="Verdana" w:hAnsi="Verdana"/>
                <w:sz w:val="16"/>
                <w:szCs w:val="16"/>
              </w:rPr>
            </w:pPr>
          </w:p>
        </w:tc>
        <w:tc>
          <w:tcPr>
            <w:tcW w:w="1307"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Μικρή  συνέργεια/ συμπληρωματικότητα με άλλα έργα</w:t>
            </w:r>
          </w:p>
        </w:tc>
        <w:tc>
          <w:tcPr>
            <w:tcW w:w="9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1-5</w:t>
            </w:r>
          </w:p>
        </w:tc>
        <w:tc>
          <w:tcPr>
            <w:tcW w:w="1080" w:type="dxa"/>
            <w:shd w:val="clear" w:color="auto" w:fill="auto"/>
            <w:vAlign w:val="center"/>
          </w:tcPr>
          <w:p w:rsidR="00DA3F12" w:rsidRPr="00AA658E" w:rsidRDefault="00DA3F12" w:rsidP="008D5220">
            <w:pPr>
              <w:rPr>
                <w:rFonts w:ascii="Verdana" w:hAnsi="Verdana"/>
                <w:sz w:val="16"/>
                <w:szCs w:val="16"/>
              </w:rPr>
            </w:pPr>
          </w:p>
        </w:tc>
        <w:tc>
          <w:tcPr>
            <w:tcW w:w="3407"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90"/>
        </w:trPr>
        <w:tc>
          <w:tcPr>
            <w:tcW w:w="7621" w:type="dxa"/>
            <w:gridSpan w:val="5"/>
            <w:vMerge w:val="restart"/>
            <w:shd w:val="clear" w:color="auto" w:fill="auto"/>
          </w:tcPr>
          <w:p w:rsidR="00DA3F12" w:rsidRPr="00AA658E" w:rsidRDefault="00DA3F12" w:rsidP="008D5220">
            <w:pPr>
              <w:rPr>
                <w:rFonts w:ascii="Verdana" w:hAnsi="Verdana"/>
                <w:b/>
                <w:sz w:val="16"/>
                <w:szCs w:val="16"/>
              </w:rPr>
            </w:pPr>
            <w:r w:rsidRPr="00AA658E">
              <w:rPr>
                <w:rFonts w:ascii="Verdana" w:hAnsi="Verdana"/>
                <w:b/>
                <w:sz w:val="16"/>
                <w:szCs w:val="16"/>
              </w:rPr>
              <w:t>ΠΡΟΫΠΟΘΕΣΗ ΘΕΤΙΚΗΣ ΑΞΙΟΛΟΓΗΣΗΣ</w:t>
            </w:r>
          </w:p>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Για το κριτήριο Γ1 πρέπει ένα τουλάχιστον από τα α), β), γ) να λαμβάνει τιμή &gt; 2 </w:t>
            </w:r>
          </w:p>
          <w:p w:rsidR="00DA3F12" w:rsidRPr="00AA658E" w:rsidRDefault="00DA3F12" w:rsidP="008D5220">
            <w:pPr>
              <w:rPr>
                <w:rFonts w:ascii="Verdana" w:hAnsi="Verdana" w:cs="Tahoma"/>
                <w:sz w:val="16"/>
                <w:szCs w:val="16"/>
              </w:rPr>
            </w:pPr>
            <w:r w:rsidRPr="00AA658E">
              <w:rPr>
                <w:rFonts w:ascii="Verdana" w:hAnsi="Verdana" w:cs="Tahoma"/>
                <w:sz w:val="16"/>
                <w:szCs w:val="16"/>
              </w:rPr>
              <w:t>Για όλα τα υπόλοιπα κριτήρια, η πράξη πρέπει να λαμβάνει σε κάθε επιμέρους κριτήριο που εφαρμόζεται βαθμολογία μεγαλύτερη του μηδέν (0).</w:t>
            </w:r>
          </w:p>
          <w:p w:rsidR="00DA3F12" w:rsidRPr="00AA658E" w:rsidRDefault="00DA3F12" w:rsidP="008D5220">
            <w:pPr>
              <w:pStyle w:val="a"/>
              <w:numPr>
                <w:ilvl w:val="0"/>
                <w:numId w:val="0"/>
              </w:numPr>
              <w:rPr>
                <w:rFonts w:ascii="Verdana" w:hAnsi="Verdana"/>
                <w:b/>
                <w:sz w:val="16"/>
                <w:szCs w:val="16"/>
              </w:rPr>
            </w:pPr>
          </w:p>
        </w:tc>
        <w:tc>
          <w:tcPr>
            <w:tcW w:w="1307" w:type="dxa"/>
            <w:vMerge w:val="restart"/>
            <w:shd w:val="clear" w:color="auto" w:fill="auto"/>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ΕΚΠΛΗΡΩΣΗ ΚΡΙΤΗΡΙΩΝ ΟΜΑΔΑΣ Γ</w:t>
            </w:r>
          </w:p>
        </w:tc>
        <w:tc>
          <w:tcPr>
            <w:tcW w:w="900" w:type="dxa"/>
            <w:shd w:val="clear" w:color="auto" w:fill="auto"/>
            <w:vAlign w:val="center"/>
          </w:tcPr>
          <w:p w:rsidR="00DA3F12" w:rsidRPr="00AA658E" w:rsidRDefault="00DA3F12" w:rsidP="008D5220">
            <w:pPr>
              <w:rPr>
                <w:rFonts w:ascii="Verdana" w:hAnsi="Verdana"/>
                <w:sz w:val="16"/>
                <w:szCs w:val="16"/>
                <w:lang w:val="en-US"/>
              </w:rPr>
            </w:pPr>
            <w:r w:rsidRPr="00AA658E">
              <w:rPr>
                <w:rFonts w:ascii="Verdana" w:hAnsi="Verdana"/>
                <w:sz w:val="16"/>
                <w:szCs w:val="16"/>
              </w:rPr>
              <w:t>ΝΑΙ</w:t>
            </w:r>
            <w:r w:rsidRPr="00AA658E">
              <w:rPr>
                <w:rFonts w:ascii="Verdana" w:hAnsi="Verdana"/>
                <w:sz w:val="16"/>
                <w:szCs w:val="16"/>
                <w:lang w:val="en-US"/>
              </w:rPr>
              <w:t xml:space="preserve"> </w:t>
            </w:r>
            <w:r w:rsidRPr="00AA658E">
              <w:rPr>
                <w:rFonts w:ascii="Verdana" w:hAnsi="Verdana"/>
                <w:sz w:val="40"/>
                <w:szCs w:val="40"/>
              </w:rPr>
              <w:t>□</w:t>
            </w:r>
          </w:p>
        </w:tc>
        <w:tc>
          <w:tcPr>
            <w:tcW w:w="1080" w:type="dxa"/>
            <w:shd w:val="clear" w:color="auto" w:fill="auto"/>
            <w:vAlign w:val="center"/>
          </w:tcPr>
          <w:p w:rsidR="00DA3F12" w:rsidRPr="00AA658E" w:rsidRDefault="00DA3F12" w:rsidP="008D5220">
            <w:pPr>
              <w:jc w:val="center"/>
              <w:rPr>
                <w:rFonts w:ascii="Verdana" w:hAnsi="Verdana"/>
                <w:sz w:val="16"/>
                <w:szCs w:val="16"/>
              </w:rPr>
            </w:pPr>
          </w:p>
        </w:tc>
        <w:tc>
          <w:tcPr>
            <w:tcW w:w="3407" w:type="dxa"/>
            <w:shd w:val="clear" w:color="auto" w:fill="auto"/>
          </w:tcPr>
          <w:p w:rsidR="00DA3F12" w:rsidRPr="00AA658E" w:rsidRDefault="00DA3F12" w:rsidP="008D5220">
            <w:pPr>
              <w:rPr>
                <w:rFonts w:ascii="Verdana" w:hAnsi="Verdana"/>
                <w:sz w:val="16"/>
                <w:szCs w:val="16"/>
              </w:rPr>
            </w:pPr>
          </w:p>
        </w:tc>
      </w:tr>
      <w:tr w:rsidR="00DA3F12" w:rsidRPr="00AA658E" w:rsidTr="008D5220">
        <w:trPr>
          <w:trHeight w:val="487"/>
        </w:trPr>
        <w:tc>
          <w:tcPr>
            <w:tcW w:w="7621" w:type="dxa"/>
            <w:gridSpan w:val="5"/>
            <w:vMerge/>
            <w:shd w:val="clear" w:color="auto" w:fill="auto"/>
          </w:tcPr>
          <w:p w:rsidR="00DA3F12" w:rsidRPr="00AA658E" w:rsidRDefault="00DA3F12" w:rsidP="008D5220">
            <w:pPr>
              <w:rPr>
                <w:rFonts w:ascii="Verdana" w:hAnsi="Verdana"/>
                <w:sz w:val="16"/>
                <w:szCs w:val="16"/>
              </w:rPr>
            </w:pPr>
          </w:p>
        </w:tc>
        <w:tc>
          <w:tcPr>
            <w:tcW w:w="1307" w:type="dxa"/>
            <w:vMerge/>
            <w:shd w:val="clear" w:color="auto" w:fill="auto"/>
            <w:vAlign w:val="center"/>
          </w:tcPr>
          <w:p w:rsidR="00DA3F12" w:rsidRPr="00AA658E" w:rsidRDefault="00DA3F12" w:rsidP="008D5220">
            <w:pPr>
              <w:jc w:val="center"/>
              <w:rPr>
                <w:rFonts w:ascii="Verdana" w:hAnsi="Verdana"/>
                <w:sz w:val="16"/>
                <w:szCs w:val="16"/>
              </w:rPr>
            </w:pPr>
          </w:p>
        </w:tc>
        <w:tc>
          <w:tcPr>
            <w:tcW w:w="900" w:type="dxa"/>
            <w:shd w:val="clear" w:color="auto" w:fill="auto"/>
            <w:vAlign w:val="center"/>
          </w:tcPr>
          <w:p w:rsidR="00DA3F12" w:rsidRPr="00AA658E" w:rsidRDefault="00DA3F12" w:rsidP="008D5220">
            <w:pPr>
              <w:rPr>
                <w:rFonts w:ascii="Verdana" w:hAnsi="Verdana"/>
                <w:sz w:val="16"/>
                <w:szCs w:val="16"/>
                <w:lang w:val="en-US"/>
              </w:rPr>
            </w:pPr>
            <w:r w:rsidRPr="00AA658E">
              <w:rPr>
                <w:rFonts w:ascii="Verdana" w:hAnsi="Verdana"/>
                <w:sz w:val="16"/>
                <w:szCs w:val="16"/>
              </w:rPr>
              <w:t>ΟΧΙ</w:t>
            </w:r>
            <w:r w:rsidRPr="00AA658E">
              <w:rPr>
                <w:rFonts w:ascii="Verdana" w:hAnsi="Verdana"/>
                <w:sz w:val="16"/>
                <w:szCs w:val="16"/>
                <w:lang w:val="en-US"/>
              </w:rPr>
              <w:t xml:space="preserve"> </w:t>
            </w:r>
            <w:r w:rsidRPr="00AA658E">
              <w:rPr>
                <w:rFonts w:ascii="Verdana" w:hAnsi="Verdana"/>
                <w:sz w:val="40"/>
                <w:szCs w:val="40"/>
              </w:rPr>
              <w:t>□</w:t>
            </w:r>
          </w:p>
        </w:tc>
        <w:tc>
          <w:tcPr>
            <w:tcW w:w="1080" w:type="dxa"/>
            <w:shd w:val="clear" w:color="auto" w:fill="auto"/>
            <w:vAlign w:val="center"/>
          </w:tcPr>
          <w:p w:rsidR="00DA3F12" w:rsidRPr="00AA658E" w:rsidRDefault="00DA3F12" w:rsidP="008D5220">
            <w:pPr>
              <w:jc w:val="center"/>
              <w:rPr>
                <w:rFonts w:ascii="Verdana" w:hAnsi="Verdana"/>
                <w:sz w:val="16"/>
                <w:szCs w:val="16"/>
              </w:rPr>
            </w:pPr>
          </w:p>
        </w:tc>
        <w:tc>
          <w:tcPr>
            <w:tcW w:w="3407" w:type="dxa"/>
            <w:shd w:val="clear" w:color="auto" w:fill="auto"/>
          </w:tcPr>
          <w:p w:rsidR="00DA3F12" w:rsidRPr="00AA658E" w:rsidRDefault="00DA3F12" w:rsidP="008D5220">
            <w:pPr>
              <w:rPr>
                <w:rFonts w:ascii="Verdana" w:hAnsi="Verdana"/>
                <w:sz w:val="16"/>
                <w:szCs w:val="16"/>
              </w:rPr>
            </w:pPr>
          </w:p>
        </w:tc>
      </w:tr>
      <w:tr w:rsidR="00DA3F12" w:rsidRPr="00AA658E" w:rsidTr="008D5220">
        <w:tc>
          <w:tcPr>
            <w:tcW w:w="7621" w:type="dxa"/>
            <w:gridSpan w:val="5"/>
            <w:vMerge/>
            <w:shd w:val="clear" w:color="auto" w:fill="auto"/>
          </w:tcPr>
          <w:p w:rsidR="00DA3F12" w:rsidRPr="00AA658E" w:rsidRDefault="00DA3F12" w:rsidP="008D5220">
            <w:pPr>
              <w:rPr>
                <w:rFonts w:ascii="Verdana" w:hAnsi="Verdana"/>
                <w:sz w:val="16"/>
                <w:szCs w:val="16"/>
              </w:rPr>
            </w:pPr>
          </w:p>
        </w:tc>
        <w:tc>
          <w:tcPr>
            <w:tcW w:w="3287" w:type="dxa"/>
            <w:gridSpan w:val="3"/>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ΣΥΝΟΛΙΚΗ ΒΑΘΜΟΛΟΓΙΑ ΟΜΑΔΑΣ  Γ =</w:t>
            </w:r>
          </w:p>
        </w:tc>
        <w:tc>
          <w:tcPr>
            <w:tcW w:w="3407" w:type="dxa"/>
            <w:shd w:val="clear" w:color="auto" w:fill="auto"/>
          </w:tcPr>
          <w:p w:rsidR="00DA3F12" w:rsidRPr="00AA658E" w:rsidRDefault="00DA3F12" w:rsidP="008D5220">
            <w:pPr>
              <w:rPr>
                <w:rFonts w:ascii="Verdana" w:hAnsi="Verdana"/>
                <w:sz w:val="16"/>
                <w:szCs w:val="16"/>
              </w:rPr>
            </w:pPr>
          </w:p>
        </w:tc>
      </w:tr>
      <w:tr w:rsidR="00DA3F12" w:rsidRPr="00AA658E" w:rsidTr="008D5220">
        <w:trPr>
          <w:trHeight w:val="321"/>
        </w:trPr>
        <w:tc>
          <w:tcPr>
            <w:tcW w:w="14315" w:type="dxa"/>
            <w:gridSpan w:val="9"/>
            <w:shd w:val="clear" w:color="auto" w:fill="auto"/>
          </w:tcPr>
          <w:p w:rsidR="00DA3F12" w:rsidRPr="00AA658E" w:rsidRDefault="00DA3F12" w:rsidP="008D5220">
            <w:pPr>
              <w:rPr>
                <w:rFonts w:ascii="Verdana" w:hAnsi="Verdana"/>
                <w:sz w:val="16"/>
                <w:szCs w:val="16"/>
              </w:rPr>
            </w:pPr>
            <w:r w:rsidRPr="00AA658E">
              <w:rPr>
                <w:rFonts w:ascii="Verdana" w:hAnsi="Verdana"/>
                <w:sz w:val="16"/>
                <w:szCs w:val="16"/>
              </w:rPr>
              <w:t>ΠΑΡΑΤΗΡΗΣΕΙΣ:</w:t>
            </w:r>
          </w:p>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p>
        </w:tc>
      </w:tr>
      <w:tr w:rsidR="00DA3F12" w:rsidRPr="00AA658E" w:rsidTr="008D5220">
        <w:trPr>
          <w:trHeight w:val="706"/>
        </w:trPr>
        <w:tc>
          <w:tcPr>
            <w:tcW w:w="7128" w:type="dxa"/>
            <w:gridSpan w:val="4"/>
            <w:shd w:val="clear" w:color="auto" w:fill="auto"/>
          </w:tcPr>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r w:rsidRPr="00AA658E">
              <w:rPr>
                <w:rFonts w:ascii="Verdana" w:hAnsi="Verdana"/>
                <w:sz w:val="16"/>
                <w:szCs w:val="16"/>
              </w:rPr>
              <w:t>Ημερομηνία:</w:t>
            </w:r>
          </w:p>
        </w:tc>
        <w:tc>
          <w:tcPr>
            <w:tcW w:w="7187" w:type="dxa"/>
            <w:gridSpan w:val="5"/>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Υπογραφή:</w:t>
            </w:r>
          </w:p>
        </w:tc>
      </w:tr>
    </w:tbl>
    <w:p w:rsidR="00DA3F12" w:rsidRPr="00AA658E" w:rsidRDefault="00DA3F12" w:rsidP="00DA3F12">
      <w:pPr>
        <w:rPr>
          <w:rFonts w:ascii="Verdana" w:hAnsi="Verdana"/>
          <w:sz w:val="16"/>
          <w:szCs w:val="16"/>
        </w:rPr>
      </w:pPr>
    </w:p>
    <w:p w:rsidR="00DA3F12" w:rsidRPr="00AA658E" w:rsidRDefault="00DA3F12" w:rsidP="00DA3F12">
      <w:pPr>
        <w:rPr>
          <w:rFonts w:ascii="Verdana" w:hAnsi="Verdana"/>
          <w:sz w:val="16"/>
          <w:szCs w:val="16"/>
        </w:rPr>
      </w:pPr>
      <w:r w:rsidRPr="00AA658E">
        <w:rPr>
          <w:rFonts w:ascii="Verdana" w:hAnsi="Verdana"/>
          <w:sz w:val="16"/>
          <w:szCs w:val="16"/>
        </w:rPr>
        <w:lastRenderedPageBreak/>
        <w:br w:type="page"/>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93"/>
        <w:gridCol w:w="718"/>
        <w:gridCol w:w="3969"/>
        <w:gridCol w:w="1260"/>
        <w:gridCol w:w="1800"/>
        <w:gridCol w:w="900"/>
        <w:gridCol w:w="13"/>
        <w:gridCol w:w="1697"/>
        <w:gridCol w:w="6"/>
        <w:gridCol w:w="1704"/>
      </w:tblGrid>
      <w:tr w:rsidR="00DA3F12" w:rsidRPr="00AA658E" w:rsidTr="008D5220">
        <w:tc>
          <w:tcPr>
            <w:tcW w:w="14508" w:type="dxa"/>
            <w:gridSpan w:val="11"/>
            <w:tcBorders>
              <w:bottom w:val="single" w:sz="4" w:space="0" w:color="auto"/>
            </w:tcBorders>
            <w:shd w:val="clear" w:color="auto" w:fill="FFFFFF"/>
          </w:tcPr>
          <w:p w:rsidR="00DA3F12" w:rsidRPr="00AA658E" w:rsidRDefault="00DA3F12" w:rsidP="008D5220">
            <w:pPr>
              <w:jc w:val="center"/>
              <w:rPr>
                <w:rFonts w:ascii="Verdana" w:hAnsi="Verdana"/>
                <w:b/>
                <w:sz w:val="20"/>
                <w:szCs w:val="20"/>
              </w:rPr>
            </w:pPr>
            <w:r w:rsidRPr="00AA658E">
              <w:rPr>
                <w:rFonts w:ascii="Verdana" w:hAnsi="Verdana"/>
                <w:b/>
                <w:sz w:val="20"/>
                <w:szCs w:val="20"/>
              </w:rPr>
              <w:lastRenderedPageBreak/>
              <w:t>ΑΞΙΟΛΟΓΗΣΗ ΣΕ ΕΠΙΠΕΔΟ ΚΑΤΗΓΟΡΙΑΣ ΚΡΙΤΗΡΙΩΝ – ΣΤΑΔΙΟ Β’  Αξιολόγηση των προτάσεων ανά ομάδα κριτηρίων</w:t>
            </w:r>
          </w:p>
        </w:tc>
      </w:tr>
      <w:tr w:rsidR="00DA3F12" w:rsidRPr="00AA658E" w:rsidTr="008D5220">
        <w:tc>
          <w:tcPr>
            <w:tcW w:w="3159" w:type="dxa"/>
            <w:gridSpan w:val="3"/>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ΟΜΑΔΑ ΚΡΙΤΗΡΙΩΝ</w:t>
            </w:r>
          </w:p>
        </w:tc>
        <w:tc>
          <w:tcPr>
            <w:tcW w:w="11349" w:type="dxa"/>
            <w:gridSpan w:val="8"/>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Δ.   ΩΡΙΜΟΤΗΤΑ ΠΡΑΞΗΣ</w:t>
            </w:r>
          </w:p>
          <w:p w:rsidR="00DA3F12" w:rsidRPr="00AA658E" w:rsidRDefault="00DA3F12" w:rsidP="008D5220">
            <w:pPr>
              <w:rPr>
                <w:rFonts w:ascii="Verdana" w:hAnsi="Verdana"/>
                <w:b/>
                <w:sz w:val="18"/>
                <w:szCs w:val="18"/>
              </w:rPr>
            </w:pPr>
            <w:r w:rsidRPr="00AA658E">
              <w:rPr>
                <w:rFonts w:ascii="Verdana" w:hAnsi="Verdana"/>
                <w:b/>
                <w:sz w:val="18"/>
                <w:szCs w:val="18"/>
              </w:rPr>
              <w:t>(κατηγορία κριτηρίων που χρησιμοποιούνται στη συγκριτική αξιολόγηση με συντελεστή στάθμισης  που καθορίζεται από την πρόσκληση)</w:t>
            </w:r>
          </w:p>
        </w:tc>
      </w:tr>
      <w:tr w:rsidR="00DA3F12" w:rsidRPr="00AA658E" w:rsidTr="008D5220">
        <w:tc>
          <w:tcPr>
            <w:tcW w:w="648"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Α/Α</w:t>
            </w:r>
          </w:p>
        </w:tc>
        <w:tc>
          <w:tcPr>
            <w:tcW w:w="1793"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Περιγραφή Κριτηρίου</w:t>
            </w:r>
          </w:p>
        </w:tc>
        <w:tc>
          <w:tcPr>
            <w:tcW w:w="718"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Πεδίο ΤΔΠ</w:t>
            </w:r>
          </w:p>
        </w:tc>
        <w:tc>
          <w:tcPr>
            <w:tcW w:w="3969"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Εξειδίκευση κριτηρίου</w:t>
            </w:r>
          </w:p>
        </w:tc>
        <w:tc>
          <w:tcPr>
            <w:tcW w:w="1260" w:type="dxa"/>
            <w:shd w:val="clear" w:color="auto" w:fill="CCCCFF"/>
            <w:vAlign w:val="center"/>
          </w:tcPr>
          <w:p w:rsidR="00DA3F12" w:rsidRPr="00AA658E" w:rsidRDefault="00DA3F12" w:rsidP="008D5220">
            <w:pPr>
              <w:jc w:val="center"/>
              <w:rPr>
                <w:rFonts w:ascii="Verdana" w:hAnsi="Verdana"/>
                <w:b/>
                <w:sz w:val="16"/>
                <w:szCs w:val="16"/>
              </w:rPr>
            </w:pPr>
          </w:p>
        </w:tc>
        <w:tc>
          <w:tcPr>
            <w:tcW w:w="1800"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Κατάσταση</w:t>
            </w:r>
          </w:p>
        </w:tc>
        <w:tc>
          <w:tcPr>
            <w:tcW w:w="900"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Τιμή</w:t>
            </w:r>
          </w:p>
        </w:tc>
        <w:tc>
          <w:tcPr>
            <w:tcW w:w="1710" w:type="dxa"/>
            <w:gridSpan w:val="2"/>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Βαθμός</w:t>
            </w:r>
          </w:p>
        </w:tc>
        <w:tc>
          <w:tcPr>
            <w:tcW w:w="1710" w:type="dxa"/>
            <w:gridSpan w:val="2"/>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Αιτιολόγηση</w:t>
            </w:r>
          </w:p>
        </w:tc>
      </w:tr>
      <w:tr w:rsidR="00DA3F12" w:rsidRPr="00AA658E" w:rsidTr="008D5220">
        <w:trPr>
          <w:trHeight w:val="814"/>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Δ1</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Στάδιο εξέλιξης των απαιτούμενων ενεργειών ωρίμανσης της πράξης</w:t>
            </w:r>
          </w:p>
          <w:p w:rsidR="00DA3F12" w:rsidRPr="00AA658E" w:rsidRDefault="00DA3F12" w:rsidP="008D5220">
            <w:pPr>
              <w:rPr>
                <w:rFonts w:ascii="Verdana" w:hAnsi="Verdana"/>
                <w:b/>
                <w:sz w:val="16"/>
                <w:szCs w:val="16"/>
              </w:rPr>
            </w:pPr>
          </w:p>
        </w:tc>
        <w:tc>
          <w:tcPr>
            <w:tcW w:w="718" w:type="dxa"/>
            <w:vMerge w:val="restart"/>
            <w:shd w:val="clear" w:color="auto" w:fill="auto"/>
            <w:vAlign w:val="center"/>
          </w:tcPr>
          <w:p w:rsidR="00DA3F12" w:rsidRPr="00AA658E" w:rsidRDefault="00DA3F12" w:rsidP="008D5220">
            <w:pPr>
              <w:rPr>
                <w:rFonts w:ascii="Verdana" w:hAnsi="Verdana"/>
                <w:sz w:val="16"/>
                <w:szCs w:val="16"/>
              </w:rPr>
            </w:pPr>
          </w:p>
        </w:tc>
        <w:tc>
          <w:tcPr>
            <w:tcW w:w="3969" w:type="dxa"/>
            <w:vMerge w:val="restart"/>
            <w:shd w:val="clear" w:color="auto" w:fill="auto"/>
            <w:vAlign w:val="center"/>
          </w:tcPr>
          <w:p w:rsidR="00DA3F12" w:rsidRPr="00AA658E" w:rsidRDefault="00DA3F12" w:rsidP="008D5220">
            <w:pPr>
              <w:rPr>
                <w:rFonts w:ascii="Verdana" w:hAnsi="Verdana" w:cs="Tahoma"/>
                <w:sz w:val="16"/>
                <w:szCs w:val="16"/>
              </w:rPr>
            </w:pPr>
            <w:r w:rsidRPr="00AA658E">
              <w:rPr>
                <w:rFonts w:ascii="Verdana" w:hAnsi="Verdana" w:cs="Tahoma"/>
                <w:sz w:val="16"/>
                <w:szCs w:val="16"/>
              </w:rPr>
              <w:t xml:space="preserve">Εξετάζεται ο βαθμός ωριμότητας της πράξης από την άποψη της εξέλιξης των απαιτούμενων </w:t>
            </w:r>
            <w:proofErr w:type="spellStart"/>
            <w:r w:rsidRPr="00AA658E">
              <w:rPr>
                <w:rFonts w:ascii="Verdana" w:hAnsi="Verdana" w:cs="Tahoma"/>
                <w:sz w:val="16"/>
                <w:szCs w:val="16"/>
              </w:rPr>
              <w:t>προπαρασκευστικών</w:t>
            </w:r>
            <w:proofErr w:type="spellEnd"/>
            <w:r w:rsidRPr="00AA658E">
              <w:rPr>
                <w:rFonts w:ascii="Verdana" w:hAnsi="Verdana" w:cs="Tahoma"/>
                <w:sz w:val="16"/>
                <w:szCs w:val="16"/>
              </w:rPr>
              <w:t xml:space="preserve"> ενεργειών (μελέτες, έρευνες, </w:t>
            </w:r>
            <w:proofErr w:type="spellStart"/>
            <w:r w:rsidRPr="00AA658E">
              <w:rPr>
                <w:rFonts w:ascii="Verdana" w:hAnsi="Verdana" w:cs="Tahoma"/>
                <w:sz w:val="16"/>
                <w:szCs w:val="16"/>
              </w:rPr>
              <w:t>αδειοδοτήσεις</w:t>
            </w:r>
            <w:proofErr w:type="spellEnd"/>
            <w:r w:rsidRPr="00AA658E">
              <w:rPr>
                <w:rFonts w:ascii="Verdana" w:hAnsi="Verdana" w:cs="Tahoma"/>
                <w:sz w:val="16"/>
                <w:szCs w:val="16"/>
              </w:rPr>
              <w:t>, εγκρίσεις, τεύχη δημοπράτησης, κλπ) για την έναρξη υλοποίησής του. Η αξιολόγηση της ωριμότητας της προτεινόμενης πράξης διενεργείται ανά υποέργο και η εκτίμηση της συνολικής ωριμότητας της πράξης εξάγεται ως μέσος όρος ή σταθμισμένος</w:t>
            </w:r>
            <w:r w:rsidRPr="00AA658E">
              <w:rPr>
                <w:rStyle w:val="afc"/>
                <w:rFonts w:ascii="Verdana" w:hAnsi="Verdana" w:cs="Tahoma"/>
                <w:sz w:val="16"/>
                <w:szCs w:val="16"/>
              </w:rPr>
              <w:footnoteReference w:id="3"/>
            </w:r>
            <w:r w:rsidRPr="00AA658E">
              <w:rPr>
                <w:rFonts w:ascii="Verdana" w:hAnsi="Verdana" w:cs="Tahoma"/>
                <w:sz w:val="16"/>
                <w:szCs w:val="16"/>
              </w:rPr>
              <w:t xml:space="preserve"> μέσος όρος των επιμέρους τιμών. </w:t>
            </w:r>
          </w:p>
          <w:p w:rsidR="00DA3F12" w:rsidRPr="00AA658E" w:rsidRDefault="00DA3F12" w:rsidP="008D5220">
            <w:pPr>
              <w:rPr>
                <w:rFonts w:ascii="Verdana" w:hAnsi="Verdana" w:cs="Tahoma"/>
                <w:sz w:val="16"/>
                <w:szCs w:val="16"/>
              </w:rPr>
            </w:pPr>
            <w:r w:rsidRPr="00AA658E">
              <w:rPr>
                <w:rFonts w:ascii="Verdana" w:hAnsi="Verdana" w:cs="Tahoma"/>
                <w:sz w:val="16"/>
                <w:szCs w:val="16"/>
              </w:rPr>
              <w:t>Τόσο το ενδιάμεσο στάδιο ωριμότητας ανά υποέργο όσο και οι συντελεστές στάθμισης, στην περίπτωση που κρίνονται απαραίτητοι για την αντικειμενική αξιολόγηση του σταδίου εξέλιξης των προαπαιτούμενων ενεργειών για την έναρξη υλοποίησης της πράξης, εξειδικεύονται στην πρόσκληση ανάλογα με το είδος του υποέργου και την εξασφάλιση της λειτουργικότητας της προτεινόμενης πράξης.</w:t>
            </w:r>
          </w:p>
          <w:p w:rsidR="00DA3F12" w:rsidRPr="00AA658E" w:rsidRDefault="00DA3F12" w:rsidP="008D5220">
            <w:pPr>
              <w:rPr>
                <w:rFonts w:ascii="Verdana" w:hAnsi="Verdana"/>
                <w:sz w:val="16"/>
                <w:szCs w:val="16"/>
              </w:rPr>
            </w:pPr>
            <w:r w:rsidRPr="00AA658E">
              <w:rPr>
                <w:rFonts w:ascii="Verdana" w:hAnsi="Verdana"/>
                <w:sz w:val="16"/>
                <w:szCs w:val="16"/>
              </w:rPr>
              <w:t xml:space="preserve"> </w:t>
            </w:r>
          </w:p>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p>
        </w:tc>
        <w:tc>
          <w:tcPr>
            <w:tcW w:w="1260"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lastRenderedPageBreak/>
              <w:t>Υποέργο 1</w:t>
            </w: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Υπογεγραμμένη Νομική Δέσμευση </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10</w:t>
            </w:r>
          </w:p>
        </w:tc>
        <w:tc>
          <w:tcPr>
            <w:tcW w:w="1703" w:type="dxa"/>
            <w:gridSpan w:val="2"/>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Άθροισμα τιμών ανά υποέργο / αριθμό των υποέργων</w:t>
            </w:r>
          </w:p>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r w:rsidRPr="00AA658E">
              <w:rPr>
                <w:rFonts w:ascii="Verdana" w:hAnsi="Verdana"/>
                <w:sz w:val="16"/>
                <w:szCs w:val="16"/>
              </w:rPr>
              <w:t xml:space="preserve">ή </w:t>
            </w:r>
          </w:p>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r w:rsidRPr="00AA658E">
              <w:rPr>
                <w:rFonts w:ascii="Verdana" w:hAnsi="Verdana"/>
                <w:sz w:val="16"/>
                <w:szCs w:val="16"/>
              </w:rPr>
              <w:t>σταθμισμένο άθροισμα  τιμών ανά υποέργο / αριθμό των υποέργων ως ορίζεται στην πρόσκληση.</w:t>
            </w:r>
          </w:p>
        </w:tc>
        <w:tc>
          <w:tcPr>
            <w:tcW w:w="1704" w:type="dxa"/>
            <w:vMerge w:val="restart"/>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75"/>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cs="Tahoma"/>
                <w:sz w:val="16"/>
                <w:szCs w:val="16"/>
              </w:rPr>
              <w:t>Εγκεκριμένα τεύχη προκήρυξης ή/και εγκεκριμένη απόφαση υλοποίησης με ίδια μέσα από το αρμόδιο όργανο</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9</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75"/>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cs="Tahoma"/>
                <w:sz w:val="16"/>
                <w:szCs w:val="16"/>
              </w:rPr>
              <w:t>Οριστικοποιημένα αλλά όχι εγκεκριμένα τεύχη προκήρυξης ή/ και σχέδιο απόφασης υλοποίησης με ίδια μέσα σε τελική φάση σύμφωνα με τον Οδηγό Υλοποίησης με ίδια μέσα</w:t>
            </w:r>
          </w:p>
        </w:tc>
        <w:tc>
          <w:tcPr>
            <w:tcW w:w="913" w:type="dxa"/>
            <w:gridSpan w:val="2"/>
            <w:shd w:val="clear" w:color="auto" w:fill="auto"/>
            <w:vAlign w:val="center"/>
          </w:tcPr>
          <w:p w:rsidR="00DA3F12" w:rsidRPr="00AA658E" w:rsidRDefault="00DA3F12" w:rsidP="008D5220">
            <w:pPr>
              <w:rPr>
                <w:rFonts w:ascii="Verdana" w:hAnsi="Verdana"/>
                <w:noProof/>
                <w:sz w:val="16"/>
                <w:szCs w:val="16"/>
              </w:rPr>
            </w:pPr>
            <w:r w:rsidRPr="00AA658E">
              <w:rPr>
                <w:rFonts w:ascii="Verdana" w:hAnsi="Verdana"/>
                <w:noProof/>
                <w:sz w:val="16"/>
                <w:szCs w:val="16"/>
              </w:rPr>
              <w:t>8</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7"/>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380CC0">
            <w:pPr>
              <w:rPr>
                <w:rFonts w:ascii="Verdana" w:hAnsi="Verdana"/>
                <w:sz w:val="16"/>
                <w:szCs w:val="16"/>
              </w:rPr>
            </w:pPr>
            <w:r w:rsidRPr="00AA658E">
              <w:rPr>
                <w:rFonts w:ascii="Verdana" w:hAnsi="Verdana"/>
                <w:sz w:val="16"/>
                <w:szCs w:val="16"/>
              </w:rPr>
              <w:t>Αρχικό στάδιο (ως αρχικό στάδιο ορίζεται το ελάχιστο αποδεκτό επίπεδο ωριμότητας που επιτρέπει την ουσιαστική αξιολόγηση της υποβαλλόμενης πρότασης, όπως σχέδιο τεχνικών προδιαγραφών ή/ και σχέδιο του σχήματος διοίκησης για την υλοποίηση με ίδια μέσα)</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3</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47"/>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Ανώριμο</w:t>
            </w:r>
          </w:p>
        </w:tc>
        <w:tc>
          <w:tcPr>
            <w:tcW w:w="913" w:type="dxa"/>
            <w:gridSpan w:val="2"/>
            <w:shd w:val="clear" w:color="auto" w:fill="auto"/>
            <w:vAlign w:val="center"/>
          </w:tcPr>
          <w:p w:rsidR="00DA3F12" w:rsidRPr="00AA658E" w:rsidRDefault="00DA3F12" w:rsidP="008D5220">
            <w:pPr>
              <w:rPr>
                <w:rFonts w:ascii="Verdana" w:hAnsi="Verdana"/>
                <w:noProof/>
                <w:sz w:val="16"/>
                <w:szCs w:val="16"/>
              </w:rPr>
            </w:pPr>
            <w:r w:rsidRPr="00AA658E">
              <w:rPr>
                <w:rFonts w:ascii="Verdana" w:hAnsi="Verdana"/>
                <w:noProof/>
                <w:sz w:val="16"/>
                <w:szCs w:val="16"/>
              </w:rPr>
              <w:t>0</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357"/>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val="restart"/>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Υποέργο 2 κλπ</w:t>
            </w: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Υπογεγραμμένη Νομική Δέσμευση </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10</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val="restart"/>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452"/>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cs="Tahoma"/>
                <w:sz w:val="16"/>
                <w:szCs w:val="16"/>
              </w:rPr>
              <w:t>Εγκεκριμένα τεύχη προκήρυξης ή/και εγκεκριμένη απόφαση υλοποίησης με ίδια μέσα από το αρμόδιο όργανο</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9</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529"/>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cs="Tahoma"/>
                <w:sz w:val="16"/>
                <w:szCs w:val="16"/>
              </w:rPr>
              <w:t xml:space="preserve">Οριστικοποιημένα αλλά όχι εγκεκριμένα τεύχη προκήρυξης ή/ και σχέδιο απόφασης </w:t>
            </w:r>
            <w:r w:rsidRPr="00AA658E">
              <w:rPr>
                <w:rFonts w:ascii="Verdana" w:hAnsi="Verdana" w:cs="Tahoma"/>
                <w:sz w:val="16"/>
                <w:szCs w:val="16"/>
              </w:rPr>
              <w:lastRenderedPageBreak/>
              <w:t>υλοποίησης με ίδια μέσα σε τελική φάση σύμφωνα με τον Οδηγό Υλοποίησης με ίδια μέσα</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lastRenderedPageBreak/>
              <w:t>8</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2692"/>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380CC0">
            <w:pPr>
              <w:ind w:right="49"/>
              <w:rPr>
                <w:rFonts w:ascii="Verdana" w:hAnsi="Verdana"/>
                <w:sz w:val="16"/>
                <w:szCs w:val="16"/>
              </w:rPr>
            </w:pPr>
            <w:r w:rsidRPr="00AA658E">
              <w:rPr>
                <w:rFonts w:ascii="Verdana" w:hAnsi="Verdana"/>
                <w:sz w:val="16"/>
                <w:szCs w:val="16"/>
              </w:rPr>
              <w:t>Αρχικό στάδιο (ως αρχικό στάδιο ορίζεται το ελάχιστο αποδεκτό επίπεδο ωριμότητας που επιτρέπει την ουσιαστική αξιολόγηση της υποβαλλόμενης πρότασης, όπως σχέδιο τεχνικών προδιαγραφών ή/ και σχέδιο του σχήματος διοίκησης για την υλοποίηση με ίδια μέσα)</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3</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0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3969" w:type="dxa"/>
            <w:vMerge/>
            <w:shd w:val="clear" w:color="auto" w:fill="auto"/>
            <w:vAlign w:val="center"/>
          </w:tcPr>
          <w:p w:rsidR="00DA3F12" w:rsidRPr="00AA658E" w:rsidRDefault="00DA3F12" w:rsidP="008D5220">
            <w:pPr>
              <w:rPr>
                <w:rFonts w:ascii="Verdana" w:hAnsi="Verdana"/>
                <w:sz w:val="16"/>
                <w:szCs w:val="16"/>
              </w:rPr>
            </w:pPr>
          </w:p>
        </w:tc>
        <w:tc>
          <w:tcPr>
            <w:tcW w:w="1260" w:type="dxa"/>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Ανώριμο</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0</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Δ2</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 xml:space="preserve">Βαθμός προόδου διοικητικών ή άλλων ενεργειών.                    </w:t>
            </w:r>
          </w:p>
        </w:tc>
        <w:tc>
          <w:tcPr>
            <w:tcW w:w="718" w:type="dxa"/>
            <w:vMerge w:val="restart"/>
            <w:shd w:val="clear" w:color="auto" w:fill="auto"/>
            <w:vAlign w:val="center"/>
          </w:tcPr>
          <w:p w:rsidR="00DA3F12" w:rsidRPr="00AA658E" w:rsidRDefault="00DA3F12" w:rsidP="008D5220">
            <w:pPr>
              <w:rPr>
                <w:rFonts w:ascii="Verdana" w:hAnsi="Verdana"/>
                <w:sz w:val="16"/>
                <w:szCs w:val="16"/>
              </w:rPr>
            </w:pPr>
          </w:p>
        </w:tc>
        <w:tc>
          <w:tcPr>
            <w:tcW w:w="5229" w:type="dxa"/>
            <w:gridSpan w:val="2"/>
            <w:vMerge w:val="restart"/>
            <w:shd w:val="clear" w:color="auto" w:fill="auto"/>
            <w:vAlign w:val="center"/>
          </w:tcPr>
          <w:p w:rsidR="00DA3F12" w:rsidRPr="00AA658E" w:rsidRDefault="00DA3F12" w:rsidP="008D5220">
            <w:pPr>
              <w:pStyle w:val="a"/>
              <w:numPr>
                <w:ilvl w:val="0"/>
                <w:numId w:val="0"/>
              </w:numPr>
              <w:rPr>
                <w:rFonts w:ascii="Verdana" w:hAnsi="Verdana"/>
                <w:sz w:val="16"/>
                <w:szCs w:val="16"/>
              </w:rPr>
            </w:pPr>
            <w:r w:rsidRPr="00AA658E">
              <w:rPr>
                <w:rFonts w:ascii="Verdana" w:hAnsi="Verdana" w:cs="Tahoma"/>
                <w:sz w:val="16"/>
                <w:szCs w:val="16"/>
              </w:rPr>
              <w:t>Εξετάζεται ο βαθμός προόδου συγκεκριμένων διοικητικών ή άλλων ενεργειών, πέραν αυτών που εξετάζονται στο πλαίσιο του κριτηρίου Δ1 και οι οποίες είναι απαραίτητες για την υλοποίηση της προτεινόμενης πράξης, όπως εξειδικεύονται στην πρόσκληση</w:t>
            </w:r>
          </w:p>
        </w:tc>
        <w:tc>
          <w:tcPr>
            <w:tcW w:w="1800" w:type="dxa"/>
            <w:shd w:val="clear" w:color="auto" w:fill="auto"/>
            <w:vAlign w:val="center"/>
          </w:tcPr>
          <w:p w:rsidR="00DA3F12" w:rsidRPr="00AA658E" w:rsidRDefault="00DA3F12" w:rsidP="008D5220">
            <w:pPr>
              <w:ind w:right="-108"/>
              <w:rPr>
                <w:rFonts w:ascii="Verdana" w:hAnsi="Verdana"/>
                <w:b/>
                <w:sz w:val="16"/>
                <w:szCs w:val="16"/>
              </w:rPr>
            </w:pPr>
            <w:r w:rsidRPr="00AA658E">
              <w:rPr>
                <w:rFonts w:ascii="Verdana" w:hAnsi="Verdana"/>
                <w:b/>
                <w:sz w:val="16"/>
                <w:szCs w:val="16"/>
              </w:rPr>
              <w:t>Δεν Απαιτούνται</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10</w:t>
            </w:r>
          </w:p>
        </w:tc>
        <w:tc>
          <w:tcPr>
            <w:tcW w:w="1703" w:type="dxa"/>
            <w:gridSpan w:val="2"/>
            <w:vMerge w:val="restart"/>
            <w:shd w:val="clear" w:color="auto" w:fill="auto"/>
            <w:vAlign w:val="center"/>
          </w:tcPr>
          <w:p w:rsidR="00DA3F12" w:rsidRPr="00AA658E" w:rsidRDefault="00DA3F12" w:rsidP="008D5220">
            <w:pPr>
              <w:rPr>
                <w:rFonts w:ascii="Verdana" w:hAnsi="Verdana"/>
                <w:sz w:val="16"/>
                <w:szCs w:val="16"/>
              </w:rPr>
            </w:pPr>
          </w:p>
        </w:tc>
        <w:tc>
          <w:tcPr>
            <w:tcW w:w="1704" w:type="dxa"/>
            <w:vMerge w:val="restart"/>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b/>
                <w:sz w:val="16"/>
                <w:szCs w:val="16"/>
              </w:rPr>
              <w:t xml:space="preserve">Απαιτούνται </w:t>
            </w:r>
            <w:r w:rsidRPr="00AA658E">
              <w:rPr>
                <w:rFonts w:ascii="Verdana" w:hAnsi="Verdana"/>
                <w:sz w:val="16"/>
                <w:szCs w:val="16"/>
              </w:rPr>
              <w:t>και είναι:</w:t>
            </w:r>
          </w:p>
        </w:tc>
        <w:tc>
          <w:tcPr>
            <w:tcW w:w="913" w:type="dxa"/>
            <w:gridSpan w:val="2"/>
            <w:shd w:val="clear" w:color="auto" w:fill="auto"/>
            <w:vAlign w:val="center"/>
          </w:tcPr>
          <w:p w:rsidR="00DA3F12" w:rsidRPr="00AA658E" w:rsidRDefault="00DA3F12" w:rsidP="008D5220">
            <w:pPr>
              <w:rPr>
                <w:rFonts w:ascii="Verdana" w:hAnsi="Verdana"/>
                <w:sz w:val="16"/>
                <w:szCs w:val="16"/>
              </w:rPr>
            </w:pP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Ολοκληρωμένες</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10</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Δεν έχουν ολοκληρωθεί αλλά δεν αναμένεται να επηρεάσουν την υλοποίηση της πράξης</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8</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Δεν έχουν ολοκληρωθεί και ενδέχεται να επηρεάσουν την υλοποίηση της πράξης</w:t>
            </w:r>
          </w:p>
        </w:tc>
        <w:tc>
          <w:tcPr>
            <w:tcW w:w="913" w:type="dxa"/>
            <w:gridSpan w:val="2"/>
            <w:shd w:val="clear" w:color="auto" w:fill="auto"/>
            <w:vAlign w:val="center"/>
          </w:tcPr>
          <w:p w:rsidR="00DA3F12" w:rsidRPr="00AA658E" w:rsidRDefault="00DA3F12" w:rsidP="008D5220">
            <w:pPr>
              <w:rPr>
                <w:rFonts w:ascii="Verdana" w:hAnsi="Verdana"/>
                <w:sz w:val="16"/>
                <w:szCs w:val="16"/>
                <w:lang w:val="fr-FR"/>
              </w:rPr>
            </w:pPr>
            <w:r w:rsidRPr="00AA658E">
              <w:rPr>
                <w:rFonts w:ascii="Verdana" w:hAnsi="Verdana"/>
                <w:sz w:val="16"/>
                <w:szCs w:val="16"/>
              </w:rPr>
              <w:t>3</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800"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Δεν έχουν ολοκληρωθεί επηρεάζουν σημαντικά την υλοποίηση της πράξης</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0</w:t>
            </w:r>
          </w:p>
        </w:tc>
        <w:tc>
          <w:tcPr>
            <w:tcW w:w="1703" w:type="dxa"/>
            <w:gridSpan w:val="2"/>
            <w:vMerge/>
            <w:shd w:val="clear" w:color="auto" w:fill="auto"/>
            <w:vAlign w:val="center"/>
          </w:tcPr>
          <w:p w:rsidR="00DA3F12" w:rsidRPr="00AA658E" w:rsidRDefault="00DA3F12" w:rsidP="008D5220">
            <w:pPr>
              <w:rPr>
                <w:rFonts w:ascii="Verdana" w:hAnsi="Verdana"/>
                <w:sz w:val="16"/>
                <w:szCs w:val="16"/>
              </w:rPr>
            </w:pP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01"/>
        </w:trPr>
        <w:tc>
          <w:tcPr>
            <w:tcW w:w="8388" w:type="dxa"/>
            <w:gridSpan w:val="5"/>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ΠΡΟΫΠΟΘΕΣΗ ΘΕΤΙΚΗΣ ΑΞΙΟΛΟΓΗΣΗΣ</w:t>
            </w:r>
          </w:p>
          <w:p w:rsidR="00DA3F12" w:rsidRPr="00AA658E" w:rsidRDefault="00DA3F12" w:rsidP="008D5220">
            <w:pPr>
              <w:pStyle w:val="a"/>
              <w:numPr>
                <w:ilvl w:val="0"/>
                <w:numId w:val="0"/>
              </w:numPr>
              <w:rPr>
                <w:rFonts w:ascii="Verdana" w:hAnsi="Verdana"/>
                <w:sz w:val="16"/>
                <w:szCs w:val="16"/>
              </w:rPr>
            </w:pPr>
            <w:r w:rsidRPr="00AA658E">
              <w:rPr>
                <w:rFonts w:ascii="Verdana" w:hAnsi="Verdana"/>
                <w:sz w:val="16"/>
                <w:szCs w:val="16"/>
              </w:rPr>
              <w:t>Για όλα τα κριτήρια, η πράξη πρέπει να λαμβάνει σε κάθε επιμέρους κριτήριο βαθμολογία μεγαλύτερη του μηδέν (0) εκτός αν καθορίζεται διαφορετικά στην πρόσκληση.</w:t>
            </w:r>
          </w:p>
          <w:p w:rsidR="00DA3F12" w:rsidRPr="00AA658E" w:rsidRDefault="00DA3F12" w:rsidP="008D5220">
            <w:pPr>
              <w:rPr>
                <w:rFonts w:ascii="Verdana" w:hAnsi="Verdana"/>
                <w:sz w:val="16"/>
                <w:szCs w:val="16"/>
              </w:rPr>
            </w:pPr>
          </w:p>
        </w:tc>
        <w:tc>
          <w:tcPr>
            <w:tcW w:w="1800"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ΕΚΠΛΗΡΩΣΗ ΚΡΙΤΗΡΙΩΝ ΟΜΑΔΑΣ Δ</w:t>
            </w: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1703" w:type="dxa"/>
            <w:gridSpan w:val="2"/>
            <w:shd w:val="clear" w:color="auto" w:fill="auto"/>
            <w:vAlign w:val="center"/>
          </w:tcPr>
          <w:p w:rsidR="00DA3F12" w:rsidRPr="00AA658E" w:rsidRDefault="00613B1A" w:rsidP="008D5220">
            <w:pPr>
              <w:rPr>
                <w:rFonts w:ascii="Verdana" w:hAnsi="Verdana"/>
                <w:sz w:val="16"/>
                <w:szCs w:val="16"/>
              </w:rPr>
            </w:pPr>
            <w:r>
              <w:rPr>
                <w:rFonts w:ascii="Verdana" w:hAnsi="Verdana"/>
                <w:noProof/>
                <w:sz w:val="16"/>
                <w:szCs w:val="16"/>
                <w:lang w:eastAsia="el-GR"/>
              </w:rPr>
              <mc:AlternateContent>
                <mc:Choice Requires="wpc">
                  <w:drawing>
                    <wp:inline distT="0" distB="0" distL="0" distR="0">
                      <wp:extent cx="914400" cy="457200"/>
                      <wp:effectExtent l="0" t="0" r="0" b="0"/>
                      <wp:docPr id="62" name="Καμβάς 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Rectangle 64"/>
                              <wps:cNvSpPr>
                                <a:spLocks noChangeArrowheads="1"/>
                              </wps:cNvSpPr>
                              <wps:spPr bwMode="auto">
                                <a:xfrm>
                                  <a:off x="228600" y="1143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Καμβάς 62" o:spid="_x0000_s1026" editas="canvas" style="width:1in;height:36pt;mso-position-horizontal-relative:char;mso-position-vertical-relative:line" coordsize="914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44;height:4572;visibility:visible;mso-wrap-style:square">
                        <v:fill o:detectmouseclick="t"/>
                        <v:path o:connecttype="none"/>
                      </v:shape>
                      <v:rect id="Rectangle 64" o:spid="_x0000_s1028" style="position:absolute;left:2286;top:1143;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w10:anchorlock/>
                    </v:group>
                  </w:pict>
                </mc:Fallback>
              </mc:AlternateContent>
            </w:r>
          </w:p>
        </w:tc>
        <w:tc>
          <w:tcPr>
            <w:tcW w:w="1704" w:type="dxa"/>
            <w:vMerge w:val="restart"/>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00"/>
        </w:trPr>
        <w:tc>
          <w:tcPr>
            <w:tcW w:w="8388" w:type="dxa"/>
            <w:gridSpan w:val="5"/>
            <w:vMerge/>
            <w:shd w:val="clear" w:color="auto" w:fill="auto"/>
            <w:vAlign w:val="center"/>
          </w:tcPr>
          <w:p w:rsidR="00DA3F12" w:rsidRPr="00AA658E" w:rsidRDefault="00DA3F12" w:rsidP="008D5220">
            <w:pPr>
              <w:rPr>
                <w:rFonts w:ascii="Verdana" w:hAnsi="Verdana"/>
                <w:sz w:val="16"/>
                <w:szCs w:val="16"/>
              </w:rPr>
            </w:pPr>
          </w:p>
        </w:tc>
        <w:tc>
          <w:tcPr>
            <w:tcW w:w="1800" w:type="dxa"/>
            <w:vMerge/>
            <w:shd w:val="clear" w:color="auto" w:fill="auto"/>
            <w:vAlign w:val="center"/>
          </w:tcPr>
          <w:p w:rsidR="00DA3F12" w:rsidRPr="00AA658E" w:rsidRDefault="00DA3F12" w:rsidP="008D5220">
            <w:pPr>
              <w:rPr>
                <w:rFonts w:ascii="Verdana" w:hAnsi="Verdana"/>
                <w:sz w:val="16"/>
                <w:szCs w:val="16"/>
              </w:rPr>
            </w:pPr>
          </w:p>
        </w:tc>
        <w:tc>
          <w:tcPr>
            <w:tcW w:w="913"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1703" w:type="dxa"/>
            <w:gridSpan w:val="2"/>
            <w:shd w:val="clear" w:color="auto" w:fill="auto"/>
            <w:vAlign w:val="center"/>
          </w:tcPr>
          <w:p w:rsidR="00DA3F12" w:rsidRPr="00AA658E" w:rsidRDefault="00613B1A" w:rsidP="008D5220">
            <w:pPr>
              <w:rPr>
                <w:rFonts w:ascii="Verdana" w:hAnsi="Verdana"/>
                <w:sz w:val="16"/>
                <w:szCs w:val="16"/>
              </w:rPr>
            </w:pPr>
            <w:r>
              <w:rPr>
                <w:rFonts w:ascii="Verdana" w:hAnsi="Verdana"/>
                <w:noProof/>
                <w:sz w:val="16"/>
                <w:szCs w:val="16"/>
                <w:lang w:eastAsia="el-GR"/>
              </w:rPr>
              <mc:AlternateContent>
                <mc:Choice Requires="wpc">
                  <w:drawing>
                    <wp:inline distT="0" distB="0" distL="0" distR="0">
                      <wp:extent cx="914400" cy="457200"/>
                      <wp:effectExtent l="0" t="0" r="0" b="0"/>
                      <wp:docPr id="65" name="Καμβάς 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 name="Rectangle 67"/>
                              <wps:cNvSpPr>
                                <a:spLocks noChangeArrowheads="1"/>
                              </wps:cNvSpPr>
                              <wps:spPr bwMode="auto">
                                <a:xfrm>
                                  <a:off x="228600" y="1143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Καμβάς 65" o:spid="_x0000_s1026" editas="canvas" style="width:1in;height:36pt;mso-position-horizontal-relative:char;mso-position-vertical-relative:line" coordsize="914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">
                      <v:shape id="_x0000_s1027" type="#_x0000_t75" style="position:absolute;width:9144;height:4572;visibility:visible;mso-wrap-style:square">
                        <v:fill o:detectmouseclick="t"/>
                        <v:path o:connecttype="none"/>
                      </v:shape>
                      <v:rect id="Rectangle 67" o:spid="_x0000_s1028" style="position:absolute;left:2286;top:1143;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w10:anchorlock/>
                    </v:group>
                  </w:pict>
                </mc:Fallback>
              </mc:AlternateContent>
            </w: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128"/>
        </w:trPr>
        <w:tc>
          <w:tcPr>
            <w:tcW w:w="8388" w:type="dxa"/>
            <w:gridSpan w:val="5"/>
            <w:vMerge/>
            <w:shd w:val="clear" w:color="auto" w:fill="auto"/>
            <w:vAlign w:val="center"/>
          </w:tcPr>
          <w:p w:rsidR="00DA3F12" w:rsidRPr="00AA658E" w:rsidRDefault="00DA3F12" w:rsidP="008D5220">
            <w:pPr>
              <w:rPr>
                <w:rFonts w:ascii="Verdana" w:hAnsi="Verdana"/>
                <w:sz w:val="16"/>
                <w:szCs w:val="16"/>
              </w:rPr>
            </w:pPr>
          </w:p>
        </w:tc>
        <w:tc>
          <w:tcPr>
            <w:tcW w:w="6120" w:type="dxa"/>
            <w:gridSpan w:val="6"/>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ΣΥΝΟΛΙΚΗ ΒΑΘΜΟΛΟΓΙΑ ΚΑΤΗΓΟΡΙΑΣ  Δ =</w:t>
            </w:r>
          </w:p>
        </w:tc>
      </w:tr>
      <w:tr w:rsidR="00DA3F12" w:rsidRPr="00AA658E" w:rsidTr="008D5220">
        <w:trPr>
          <w:trHeight w:val="438"/>
        </w:trPr>
        <w:tc>
          <w:tcPr>
            <w:tcW w:w="14508" w:type="dxa"/>
            <w:gridSpan w:val="11"/>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ΠΑΡΑΤΗΡΗΣΕΙΣ:</w:t>
            </w:r>
          </w:p>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p>
        </w:tc>
      </w:tr>
      <w:tr w:rsidR="00DA3F12" w:rsidRPr="00AA658E" w:rsidTr="008D5220">
        <w:trPr>
          <w:trHeight w:val="706"/>
        </w:trPr>
        <w:tc>
          <w:tcPr>
            <w:tcW w:w="7128" w:type="dxa"/>
            <w:gridSpan w:val="4"/>
            <w:shd w:val="clear" w:color="auto" w:fill="auto"/>
          </w:tcPr>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r w:rsidRPr="00AA658E">
              <w:rPr>
                <w:rFonts w:ascii="Verdana" w:hAnsi="Verdana"/>
                <w:sz w:val="16"/>
                <w:szCs w:val="16"/>
              </w:rPr>
              <w:t>Ημερομηνία:</w:t>
            </w:r>
          </w:p>
        </w:tc>
        <w:tc>
          <w:tcPr>
            <w:tcW w:w="7380" w:type="dxa"/>
            <w:gridSpan w:val="7"/>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Υπογραφή:</w:t>
            </w:r>
          </w:p>
        </w:tc>
      </w:tr>
    </w:tbl>
    <w:p w:rsidR="00DA3F12" w:rsidRPr="00AA658E" w:rsidRDefault="00DA3F12" w:rsidP="00DA3F12">
      <w:pPr>
        <w:tabs>
          <w:tab w:val="left" w:pos="5220"/>
        </w:tabs>
        <w:rPr>
          <w:rFonts w:ascii="Verdana" w:hAnsi="Verdana"/>
        </w:rPr>
      </w:pPr>
      <w:r w:rsidRPr="00AA658E">
        <w:rPr>
          <w:rFonts w:ascii="Verdana" w:hAnsi="Verdana"/>
        </w:rPr>
        <w:br w:type="page"/>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93"/>
        <w:gridCol w:w="718"/>
        <w:gridCol w:w="3969"/>
        <w:gridCol w:w="1260"/>
        <w:gridCol w:w="1785"/>
        <w:gridCol w:w="555"/>
        <w:gridCol w:w="13"/>
        <w:gridCol w:w="1697"/>
        <w:gridCol w:w="6"/>
        <w:gridCol w:w="1704"/>
      </w:tblGrid>
      <w:tr w:rsidR="00DA3F12" w:rsidRPr="00AA658E" w:rsidTr="008D5220">
        <w:tc>
          <w:tcPr>
            <w:tcW w:w="14148" w:type="dxa"/>
            <w:gridSpan w:val="11"/>
            <w:tcBorders>
              <w:bottom w:val="single" w:sz="4" w:space="0" w:color="auto"/>
            </w:tcBorders>
            <w:shd w:val="clear" w:color="auto" w:fill="FFFFFF"/>
          </w:tcPr>
          <w:p w:rsidR="00DA3F12" w:rsidRPr="00AA658E" w:rsidRDefault="00DA3F12" w:rsidP="008D5220">
            <w:pPr>
              <w:jc w:val="center"/>
              <w:rPr>
                <w:rFonts w:ascii="Verdana" w:hAnsi="Verdana"/>
                <w:b/>
                <w:sz w:val="20"/>
                <w:szCs w:val="20"/>
              </w:rPr>
            </w:pPr>
            <w:r w:rsidRPr="00AA658E">
              <w:rPr>
                <w:rFonts w:ascii="Verdana" w:hAnsi="Verdana"/>
                <w:b/>
                <w:sz w:val="20"/>
                <w:szCs w:val="20"/>
              </w:rPr>
              <w:lastRenderedPageBreak/>
              <w:t>ΑΞΙΟΛΟΓΗΣΗ ΣΕ ΕΠΙΠΕΔΟ ΚΑΤΗΓΟΡΙΑΣ ΚΡΙΤΗΡΙΩΝ – ΣΤΑΔΙΟ Β’  Αξιολόγηση των προτάσεων ανά ομάδα κριτηρίων</w:t>
            </w:r>
          </w:p>
        </w:tc>
      </w:tr>
      <w:tr w:rsidR="00DA3F12" w:rsidRPr="00AA658E" w:rsidTr="008D5220">
        <w:tc>
          <w:tcPr>
            <w:tcW w:w="3159" w:type="dxa"/>
            <w:gridSpan w:val="3"/>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ΟΜΑΔΑ ΚΡΙΤΗΡΙΩΝ</w:t>
            </w:r>
          </w:p>
        </w:tc>
        <w:tc>
          <w:tcPr>
            <w:tcW w:w="10989" w:type="dxa"/>
            <w:gridSpan w:val="8"/>
            <w:tcBorders>
              <w:bottom w:val="single" w:sz="4" w:space="0" w:color="auto"/>
            </w:tcBorders>
            <w:shd w:val="clear" w:color="auto" w:fill="C0C0C0"/>
          </w:tcPr>
          <w:p w:rsidR="00DA3F12" w:rsidRPr="00AA658E" w:rsidRDefault="00DA3F12" w:rsidP="008D5220">
            <w:pPr>
              <w:rPr>
                <w:rFonts w:ascii="Verdana" w:hAnsi="Verdana"/>
                <w:b/>
                <w:sz w:val="18"/>
                <w:szCs w:val="18"/>
              </w:rPr>
            </w:pPr>
            <w:r w:rsidRPr="00AA658E">
              <w:rPr>
                <w:rFonts w:ascii="Verdana" w:hAnsi="Verdana"/>
                <w:b/>
                <w:sz w:val="18"/>
                <w:szCs w:val="18"/>
              </w:rPr>
              <w:t xml:space="preserve">Ε.   </w:t>
            </w:r>
            <w:r w:rsidRPr="00AA658E">
              <w:rPr>
                <w:rFonts w:ascii="Verdana" w:hAnsi="Verdana" w:cs="Arial"/>
                <w:b/>
                <w:bCs/>
                <w:caps/>
                <w:sz w:val="18"/>
                <w:szCs w:val="18"/>
              </w:rPr>
              <w:t>Διοικητική, Επιχειρησιακή και Χρηματοοικονομική ικανότητα δυνητικού δικαιούχου</w:t>
            </w:r>
          </w:p>
        </w:tc>
      </w:tr>
      <w:tr w:rsidR="00DA3F12" w:rsidRPr="00AA658E" w:rsidTr="008D5220">
        <w:tc>
          <w:tcPr>
            <w:tcW w:w="648"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Α/Α</w:t>
            </w:r>
          </w:p>
        </w:tc>
        <w:tc>
          <w:tcPr>
            <w:tcW w:w="1793"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Περιγραφή Κριτηρίου</w:t>
            </w:r>
          </w:p>
        </w:tc>
        <w:tc>
          <w:tcPr>
            <w:tcW w:w="718"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Πεδίο ΤΔΠ</w:t>
            </w:r>
          </w:p>
        </w:tc>
        <w:tc>
          <w:tcPr>
            <w:tcW w:w="5229" w:type="dxa"/>
            <w:gridSpan w:val="2"/>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Εξειδίκευση κριτηρίου</w:t>
            </w:r>
          </w:p>
        </w:tc>
        <w:tc>
          <w:tcPr>
            <w:tcW w:w="1785"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Κατάσταση</w:t>
            </w:r>
          </w:p>
        </w:tc>
        <w:tc>
          <w:tcPr>
            <w:tcW w:w="555" w:type="dxa"/>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Τιμή</w:t>
            </w:r>
          </w:p>
        </w:tc>
        <w:tc>
          <w:tcPr>
            <w:tcW w:w="1710" w:type="dxa"/>
            <w:gridSpan w:val="2"/>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Βαθμός</w:t>
            </w:r>
          </w:p>
        </w:tc>
        <w:tc>
          <w:tcPr>
            <w:tcW w:w="1710" w:type="dxa"/>
            <w:gridSpan w:val="2"/>
            <w:shd w:val="clear" w:color="auto" w:fill="CCCCFF"/>
            <w:vAlign w:val="center"/>
          </w:tcPr>
          <w:p w:rsidR="00DA3F12" w:rsidRPr="00AA658E" w:rsidRDefault="00DA3F12" w:rsidP="008D5220">
            <w:pPr>
              <w:jc w:val="center"/>
              <w:rPr>
                <w:rFonts w:ascii="Verdana" w:hAnsi="Verdana"/>
                <w:b/>
                <w:sz w:val="16"/>
                <w:szCs w:val="16"/>
              </w:rPr>
            </w:pPr>
            <w:r w:rsidRPr="00AA658E">
              <w:rPr>
                <w:rFonts w:ascii="Verdana" w:hAnsi="Verdana"/>
                <w:b/>
                <w:sz w:val="16"/>
                <w:szCs w:val="16"/>
              </w:rPr>
              <w:t>Αιτιολόγηση</w:t>
            </w:r>
          </w:p>
        </w:tc>
      </w:tr>
      <w:tr w:rsidR="00DA3F12" w:rsidRPr="00AA658E" w:rsidTr="008D5220">
        <w:trPr>
          <w:trHeight w:val="441"/>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Ε1</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Διοικητική ικανότητα του φορέα της πρότασης (δυνητικός δικαιούχος)</w:t>
            </w:r>
          </w:p>
        </w:tc>
        <w:tc>
          <w:tcPr>
            <w:tcW w:w="718" w:type="dxa"/>
            <w:vMerge w:val="restart"/>
            <w:shd w:val="clear" w:color="auto" w:fill="auto"/>
            <w:vAlign w:val="center"/>
          </w:tcPr>
          <w:p w:rsidR="00DA3F12" w:rsidRPr="00AA658E" w:rsidRDefault="00DA3F12" w:rsidP="008D5220">
            <w:pPr>
              <w:rPr>
                <w:rFonts w:ascii="Verdana" w:hAnsi="Verdana"/>
                <w:sz w:val="16"/>
                <w:szCs w:val="16"/>
              </w:rPr>
            </w:pPr>
          </w:p>
        </w:tc>
        <w:tc>
          <w:tcPr>
            <w:tcW w:w="5229" w:type="dxa"/>
            <w:gridSpan w:val="2"/>
            <w:vMerge w:val="restart"/>
            <w:shd w:val="clear" w:color="auto" w:fill="auto"/>
            <w:vAlign w:val="center"/>
          </w:tcPr>
          <w:p w:rsidR="00DA3F12" w:rsidRPr="00AA658E" w:rsidRDefault="00DA3F12" w:rsidP="008D5220">
            <w:pPr>
              <w:autoSpaceDE w:val="0"/>
              <w:autoSpaceDN w:val="0"/>
              <w:adjustRightInd w:val="0"/>
              <w:rPr>
                <w:rFonts w:ascii="Verdana" w:hAnsi="Verdana"/>
                <w:sz w:val="16"/>
                <w:szCs w:val="16"/>
              </w:rPr>
            </w:pPr>
            <w:r w:rsidRPr="00AA658E">
              <w:rPr>
                <w:rFonts w:ascii="Verdana" w:hAnsi="Verdana"/>
                <w:sz w:val="16"/>
                <w:szCs w:val="16"/>
              </w:rPr>
              <w:t xml:space="preserve">Εξετάζεται κατά πόσο ο δυνητικός δικαιούχος διαθέτει την οργανωτική δομή και τις απαραίτητες διαδικασίες για την υλοποίηση της προτεινόμενης πράξης, με βάση τα όσα προβλέπονται στην Πρόσκληση. </w:t>
            </w:r>
          </w:p>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 xml:space="preserve">Εκπλήρωση του κριτηρίου </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Σε αντίθετη περίπτωση</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Ε2</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Επιχειρησιακή ικανότητα του δυνητικού δικαιούχου</w:t>
            </w:r>
            <w:r w:rsidRPr="00AA658E">
              <w:rPr>
                <w:rStyle w:val="afc"/>
                <w:rFonts w:ascii="Verdana" w:hAnsi="Verdana"/>
                <w:b/>
                <w:sz w:val="16"/>
                <w:szCs w:val="16"/>
              </w:rPr>
              <w:footnoteReference w:id="4"/>
            </w:r>
          </w:p>
        </w:tc>
        <w:tc>
          <w:tcPr>
            <w:tcW w:w="718" w:type="dxa"/>
            <w:vMerge w:val="restart"/>
            <w:shd w:val="clear" w:color="auto" w:fill="auto"/>
            <w:vAlign w:val="center"/>
          </w:tcPr>
          <w:p w:rsidR="00DA3F12" w:rsidRPr="00AA658E" w:rsidRDefault="00DA3F12" w:rsidP="008D5220">
            <w:pPr>
              <w:rPr>
                <w:rFonts w:ascii="Verdana" w:hAnsi="Verdana"/>
                <w:sz w:val="16"/>
                <w:szCs w:val="16"/>
              </w:rPr>
            </w:pPr>
          </w:p>
        </w:tc>
        <w:tc>
          <w:tcPr>
            <w:tcW w:w="5229" w:type="dxa"/>
            <w:gridSpan w:val="2"/>
            <w:vMerge w:val="restart"/>
            <w:shd w:val="clear" w:color="auto" w:fill="auto"/>
            <w:vAlign w:val="center"/>
          </w:tcPr>
          <w:p w:rsidR="00DA3F12" w:rsidRPr="00AA658E" w:rsidRDefault="00DA3F12" w:rsidP="008D5220">
            <w:pPr>
              <w:autoSpaceDE w:val="0"/>
              <w:autoSpaceDN w:val="0"/>
              <w:adjustRightInd w:val="0"/>
              <w:rPr>
                <w:rFonts w:ascii="Verdana" w:hAnsi="Verdana"/>
                <w:sz w:val="16"/>
                <w:szCs w:val="16"/>
              </w:rPr>
            </w:pPr>
            <w:r w:rsidRPr="00AA658E">
              <w:rPr>
                <w:rFonts w:ascii="Verdana" w:hAnsi="Verdana"/>
                <w:sz w:val="16"/>
                <w:szCs w:val="16"/>
              </w:rPr>
              <w:t>Με βάση το φυσικό και οικονομικό αντικείμενο της προτεινόμενης πράξης αξιολογείται κατά πόσο η ομάδα έργου μπορεί να ανταποκριθεί στα στάδια υλοποίησης της πράξης, δίνοντας ιδιαίτερη σημασία στα στάδια υλοποίησης με την μεγαλύτερη χρονική διάρκεια.</w:t>
            </w:r>
          </w:p>
          <w:p w:rsidR="00DA3F12" w:rsidRPr="00AA658E" w:rsidRDefault="00DA3F12" w:rsidP="008D5220">
            <w:pPr>
              <w:autoSpaceDE w:val="0"/>
              <w:autoSpaceDN w:val="0"/>
              <w:adjustRightInd w:val="0"/>
              <w:spacing w:before="0"/>
              <w:rPr>
                <w:rFonts w:ascii="Verdana" w:hAnsi="Verdana"/>
                <w:sz w:val="16"/>
                <w:szCs w:val="16"/>
              </w:rPr>
            </w:pPr>
          </w:p>
          <w:p w:rsidR="00DA3F12" w:rsidRPr="00AA658E" w:rsidRDefault="00DA3F12" w:rsidP="008D5220">
            <w:pPr>
              <w:autoSpaceDE w:val="0"/>
              <w:autoSpaceDN w:val="0"/>
              <w:adjustRightInd w:val="0"/>
              <w:spacing w:before="0"/>
              <w:rPr>
                <w:rFonts w:ascii="Verdana" w:hAnsi="Verdana"/>
                <w:sz w:val="16"/>
                <w:szCs w:val="16"/>
              </w:rPr>
            </w:pPr>
            <w:r w:rsidRPr="00AA658E">
              <w:rPr>
                <w:rFonts w:ascii="Verdana" w:hAnsi="Verdana"/>
                <w:sz w:val="16"/>
                <w:szCs w:val="16"/>
              </w:rPr>
              <w:t xml:space="preserve">Εξετάζονται: </w:t>
            </w:r>
          </w:p>
          <w:p w:rsidR="00DA3F12" w:rsidRPr="00AA658E" w:rsidRDefault="00DA3F12" w:rsidP="008D5220">
            <w:pPr>
              <w:autoSpaceDE w:val="0"/>
              <w:autoSpaceDN w:val="0"/>
              <w:adjustRightInd w:val="0"/>
              <w:spacing w:before="0"/>
              <w:rPr>
                <w:rFonts w:ascii="Verdana" w:hAnsi="Verdana"/>
                <w:sz w:val="16"/>
                <w:szCs w:val="16"/>
              </w:rPr>
            </w:pPr>
            <w:r w:rsidRPr="00AA658E">
              <w:rPr>
                <w:rFonts w:ascii="Verdana" w:hAnsi="Verdana"/>
                <w:sz w:val="16"/>
                <w:szCs w:val="16"/>
              </w:rPr>
              <w:t xml:space="preserve">α) η προηγούμενη εμπειρία του δυνητικού δικαιούχου στην υλοποίηση παρόμοιων πράξεων </w:t>
            </w:r>
          </w:p>
          <w:p w:rsidR="00DA3F12" w:rsidRPr="00AA658E" w:rsidRDefault="00DA3F12" w:rsidP="008D5220">
            <w:pPr>
              <w:autoSpaceDE w:val="0"/>
              <w:autoSpaceDN w:val="0"/>
              <w:adjustRightInd w:val="0"/>
              <w:spacing w:before="0"/>
              <w:rPr>
                <w:rFonts w:ascii="Verdana" w:hAnsi="Verdana"/>
                <w:sz w:val="16"/>
                <w:szCs w:val="16"/>
              </w:rPr>
            </w:pPr>
            <w:r w:rsidRPr="00AA658E">
              <w:rPr>
                <w:rFonts w:ascii="Verdana" w:hAnsi="Verdana"/>
                <w:sz w:val="16"/>
                <w:szCs w:val="16"/>
              </w:rPr>
              <w:t>β) 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p w:rsidR="00DA3F12" w:rsidRPr="00AA658E" w:rsidRDefault="00DA3F12" w:rsidP="008D5220">
            <w:pPr>
              <w:spacing w:line="264" w:lineRule="auto"/>
              <w:rPr>
                <w:rFonts w:ascii="Verdana" w:hAnsi="Verdana"/>
                <w:sz w:val="18"/>
                <w:szCs w:val="18"/>
              </w:rPr>
            </w:pPr>
            <w:r w:rsidRPr="00AA658E">
              <w:rPr>
                <w:rFonts w:ascii="Verdana" w:hAnsi="Verdana"/>
                <w:sz w:val="16"/>
                <w:szCs w:val="16"/>
              </w:rPr>
              <w:t xml:space="preserve">Στην περίπτωση που διαπιστώνονται ενδεχόμενες ελλείψεις στην ομάδα έργου, (αριθμητική επάρκεια, απαιτούμενη ειδίκευση ή έλλειψη εμπειρίας στην υλοποίηση συναφών πράξεων) εξετάζεται εάν τα συγκεκριμένα μέτρα αντιμετώπισης των αδυναμιών που περιγράφονται από το δικαιούχο καλύπτουν επαρκώς τις ελλείψεις. </w:t>
            </w:r>
          </w:p>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autoSpaceDE w:val="0"/>
              <w:autoSpaceDN w:val="0"/>
              <w:adjustRightInd w:val="0"/>
              <w:rPr>
                <w:rFonts w:ascii="Verdana" w:hAnsi="Verdana"/>
                <w:b/>
                <w:sz w:val="16"/>
                <w:szCs w:val="16"/>
              </w:rPr>
            </w:pPr>
            <w:r w:rsidRPr="00AA658E">
              <w:rPr>
                <w:rFonts w:ascii="Verdana" w:hAnsi="Verdana"/>
                <w:b/>
                <w:sz w:val="16"/>
                <w:szCs w:val="16"/>
              </w:rPr>
              <w:lastRenderedPageBreak/>
              <w:t>α)</w:t>
            </w:r>
            <w:r w:rsidR="00BF7251">
              <w:rPr>
                <w:rFonts w:ascii="Verdana" w:hAnsi="Verdana"/>
                <w:b/>
                <w:sz w:val="16"/>
                <w:szCs w:val="16"/>
              </w:rPr>
              <w:t xml:space="preserve"> </w:t>
            </w:r>
            <w:r w:rsidRPr="00AA658E">
              <w:rPr>
                <w:rFonts w:ascii="Verdana" w:hAnsi="Verdana"/>
                <w:b/>
                <w:sz w:val="16"/>
                <w:szCs w:val="16"/>
              </w:rPr>
              <w:t xml:space="preserve">Προηγούμενη εμπειρία του δυνητικού δικαιούχου στην υλοποίηση παρόμοιων πράξεων </w:t>
            </w:r>
          </w:p>
        </w:tc>
        <w:tc>
          <w:tcPr>
            <w:tcW w:w="568" w:type="dxa"/>
            <w:gridSpan w:val="2"/>
            <w:shd w:val="clear" w:color="auto" w:fill="auto"/>
            <w:vAlign w:val="center"/>
          </w:tcPr>
          <w:p w:rsidR="00DA3F12" w:rsidRPr="00AA658E" w:rsidRDefault="00DA3F12" w:rsidP="008D5220">
            <w:pPr>
              <w:rPr>
                <w:rFonts w:ascii="Verdana" w:hAnsi="Verdana"/>
                <w:sz w:val="16"/>
                <w:szCs w:val="16"/>
              </w:rPr>
            </w:pPr>
          </w:p>
        </w:tc>
        <w:tc>
          <w:tcPr>
            <w:tcW w:w="1703" w:type="dxa"/>
            <w:gridSpan w:val="2"/>
            <w:shd w:val="clear" w:color="auto" w:fill="auto"/>
            <w:vAlign w:val="center"/>
          </w:tcPr>
          <w:p w:rsidR="00DA3F12" w:rsidRPr="00AA658E" w:rsidRDefault="00DA3F12" w:rsidP="008D5220">
            <w:pPr>
              <w:jc w:val="center"/>
              <w:rPr>
                <w:rFonts w:ascii="Verdana" w:hAnsi="Verdana"/>
              </w:rPr>
            </w:pPr>
          </w:p>
        </w:tc>
        <w:tc>
          <w:tcPr>
            <w:tcW w:w="1704"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Εκπλήρωση του κριτηρίου</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Σε αντίθετη περίπτωση</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ind w:right="-108"/>
              <w:rPr>
                <w:rFonts w:ascii="Verdana" w:hAnsi="Verdana"/>
                <w:b/>
                <w:sz w:val="16"/>
                <w:szCs w:val="16"/>
              </w:rPr>
            </w:pPr>
            <w:r w:rsidRPr="00AA658E">
              <w:rPr>
                <w:rFonts w:ascii="Verdana" w:hAnsi="Verdana"/>
                <w:b/>
                <w:sz w:val="16"/>
                <w:szCs w:val="16"/>
              </w:rPr>
              <w:t>β)</w:t>
            </w:r>
            <w:r w:rsidR="00BF7251">
              <w:rPr>
                <w:rFonts w:ascii="Verdana" w:hAnsi="Verdana"/>
                <w:b/>
                <w:sz w:val="16"/>
                <w:szCs w:val="16"/>
              </w:rPr>
              <w:t xml:space="preserve"> </w:t>
            </w:r>
            <w:r w:rsidRPr="00AA658E">
              <w:rPr>
                <w:rFonts w:ascii="Verdana" w:hAnsi="Verdana"/>
                <w:b/>
                <w:sz w:val="16"/>
                <w:szCs w:val="16"/>
              </w:rPr>
              <w:t>Διαθεσιμότητα/ επάρκεια προσωπικού (ομάδα έργου)</w:t>
            </w:r>
          </w:p>
        </w:tc>
        <w:tc>
          <w:tcPr>
            <w:tcW w:w="568" w:type="dxa"/>
            <w:gridSpan w:val="2"/>
            <w:shd w:val="clear" w:color="auto" w:fill="auto"/>
            <w:vAlign w:val="center"/>
          </w:tcPr>
          <w:p w:rsidR="00DA3F12" w:rsidRPr="00AA658E" w:rsidRDefault="00DA3F12" w:rsidP="008D5220">
            <w:pPr>
              <w:rPr>
                <w:rFonts w:ascii="Verdana" w:hAnsi="Verdana"/>
                <w:sz w:val="16"/>
                <w:szCs w:val="16"/>
              </w:rPr>
            </w:pPr>
          </w:p>
        </w:tc>
        <w:tc>
          <w:tcPr>
            <w:tcW w:w="1703" w:type="dxa"/>
            <w:gridSpan w:val="2"/>
            <w:shd w:val="clear" w:color="auto" w:fill="auto"/>
            <w:vAlign w:val="center"/>
          </w:tcPr>
          <w:p w:rsidR="00DA3F12" w:rsidRPr="00AA658E" w:rsidRDefault="00DA3F12" w:rsidP="008D5220">
            <w:pPr>
              <w:rPr>
                <w:rFonts w:ascii="Verdana" w:hAnsi="Verdana"/>
                <w:sz w:val="16"/>
                <w:szCs w:val="16"/>
              </w:rPr>
            </w:pPr>
          </w:p>
        </w:tc>
        <w:tc>
          <w:tcPr>
            <w:tcW w:w="1704"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Εκπλήρωση του κριτηρίου</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Σε αντίθετη περίπτωση</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41"/>
        </w:trPr>
        <w:tc>
          <w:tcPr>
            <w:tcW w:w="648"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lastRenderedPageBreak/>
              <w:t>Ε3</w:t>
            </w:r>
          </w:p>
        </w:tc>
        <w:tc>
          <w:tcPr>
            <w:tcW w:w="1793"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 xml:space="preserve">             Χρηματοοικονομική ικανότητα του δυνητικού δικαιούχου   </w:t>
            </w:r>
          </w:p>
        </w:tc>
        <w:tc>
          <w:tcPr>
            <w:tcW w:w="718" w:type="dxa"/>
            <w:vMerge w:val="restart"/>
            <w:shd w:val="clear" w:color="auto" w:fill="auto"/>
            <w:vAlign w:val="center"/>
          </w:tcPr>
          <w:p w:rsidR="00DA3F12" w:rsidRPr="00AA658E" w:rsidRDefault="00DA3F12" w:rsidP="008D5220">
            <w:pPr>
              <w:rPr>
                <w:rFonts w:ascii="Verdana" w:hAnsi="Verdana"/>
                <w:sz w:val="16"/>
                <w:szCs w:val="16"/>
              </w:rPr>
            </w:pPr>
          </w:p>
        </w:tc>
        <w:tc>
          <w:tcPr>
            <w:tcW w:w="5229" w:type="dxa"/>
            <w:gridSpan w:val="2"/>
            <w:vMerge w:val="restart"/>
            <w:shd w:val="clear" w:color="auto" w:fill="auto"/>
            <w:vAlign w:val="center"/>
          </w:tcPr>
          <w:p w:rsidR="00DA3F12" w:rsidRPr="00AA658E" w:rsidRDefault="00DA3F12" w:rsidP="008D5220">
            <w:pPr>
              <w:pStyle w:val="af1"/>
              <w:rPr>
                <w:rFonts w:ascii="Verdana" w:hAnsi="Verdana"/>
                <w:sz w:val="16"/>
                <w:szCs w:val="16"/>
              </w:rPr>
            </w:pPr>
            <w:r w:rsidRPr="00AA658E">
              <w:rPr>
                <w:rFonts w:ascii="Verdana" w:hAnsi="Verdana"/>
                <w:sz w:val="16"/>
                <w:szCs w:val="16"/>
              </w:rPr>
              <w:t>Εξετάζεται η δυνατότητα του δικαιούχου να συμβάλλει με ίδιους πόρους στην υλοποίηση της προτεινόμενης πράξης, μόνο εφόσον απαιτείται η καταβολή ίδιων πόρων.</w:t>
            </w:r>
          </w:p>
          <w:p w:rsidR="00DA3F12" w:rsidRPr="00AA658E" w:rsidRDefault="00DA3F12" w:rsidP="008D5220">
            <w:pPr>
              <w:autoSpaceDE w:val="0"/>
              <w:autoSpaceDN w:val="0"/>
              <w:adjustRightInd w:val="0"/>
              <w:rPr>
                <w:rFonts w:ascii="Verdana" w:hAnsi="Verdana"/>
                <w:sz w:val="16"/>
                <w:szCs w:val="16"/>
              </w:rPr>
            </w:pPr>
          </w:p>
        </w:tc>
        <w:tc>
          <w:tcPr>
            <w:tcW w:w="1785"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Εκπλήρωση του κριτηρίου</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vMerge w:val="restart"/>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1785" w:type="dxa"/>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Σε αντίθετη περίπτωση</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38"/>
        </w:trPr>
        <w:tc>
          <w:tcPr>
            <w:tcW w:w="648" w:type="dxa"/>
            <w:vMerge/>
            <w:shd w:val="clear" w:color="auto" w:fill="auto"/>
            <w:vAlign w:val="center"/>
          </w:tcPr>
          <w:p w:rsidR="00DA3F12" w:rsidRPr="00AA658E" w:rsidRDefault="00DA3F12" w:rsidP="008D5220">
            <w:pPr>
              <w:rPr>
                <w:rFonts w:ascii="Verdana" w:hAnsi="Verdana"/>
                <w:b/>
                <w:sz w:val="16"/>
                <w:szCs w:val="16"/>
              </w:rPr>
            </w:pPr>
          </w:p>
        </w:tc>
        <w:tc>
          <w:tcPr>
            <w:tcW w:w="1793" w:type="dxa"/>
            <w:vMerge/>
            <w:shd w:val="clear" w:color="auto" w:fill="auto"/>
            <w:vAlign w:val="center"/>
          </w:tcPr>
          <w:p w:rsidR="00DA3F12" w:rsidRPr="00AA658E" w:rsidRDefault="00DA3F12" w:rsidP="008D5220">
            <w:pPr>
              <w:rPr>
                <w:rFonts w:ascii="Verdana" w:hAnsi="Verdana"/>
                <w:b/>
                <w:sz w:val="16"/>
                <w:szCs w:val="16"/>
              </w:rPr>
            </w:pPr>
          </w:p>
        </w:tc>
        <w:tc>
          <w:tcPr>
            <w:tcW w:w="718" w:type="dxa"/>
            <w:vMerge/>
            <w:shd w:val="clear" w:color="auto" w:fill="auto"/>
            <w:vAlign w:val="center"/>
          </w:tcPr>
          <w:p w:rsidR="00DA3F12" w:rsidRPr="00AA658E" w:rsidRDefault="00DA3F12" w:rsidP="008D5220">
            <w:pPr>
              <w:rPr>
                <w:rFonts w:ascii="Verdana" w:hAnsi="Verdana"/>
                <w:sz w:val="16"/>
                <w:szCs w:val="16"/>
              </w:rPr>
            </w:pPr>
          </w:p>
        </w:tc>
        <w:tc>
          <w:tcPr>
            <w:tcW w:w="5229" w:type="dxa"/>
            <w:gridSpan w:val="2"/>
            <w:vMerge/>
            <w:shd w:val="clear" w:color="auto" w:fill="auto"/>
            <w:vAlign w:val="center"/>
          </w:tcPr>
          <w:p w:rsidR="00DA3F12" w:rsidRPr="00AA658E" w:rsidRDefault="00DA3F12" w:rsidP="008D5220">
            <w:pPr>
              <w:rPr>
                <w:rFonts w:ascii="Verdana" w:hAnsi="Verdana"/>
                <w:sz w:val="16"/>
                <w:szCs w:val="16"/>
              </w:rPr>
            </w:pPr>
          </w:p>
        </w:tc>
        <w:tc>
          <w:tcPr>
            <w:tcW w:w="2353" w:type="dxa"/>
            <w:gridSpan w:val="3"/>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ΔΕΝ ΕΦΑΡΜΟΖΕΤΑΙ</w:t>
            </w:r>
          </w:p>
        </w:tc>
        <w:tc>
          <w:tcPr>
            <w:tcW w:w="1703" w:type="dxa"/>
            <w:gridSpan w:val="2"/>
            <w:shd w:val="clear" w:color="auto" w:fill="auto"/>
            <w:vAlign w:val="center"/>
          </w:tcPr>
          <w:p w:rsidR="00DA3F12" w:rsidRPr="00AA658E" w:rsidRDefault="00DA3F12" w:rsidP="008D5220">
            <w:pPr>
              <w:jc w:val="center"/>
              <w:rPr>
                <w:rFonts w:ascii="Verdana" w:hAnsi="Verdana"/>
              </w:rPr>
            </w:pPr>
            <w:r w:rsidRPr="00AA658E">
              <w:rPr>
                <w:rFonts w:ascii="Verdana" w:hAnsi="Verdana"/>
                <w:sz w:val="40"/>
                <w:szCs w:val="40"/>
              </w:rPr>
              <w:t>□</w:t>
            </w: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293"/>
        </w:trPr>
        <w:tc>
          <w:tcPr>
            <w:tcW w:w="8388" w:type="dxa"/>
            <w:gridSpan w:val="5"/>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ΠΡΟΫΠΟΘΕΣΗ ΘΕΤΙΚΗΣ ΑΞΙΟΛΟΓΗΣΗΣ</w:t>
            </w:r>
          </w:p>
          <w:p w:rsidR="00DA3F12" w:rsidRPr="00AA658E" w:rsidRDefault="00DA3F12" w:rsidP="008D5220">
            <w:pPr>
              <w:rPr>
                <w:rFonts w:ascii="Verdana" w:hAnsi="Verdana" w:cs="Tahoma"/>
                <w:sz w:val="16"/>
                <w:szCs w:val="16"/>
                <w:vertAlign w:val="superscript"/>
              </w:rPr>
            </w:pPr>
            <w:r w:rsidRPr="00AA658E">
              <w:rPr>
                <w:rFonts w:ascii="Verdana" w:hAnsi="Verdana"/>
                <w:sz w:val="16"/>
                <w:szCs w:val="16"/>
              </w:rPr>
              <w:t>Η Πράξη δεν πρέπει να λαμβάνει αρνητική τιμή "ΟΧΙ" σε κανένα από τα κριτήρια της Κατηγορίας Ε</w:t>
            </w:r>
            <w:r w:rsidRPr="00AA658E">
              <w:rPr>
                <w:rStyle w:val="afc"/>
                <w:rFonts w:ascii="Verdana" w:hAnsi="Verdana" w:cs="Tahoma"/>
                <w:sz w:val="16"/>
                <w:szCs w:val="16"/>
              </w:rPr>
              <w:t>4</w:t>
            </w:r>
          </w:p>
        </w:tc>
        <w:tc>
          <w:tcPr>
            <w:tcW w:w="1785" w:type="dxa"/>
            <w:vMerge w:val="restart"/>
            <w:shd w:val="clear" w:color="auto" w:fill="auto"/>
            <w:vAlign w:val="center"/>
          </w:tcPr>
          <w:p w:rsidR="00DA3F12" w:rsidRPr="00AA658E" w:rsidRDefault="00DA3F12" w:rsidP="008D5220">
            <w:pPr>
              <w:rPr>
                <w:rFonts w:ascii="Verdana" w:hAnsi="Verdana"/>
                <w:b/>
                <w:sz w:val="16"/>
                <w:szCs w:val="16"/>
              </w:rPr>
            </w:pPr>
            <w:r w:rsidRPr="00AA658E">
              <w:rPr>
                <w:rFonts w:ascii="Verdana" w:hAnsi="Verdana"/>
                <w:b/>
                <w:sz w:val="16"/>
                <w:szCs w:val="16"/>
              </w:rPr>
              <w:t>ΕΚΠΛΗΡΩΣΗ ΚΡΙΤΗΡΙΩΝ ΟΜΑΔΑΣ Ε</w:t>
            </w: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ΝΑΙ</w:t>
            </w:r>
          </w:p>
        </w:tc>
        <w:tc>
          <w:tcPr>
            <w:tcW w:w="1703" w:type="dxa"/>
            <w:gridSpan w:val="2"/>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40"/>
                <w:szCs w:val="40"/>
              </w:rPr>
              <w:t>□</w:t>
            </w:r>
          </w:p>
        </w:tc>
        <w:tc>
          <w:tcPr>
            <w:tcW w:w="1704" w:type="dxa"/>
            <w:vMerge w:val="restart"/>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292"/>
        </w:trPr>
        <w:tc>
          <w:tcPr>
            <w:tcW w:w="8388" w:type="dxa"/>
            <w:gridSpan w:val="5"/>
            <w:vMerge/>
            <w:shd w:val="clear" w:color="auto" w:fill="auto"/>
            <w:vAlign w:val="center"/>
          </w:tcPr>
          <w:p w:rsidR="00DA3F12" w:rsidRPr="00AA658E" w:rsidRDefault="00DA3F12" w:rsidP="008D5220">
            <w:pPr>
              <w:rPr>
                <w:rFonts w:ascii="Verdana" w:hAnsi="Verdana"/>
                <w:sz w:val="16"/>
                <w:szCs w:val="16"/>
              </w:rPr>
            </w:pPr>
          </w:p>
        </w:tc>
        <w:tc>
          <w:tcPr>
            <w:tcW w:w="1785" w:type="dxa"/>
            <w:vMerge/>
            <w:shd w:val="clear" w:color="auto" w:fill="auto"/>
            <w:vAlign w:val="center"/>
          </w:tcPr>
          <w:p w:rsidR="00DA3F12" w:rsidRPr="00AA658E" w:rsidRDefault="00DA3F12" w:rsidP="008D5220">
            <w:pPr>
              <w:rPr>
                <w:rFonts w:ascii="Verdana" w:hAnsi="Verdana"/>
                <w:sz w:val="16"/>
                <w:szCs w:val="16"/>
              </w:rPr>
            </w:pPr>
          </w:p>
        </w:tc>
        <w:tc>
          <w:tcPr>
            <w:tcW w:w="568" w:type="dxa"/>
            <w:gridSpan w:val="2"/>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ΟΧΙ</w:t>
            </w:r>
          </w:p>
        </w:tc>
        <w:tc>
          <w:tcPr>
            <w:tcW w:w="1703" w:type="dxa"/>
            <w:gridSpan w:val="2"/>
            <w:shd w:val="clear" w:color="auto" w:fill="auto"/>
            <w:vAlign w:val="center"/>
          </w:tcPr>
          <w:p w:rsidR="00DA3F12" w:rsidRPr="00AA658E" w:rsidRDefault="00DA3F12" w:rsidP="008D5220">
            <w:pPr>
              <w:jc w:val="center"/>
              <w:rPr>
                <w:rFonts w:ascii="Verdana" w:hAnsi="Verdana"/>
                <w:sz w:val="16"/>
                <w:szCs w:val="16"/>
              </w:rPr>
            </w:pPr>
            <w:r w:rsidRPr="00AA658E">
              <w:rPr>
                <w:rFonts w:ascii="Verdana" w:hAnsi="Verdana"/>
                <w:sz w:val="40"/>
                <w:szCs w:val="40"/>
              </w:rPr>
              <w:t>□</w:t>
            </w:r>
          </w:p>
        </w:tc>
        <w:tc>
          <w:tcPr>
            <w:tcW w:w="1704" w:type="dxa"/>
            <w:vMerge/>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706"/>
        </w:trPr>
        <w:tc>
          <w:tcPr>
            <w:tcW w:w="8388" w:type="dxa"/>
            <w:gridSpan w:val="5"/>
            <w:shd w:val="clear" w:color="auto" w:fill="auto"/>
          </w:tcPr>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p>
        </w:tc>
        <w:tc>
          <w:tcPr>
            <w:tcW w:w="5760" w:type="dxa"/>
            <w:gridSpan w:val="6"/>
            <w:shd w:val="clear" w:color="auto" w:fill="auto"/>
            <w:vAlign w:val="center"/>
          </w:tcPr>
          <w:p w:rsidR="00DA3F12" w:rsidRPr="00AA658E" w:rsidRDefault="00DA3F12" w:rsidP="008D5220">
            <w:pPr>
              <w:rPr>
                <w:rFonts w:ascii="Verdana" w:hAnsi="Verdana"/>
                <w:sz w:val="16"/>
                <w:szCs w:val="16"/>
              </w:rPr>
            </w:pPr>
          </w:p>
        </w:tc>
      </w:tr>
      <w:tr w:rsidR="00DA3F12" w:rsidRPr="00AA658E" w:rsidTr="008D5220">
        <w:trPr>
          <w:trHeight w:val="438"/>
        </w:trPr>
        <w:tc>
          <w:tcPr>
            <w:tcW w:w="14148" w:type="dxa"/>
            <w:gridSpan w:val="11"/>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ΠΑΡΑΤΗΡΗΣΕΙΣ:</w:t>
            </w:r>
          </w:p>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p>
        </w:tc>
      </w:tr>
      <w:tr w:rsidR="00DA3F12" w:rsidRPr="00AA658E" w:rsidTr="008D5220">
        <w:trPr>
          <w:trHeight w:val="706"/>
        </w:trPr>
        <w:tc>
          <w:tcPr>
            <w:tcW w:w="7128" w:type="dxa"/>
            <w:gridSpan w:val="4"/>
            <w:shd w:val="clear" w:color="auto" w:fill="auto"/>
          </w:tcPr>
          <w:p w:rsidR="00DA3F12" w:rsidRPr="00AA658E" w:rsidRDefault="00DA3F12" w:rsidP="008D5220">
            <w:pPr>
              <w:rPr>
                <w:rFonts w:ascii="Verdana" w:hAnsi="Verdana"/>
                <w:sz w:val="16"/>
                <w:szCs w:val="16"/>
              </w:rPr>
            </w:pPr>
          </w:p>
          <w:p w:rsidR="00DA3F12" w:rsidRPr="00AA658E" w:rsidRDefault="00DA3F12" w:rsidP="008D5220">
            <w:pPr>
              <w:rPr>
                <w:rFonts w:ascii="Verdana" w:hAnsi="Verdana"/>
                <w:sz w:val="16"/>
                <w:szCs w:val="16"/>
              </w:rPr>
            </w:pPr>
            <w:r w:rsidRPr="00AA658E">
              <w:rPr>
                <w:rFonts w:ascii="Verdana" w:hAnsi="Verdana"/>
                <w:sz w:val="16"/>
                <w:szCs w:val="16"/>
              </w:rPr>
              <w:t>Ημερομηνία:</w:t>
            </w:r>
          </w:p>
        </w:tc>
        <w:tc>
          <w:tcPr>
            <w:tcW w:w="7020" w:type="dxa"/>
            <w:gridSpan w:val="7"/>
            <w:shd w:val="clear" w:color="auto" w:fill="auto"/>
            <w:vAlign w:val="center"/>
          </w:tcPr>
          <w:p w:rsidR="00DA3F12" w:rsidRPr="00AA658E" w:rsidRDefault="00DA3F12" w:rsidP="008D5220">
            <w:pPr>
              <w:rPr>
                <w:rFonts w:ascii="Verdana" w:hAnsi="Verdana"/>
                <w:sz w:val="16"/>
                <w:szCs w:val="16"/>
              </w:rPr>
            </w:pPr>
            <w:r w:rsidRPr="00AA658E">
              <w:rPr>
                <w:rFonts w:ascii="Verdana" w:hAnsi="Verdana"/>
                <w:sz w:val="16"/>
                <w:szCs w:val="16"/>
              </w:rPr>
              <w:t>Υπογραφή:</w:t>
            </w:r>
          </w:p>
        </w:tc>
      </w:tr>
    </w:tbl>
    <w:p w:rsidR="00DA3F12" w:rsidRPr="00AA658E" w:rsidRDefault="00DA3F12" w:rsidP="00DA3F12">
      <w:pPr>
        <w:tabs>
          <w:tab w:val="left" w:pos="5220"/>
        </w:tabs>
        <w:rPr>
          <w:rFonts w:ascii="Verdana" w:hAnsi="Verdana"/>
        </w:rPr>
      </w:pPr>
      <w:r w:rsidRPr="00AA658E">
        <w:rPr>
          <w:rFonts w:ascii="Verdana" w:hAnsi="Verdana"/>
        </w:rPr>
        <w:br w:type="page"/>
      </w:r>
    </w:p>
    <w:tbl>
      <w:tblPr>
        <w:tblW w:w="13920" w:type="dxa"/>
        <w:tblInd w:w="85" w:type="dxa"/>
        <w:tblLook w:val="0000" w:firstRow="0" w:lastRow="0" w:firstColumn="0" w:lastColumn="0" w:noHBand="0" w:noVBand="0"/>
      </w:tblPr>
      <w:tblGrid>
        <w:gridCol w:w="620"/>
        <w:gridCol w:w="3867"/>
        <w:gridCol w:w="3431"/>
        <w:gridCol w:w="2690"/>
        <w:gridCol w:w="3312"/>
      </w:tblGrid>
      <w:tr w:rsidR="00DA3F12" w:rsidRPr="00AA658E" w:rsidTr="008D5220">
        <w:trPr>
          <w:trHeight w:val="510"/>
        </w:trPr>
        <w:tc>
          <w:tcPr>
            <w:tcW w:w="620" w:type="dxa"/>
            <w:tcBorders>
              <w:top w:val="double" w:sz="6" w:space="0" w:color="auto"/>
              <w:left w:val="double" w:sz="6" w:space="0" w:color="auto"/>
              <w:bottom w:val="single" w:sz="4" w:space="0" w:color="auto"/>
              <w:right w:val="single" w:sz="4" w:space="0" w:color="auto"/>
            </w:tcBorders>
            <w:shd w:val="clear" w:color="auto" w:fill="C0C0C0"/>
            <w:vAlign w:val="center"/>
          </w:tcPr>
          <w:p w:rsidR="00DA3F12" w:rsidRPr="00AA658E" w:rsidRDefault="00DA3F12" w:rsidP="008D5220">
            <w:pPr>
              <w:jc w:val="center"/>
              <w:rPr>
                <w:rFonts w:ascii="Verdana" w:hAnsi="Verdana" w:cs="Arial"/>
                <w:b/>
                <w:bCs/>
                <w:sz w:val="18"/>
                <w:szCs w:val="18"/>
              </w:rPr>
            </w:pPr>
            <w:r w:rsidRPr="00AA658E">
              <w:rPr>
                <w:rFonts w:ascii="Verdana" w:hAnsi="Verdana" w:cs="Arial"/>
                <w:b/>
                <w:bCs/>
                <w:sz w:val="18"/>
                <w:szCs w:val="18"/>
              </w:rPr>
              <w:lastRenderedPageBreak/>
              <w:t>Α/Α</w:t>
            </w:r>
          </w:p>
        </w:tc>
        <w:tc>
          <w:tcPr>
            <w:tcW w:w="3867" w:type="dxa"/>
            <w:tcBorders>
              <w:top w:val="double" w:sz="6" w:space="0" w:color="auto"/>
              <w:left w:val="nil"/>
              <w:bottom w:val="single" w:sz="4" w:space="0" w:color="auto"/>
              <w:right w:val="single" w:sz="4" w:space="0" w:color="auto"/>
            </w:tcBorders>
            <w:shd w:val="clear" w:color="auto" w:fill="C0C0C0"/>
            <w:vAlign w:val="center"/>
          </w:tcPr>
          <w:p w:rsidR="00DA3F12" w:rsidRPr="00AA658E" w:rsidRDefault="00DA3F12" w:rsidP="008D5220">
            <w:pPr>
              <w:jc w:val="center"/>
              <w:rPr>
                <w:rFonts w:ascii="Verdana" w:hAnsi="Verdana" w:cs="Arial"/>
                <w:b/>
                <w:bCs/>
                <w:sz w:val="18"/>
                <w:szCs w:val="18"/>
              </w:rPr>
            </w:pPr>
            <w:r w:rsidRPr="00AA658E">
              <w:rPr>
                <w:rFonts w:ascii="Verdana" w:hAnsi="Verdana" w:cs="Arial"/>
                <w:b/>
                <w:bCs/>
                <w:sz w:val="18"/>
                <w:szCs w:val="18"/>
              </w:rPr>
              <w:t>Ομάδα κριτηρίων</w:t>
            </w:r>
          </w:p>
        </w:tc>
        <w:tc>
          <w:tcPr>
            <w:tcW w:w="3431" w:type="dxa"/>
            <w:tcBorders>
              <w:top w:val="double" w:sz="6" w:space="0" w:color="auto"/>
              <w:left w:val="nil"/>
              <w:bottom w:val="single" w:sz="4" w:space="0" w:color="auto"/>
              <w:right w:val="single" w:sz="4" w:space="0" w:color="auto"/>
            </w:tcBorders>
            <w:shd w:val="clear" w:color="auto" w:fill="C0C0C0"/>
            <w:vAlign w:val="center"/>
          </w:tcPr>
          <w:p w:rsidR="00DA3F12" w:rsidRPr="00AA658E" w:rsidRDefault="00DA3F12" w:rsidP="008D5220">
            <w:pPr>
              <w:jc w:val="center"/>
              <w:rPr>
                <w:rFonts w:ascii="Verdana" w:hAnsi="Verdana" w:cs="Arial"/>
                <w:b/>
                <w:bCs/>
                <w:sz w:val="18"/>
                <w:szCs w:val="18"/>
              </w:rPr>
            </w:pPr>
            <w:r w:rsidRPr="00AA658E">
              <w:rPr>
                <w:rFonts w:ascii="Verdana" w:hAnsi="Verdana" w:cs="Arial"/>
                <w:b/>
                <w:bCs/>
                <w:sz w:val="18"/>
                <w:szCs w:val="18"/>
              </w:rPr>
              <w:t>Συντελεστής στάθμισης (ορίζεται στην πρόσκληση)</w:t>
            </w:r>
          </w:p>
        </w:tc>
        <w:tc>
          <w:tcPr>
            <w:tcW w:w="2690" w:type="dxa"/>
            <w:tcBorders>
              <w:top w:val="double" w:sz="6" w:space="0" w:color="auto"/>
              <w:left w:val="nil"/>
              <w:bottom w:val="single" w:sz="4" w:space="0" w:color="auto"/>
              <w:right w:val="single" w:sz="4" w:space="0" w:color="auto"/>
            </w:tcBorders>
            <w:shd w:val="clear" w:color="auto" w:fill="C0C0C0"/>
            <w:vAlign w:val="center"/>
          </w:tcPr>
          <w:p w:rsidR="00DA3F12" w:rsidRPr="00AA658E" w:rsidRDefault="00DA3F12" w:rsidP="008D5220">
            <w:pPr>
              <w:jc w:val="center"/>
              <w:rPr>
                <w:rFonts w:ascii="Verdana" w:hAnsi="Verdana" w:cs="Arial"/>
                <w:b/>
                <w:bCs/>
                <w:sz w:val="18"/>
                <w:szCs w:val="18"/>
              </w:rPr>
            </w:pPr>
            <w:r w:rsidRPr="00AA658E">
              <w:rPr>
                <w:rFonts w:ascii="Verdana" w:hAnsi="Verdana" w:cs="Arial"/>
                <w:b/>
                <w:bCs/>
                <w:sz w:val="18"/>
                <w:szCs w:val="18"/>
              </w:rPr>
              <w:t>Τιμή/Βαθμολογία</w:t>
            </w:r>
          </w:p>
        </w:tc>
        <w:tc>
          <w:tcPr>
            <w:tcW w:w="3312" w:type="dxa"/>
            <w:tcBorders>
              <w:top w:val="double" w:sz="6" w:space="0" w:color="auto"/>
              <w:left w:val="nil"/>
              <w:bottom w:val="single" w:sz="4" w:space="0" w:color="auto"/>
              <w:right w:val="double" w:sz="6" w:space="0" w:color="auto"/>
            </w:tcBorders>
            <w:shd w:val="clear" w:color="auto" w:fill="C0C0C0"/>
            <w:vAlign w:val="center"/>
          </w:tcPr>
          <w:p w:rsidR="00DA3F12" w:rsidRPr="00AA658E" w:rsidRDefault="00DA3F12" w:rsidP="008D5220">
            <w:pPr>
              <w:jc w:val="center"/>
              <w:rPr>
                <w:rFonts w:ascii="Verdana" w:hAnsi="Verdana" w:cs="Arial"/>
                <w:b/>
                <w:bCs/>
                <w:sz w:val="18"/>
                <w:szCs w:val="18"/>
              </w:rPr>
            </w:pPr>
            <w:r w:rsidRPr="00AA658E">
              <w:rPr>
                <w:rFonts w:ascii="Verdana" w:hAnsi="Verdana" w:cs="Arial"/>
                <w:b/>
                <w:bCs/>
                <w:sz w:val="18"/>
                <w:szCs w:val="18"/>
              </w:rPr>
              <w:t>Συνολική βαθμολογία</w:t>
            </w:r>
          </w:p>
        </w:tc>
      </w:tr>
      <w:tr w:rsidR="00DA3F12" w:rsidRPr="00AA658E" w:rsidTr="008D5220">
        <w:trPr>
          <w:trHeight w:val="510"/>
        </w:trPr>
        <w:tc>
          <w:tcPr>
            <w:tcW w:w="620" w:type="dxa"/>
            <w:tcBorders>
              <w:top w:val="nil"/>
              <w:left w:val="double" w:sz="6" w:space="0" w:color="auto"/>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b/>
                <w:bCs/>
                <w:sz w:val="16"/>
                <w:szCs w:val="16"/>
              </w:rPr>
            </w:pPr>
            <w:r w:rsidRPr="00AA658E">
              <w:rPr>
                <w:rFonts w:ascii="Verdana" w:hAnsi="Verdana" w:cs="Arial"/>
                <w:b/>
                <w:bCs/>
                <w:sz w:val="16"/>
                <w:szCs w:val="16"/>
              </w:rPr>
              <w:t>Α</w:t>
            </w:r>
          </w:p>
        </w:tc>
        <w:tc>
          <w:tcPr>
            <w:tcW w:w="3867"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rPr>
                <w:rFonts w:ascii="Verdana" w:hAnsi="Verdana" w:cs="Arial"/>
                <w:b/>
                <w:bCs/>
                <w:sz w:val="16"/>
                <w:szCs w:val="16"/>
              </w:rPr>
            </w:pPr>
            <w:r w:rsidRPr="00AA658E">
              <w:rPr>
                <w:rFonts w:ascii="Verdana" w:hAnsi="Verdana" w:cs="Arial"/>
                <w:b/>
                <w:bCs/>
                <w:sz w:val="16"/>
                <w:szCs w:val="16"/>
              </w:rPr>
              <w:t xml:space="preserve">ΠΛΗΡΟΤΗΤΑ ΚΑΙ ΣΑΦΗΝΕΙΑ </w:t>
            </w:r>
          </w:p>
        </w:tc>
        <w:tc>
          <w:tcPr>
            <w:tcW w:w="3431"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r w:rsidRPr="00AA658E">
              <w:rPr>
                <w:rFonts w:ascii="Verdana" w:hAnsi="Verdana" w:cs="Arial"/>
                <w:sz w:val="16"/>
                <w:szCs w:val="16"/>
              </w:rPr>
              <w:t> </w:t>
            </w:r>
          </w:p>
        </w:tc>
        <w:tc>
          <w:tcPr>
            <w:tcW w:w="2690"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r w:rsidRPr="00AA658E">
              <w:rPr>
                <w:rFonts w:ascii="Verdana" w:hAnsi="Verdana" w:cs="Arial"/>
                <w:sz w:val="16"/>
                <w:szCs w:val="16"/>
              </w:rPr>
              <w:t>ΝΑΙ/ ΌΧΙ</w:t>
            </w:r>
          </w:p>
        </w:tc>
        <w:tc>
          <w:tcPr>
            <w:tcW w:w="3312" w:type="dxa"/>
            <w:tcBorders>
              <w:top w:val="nil"/>
              <w:left w:val="nil"/>
              <w:bottom w:val="nil"/>
              <w:right w:val="double" w:sz="6" w:space="0" w:color="auto"/>
            </w:tcBorders>
            <w:shd w:val="clear" w:color="auto" w:fill="auto"/>
            <w:vAlign w:val="center"/>
          </w:tcPr>
          <w:p w:rsidR="00DA3F12" w:rsidRPr="00AA658E" w:rsidRDefault="00DA3F12" w:rsidP="008D5220">
            <w:pPr>
              <w:jc w:val="center"/>
              <w:rPr>
                <w:rFonts w:ascii="Verdana" w:hAnsi="Verdana" w:cs="Arial"/>
                <w:sz w:val="16"/>
                <w:szCs w:val="16"/>
              </w:rPr>
            </w:pPr>
            <w:r w:rsidRPr="00AA658E">
              <w:rPr>
                <w:rFonts w:ascii="Verdana" w:hAnsi="Verdana" w:cs="Arial"/>
                <w:sz w:val="16"/>
                <w:szCs w:val="16"/>
              </w:rPr>
              <w:t>ΝΑΙ/ ΌΧΙ</w:t>
            </w:r>
          </w:p>
        </w:tc>
      </w:tr>
      <w:tr w:rsidR="00DA3F12" w:rsidRPr="00AA658E" w:rsidTr="008D5220">
        <w:trPr>
          <w:trHeight w:val="510"/>
        </w:trPr>
        <w:tc>
          <w:tcPr>
            <w:tcW w:w="620" w:type="dxa"/>
            <w:tcBorders>
              <w:top w:val="nil"/>
              <w:left w:val="double" w:sz="6" w:space="0" w:color="auto"/>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bCs/>
                <w:sz w:val="16"/>
                <w:szCs w:val="16"/>
              </w:rPr>
            </w:pPr>
            <w:r w:rsidRPr="00AA658E">
              <w:rPr>
                <w:rFonts w:ascii="Verdana" w:hAnsi="Verdana" w:cs="Arial"/>
                <w:b/>
                <w:bCs/>
                <w:sz w:val="16"/>
                <w:szCs w:val="16"/>
              </w:rPr>
              <w:t>Β</w:t>
            </w:r>
          </w:p>
        </w:tc>
        <w:tc>
          <w:tcPr>
            <w:tcW w:w="3867"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rPr>
                <w:rFonts w:ascii="Verdana" w:hAnsi="Verdana" w:cs="Arial"/>
                <w:b/>
                <w:bCs/>
                <w:sz w:val="16"/>
                <w:szCs w:val="16"/>
              </w:rPr>
            </w:pPr>
            <w:r w:rsidRPr="00AA658E">
              <w:rPr>
                <w:rFonts w:ascii="Verdana" w:hAnsi="Verdana" w:cs="Arial"/>
                <w:b/>
                <w:bCs/>
                <w:sz w:val="16"/>
                <w:szCs w:val="16"/>
              </w:rPr>
              <w:t>ΕΝΣΩΜΑΤΩΣΗ ΟΡΙΖΟΝΤΙΩΝ ΠΟΛΙΤΙΚΩΝ ΚΑΙ ΤΗΡΗΣΗ ΘΕΣΜΙΚΟΥ ΠΛΑΙΣΙΟΥ</w:t>
            </w:r>
          </w:p>
        </w:tc>
        <w:tc>
          <w:tcPr>
            <w:tcW w:w="3431" w:type="dxa"/>
            <w:tcBorders>
              <w:top w:val="nil"/>
              <w:left w:val="nil"/>
              <w:bottom w:val="single" w:sz="4" w:space="0" w:color="auto"/>
              <w:right w:val="single" w:sz="4" w:space="0" w:color="auto"/>
            </w:tcBorders>
            <w:shd w:val="clear" w:color="auto" w:fill="auto"/>
          </w:tcPr>
          <w:p w:rsidR="00DA3F12" w:rsidRPr="00AA658E" w:rsidRDefault="00DA3F12" w:rsidP="008D5220">
            <w:pPr>
              <w:rPr>
                <w:rFonts w:ascii="Verdana" w:hAnsi="Verdana" w:cs="Arial"/>
                <w:sz w:val="16"/>
                <w:szCs w:val="16"/>
              </w:rPr>
            </w:pPr>
          </w:p>
        </w:tc>
        <w:tc>
          <w:tcPr>
            <w:tcW w:w="2690"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r w:rsidRPr="00AA658E">
              <w:rPr>
                <w:rFonts w:ascii="Verdana" w:hAnsi="Verdana" w:cs="Arial"/>
                <w:sz w:val="16"/>
                <w:szCs w:val="16"/>
              </w:rPr>
              <w:t>ΝΑΙ/ ΌΧΙ</w:t>
            </w:r>
          </w:p>
        </w:tc>
        <w:tc>
          <w:tcPr>
            <w:tcW w:w="3312" w:type="dxa"/>
            <w:tcBorders>
              <w:top w:val="single" w:sz="4" w:space="0" w:color="auto"/>
              <w:left w:val="nil"/>
              <w:bottom w:val="nil"/>
              <w:right w:val="double" w:sz="6" w:space="0" w:color="auto"/>
            </w:tcBorders>
            <w:shd w:val="clear" w:color="auto" w:fill="auto"/>
            <w:vAlign w:val="center"/>
          </w:tcPr>
          <w:p w:rsidR="00DA3F12" w:rsidRPr="00AA658E" w:rsidRDefault="00DA3F12" w:rsidP="008D5220">
            <w:pPr>
              <w:jc w:val="center"/>
              <w:rPr>
                <w:rFonts w:ascii="Verdana" w:hAnsi="Verdana" w:cs="Arial"/>
                <w:sz w:val="16"/>
                <w:szCs w:val="16"/>
              </w:rPr>
            </w:pPr>
            <w:r w:rsidRPr="00AA658E">
              <w:rPr>
                <w:rFonts w:ascii="Verdana" w:hAnsi="Verdana" w:cs="Arial"/>
                <w:sz w:val="16"/>
                <w:szCs w:val="16"/>
              </w:rPr>
              <w:t>ΝΑΙ/ ΌΧΙ</w:t>
            </w:r>
          </w:p>
        </w:tc>
      </w:tr>
      <w:tr w:rsidR="00DA3F12" w:rsidRPr="00AA658E" w:rsidTr="008D5220">
        <w:trPr>
          <w:trHeight w:val="510"/>
        </w:trPr>
        <w:tc>
          <w:tcPr>
            <w:tcW w:w="620" w:type="dxa"/>
            <w:tcBorders>
              <w:top w:val="nil"/>
              <w:left w:val="double" w:sz="6" w:space="0" w:color="auto"/>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b/>
                <w:bCs/>
                <w:sz w:val="16"/>
                <w:szCs w:val="16"/>
              </w:rPr>
            </w:pPr>
            <w:r w:rsidRPr="00AA658E">
              <w:rPr>
                <w:rFonts w:ascii="Verdana" w:hAnsi="Verdana" w:cs="Arial"/>
                <w:b/>
                <w:bCs/>
                <w:sz w:val="16"/>
                <w:szCs w:val="16"/>
              </w:rPr>
              <w:t>Γ</w:t>
            </w:r>
          </w:p>
        </w:tc>
        <w:tc>
          <w:tcPr>
            <w:tcW w:w="3867"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rPr>
                <w:rFonts w:ascii="Verdana" w:hAnsi="Verdana" w:cs="Arial"/>
                <w:bCs/>
                <w:sz w:val="16"/>
                <w:szCs w:val="16"/>
              </w:rPr>
            </w:pPr>
            <w:r w:rsidRPr="00AA658E">
              <w:rPr>
                <w:rFonts w:ascii="Verdana" w:hAnsi="Verdana" w:cs="Arial"/>
                <w:b/>
                <w:bCs/>
                <w:sz w:val="16"/>
                <w:szCs w:val="16"/>
              </w:rPr>
              <w:t>ΣΚΟΠΙΜΟΤΗΤΑ</w:t>
            </w:r>
          </w:p>
        </w:tc>
        <w:tc>
          <w:tcPr>
            <w:tcW w:w="3431"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p>
        </w:tc>
        <w:tc>
          <w:tcPr>
            <w:tcW w:w="2690"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p>
        </w:tc>
        <w:tc>
          <w:tcPr>
            <w:tcW w:w="3312" w:type="dxa"/>
            <w:tcBorders>
              <w:top w:val="single" w:sz="4" w:space="0" w:color="auto"/>
              <w:left w:val="nil"/>
              <w:bottom w:val="single" w:sz="4" w:space="0" w:color="auto"/>
              <w:right w:val="double" w:sz="6" w:space="0" w:color="auto"/>
            </w:tcBorders>
            <w:shd w:val="clear" w:color="auto" w:fill="auto"/>
            <w:vAlign w:val="center"/>
          </w:tcPr>
          <w:p w:rsidR="00DA3F12" w:rsidRPr="00AA658E" w:rsidRDefault="00DA3F12" w:rsidP="008D5220">
            <w:pPr>
              <w:jc w:val="center"/>
              <w:rPr>
                <w:rFonts w:ascii="Verdana" w:hAnsi="Verdana" w:cs="Arial"/>
                <w:sz w:val="16"/>
                <w:szCs w:val="16"/>
              </w:rPr>
            </w:pPr>
          </w:p>
        </w:tc>
      </w:tr>
      <w:tr w:rsidR="00DA3F12" w:rsidRPr="00AA658E" w:rsidTr="008D5220">
        <w:trPr>
          <w:trHeight w:val="630"/>
        </w:trPr>
        <w:tc>
          <w:tcPr>
            <w:tcW w:w="620" w:type="dxa"/>
            <w:tcBorders>
              <w:top w:val="nil"/>
              <w:left w:val="double" w:sz="6" w:space="0" w:color="auto"/>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b/>
                <w:bCs/>
                <w:sz w:val="16"/>
                <w:szCs w:val="16"/>
              </w:rPr>
            </w:pPr>
            <w:r w:rsidRPr="00AA658E">
              <w:rPr>
                <w:rFonts w:ascii="Verdana" w:hAnsi="Verdana" w:cs="Arial"/>
                <w:b/>
                <w:bCs/>
                <w:sz w:val="16"/>
                <w:szCs w:val="16"/>
              </w:rPr>
              <w:t>Δ</w:t>
            </w:r>
          </w:p>
        </w:tc>
        <w:tc>
          <w:tcPr>
            <w:tcW w:w="3867"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rPr>
                <w:rFonts w:ascii="Verdana" w:hAnsi="Verdana" w:cs="Arial"/>
                <w:b/>
                <w:bCs/>
                <w:sz w:val="16"/>
                <w:szCs w:val="16"/>
              </w:rPr>
            </w:pPr>
            <w:r w:rsidRPr="00AA658E">
              <w:rPr>
                <w:rFonts w:ascii="Verdana" w:hAnsi="Verdana" w:cs="Arial"/>
                <w:b/>
                <w:bCs/>
                <w:sz w:val="16"/>
                <w:szCs w:val="16"/>
              </w:rPr>
              <w:t>ΩΡΙΜΟΤΗΤΑ</w:t>
            </w:r>
          </w:p>
        </w:tc>
        <w:tc>
          <w:tcPr>
            <w:tcW w:w="3431"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p>
        </w:tc>
        <w:tc>
          <w:tcPr>
            <w:tcW w:w="2690"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p>
        </w:tc>
        <w:tc>
          <w:tcPr>
            <w:tcW w:w="3312" w:type="dxa"/>
            <w:tcBorders>
              <w:top w:val="nil"/>
              <w:left w:val="nil"/>
              <w:bottom w:val="single" w:sz="4" w:space="0" w:color="auto"/>
              <w:right w:val="double" w:sz="6" w:space="0" w:color="auto"/>
            </w:tcBorders>
            <w:shd w:val="clear" w:color="auto" w:fill="auto"/>
            <w:vAlign w:val="center"/>
          </w:tcPr>
          <w:p w:rsidR="00DA3F12" w:rsidRPr="00AA658E" w:rsidRDefault="00DA3F12" w:rsidP="008D5220">
            <w:pPr>
              <w:jc w:val="center"/>
              <w:rPr>
                <w:rFonts w:ascii="Verdana" w:hAnsi="Verdana" w:cs="Arial"/>
                <w:sz w:val="16"/>
                <w:szCs w:val="16"/>
              </w:rPr>
            </w:pPr>
          </w:p>
        </w:tc>
      </w:tr>
      <w:tr w:rsidR="00DA3F12" w:rsidRPr="00AA658E" w:rsidTr="008D5220">
        <w:trPr>
          <w:trHeight w:val="630"/>
        </w:trPr>
        <w:tc>
          <w:tcPr>
            <w:tcW w:w="620" w:type="dxa"/>
            <w:tcBorders>
              <w:top w:val="nil"/>
              <w:left w:val="double" w:sz="6" w:space="0" w:color="auto"/>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b/>
                <w:bCs/>
                <w:sz w:val="16"/>
                <w:szCs w:val="16"/>
              </w:rPr>
            </w:pPr>
            <w:r w:rsidRPr="00AA658E">
              <w:rPr>
                <w:rFonts w:ascii="Verdana" w:hAnsi="Verdana" w:cs="Arial"/>
                <w:b/>
                <w:bCs/>
                <w:sz w:val="16"/>
                <w:szCs w:val="16"/>
              </w:rPr>
              <w:t>Ε</w:t>
            </w:r>
          </w:p>
        </w:tc>
        <w:tc>
          <w:tcPr>
            <w:tcW w:w="3867"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rPr>
                <w:rFonts w:ascii="Verdana" w:hAnsi="Verdana" w:cs="Arial"/>
                <w:b/>
                <w:bCs/>
                <w:caps/>
                <w:sz w:val="16"/>
                <w:szCs w:val="16"/>
              </w:rPr>
            </w:pPr>
            <w:r w:rsidRPr="00AA658E">
              <w:rPr>
                <w:rFonts w:ascii="Verdana" w:hAnsi="Verdana" w:cs="Arial"/>
                <w:b/>
                <w:bCs/>
                <w:caps/>
                <w:sz w:val="16"/>
                <w:szCs w:val="16"/>
              </w:rPr>
              <w:t>Διοικητική, Επιχειρησιακή και Χρηματοοικονομική ικανότητα δυνητικού δικαιούχου</w:t>
            </w:r>
          </w:p>
        </w:tc>
        <w:tc>
          <w:tcPr>
            <w:tcW w:w="3431"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p>
        </w:tc>
        <w:tc>
          <w:tcPr>
            <w:tcW w:w="2690" w:type="dxa"/>
            <w:tcBorders>
              <w:top w:val="nil"/>
              <w:left w:val="nil"/>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r w:rsidRPr="00AA658E">
              <w:rPr>
                <w:rFonts w:ascii="Verdana" w:hAnsi="Verdana" w:cs="Arial"/>
                <w:sz w:val="16"/>
                <w:szCs w:val="16"/>
              </w:rPr>
              <w:t>ΝΑΙ/ ΌΧΙ</w:t>
            </w:r>
          </w:p>
        </w:tc>
        <w:tc>
          <w:tcPr>
            <w:tcW w:w="3312" w:type="dxa"/>
            <w:tcBorders>
              <w:top w:val="nil"/>
              <w:left w:val="nil"/>
              <w:bottom w:val="single" w:sz="4" w:space="0" w:color="auto"/>
              <w:right w:val="double" w:sz="6" w:space="0" w:color="auto"/>
            </w:tcBorders>
            <w:shd w:val="clear" w:color="auto" w:fill="auto"/>
            <w:vAlign w:val="center"/>
          </w:tcPr>
          <w:p w:rsidR="00DA3F12" w:rsidRPr="00AA658E" w:rsidRDefault="00DA3F12" w:rsidP="008D5220">
            <w:pPr>
              <w:jc w:val="center"/>
              <w:rPr>
                <w:rFonts w:ascii="Verdana" w:hAnsi="Verdana" w:cs="Arial"/>
                <w:sz w:val="16"/>
                <w:szCs w:val="16"/>
              </w:rPr>
            </w:pPr>
            <w:r w:rsidRPr="00AA658E">
              <w:rPr>
                <w:rFonts w:ascii="Verdana" w:hAnsi="Verdana" w:cs="Arial"/>
                <w:sz w:val="16"/>
                <w:szCs w:val="16"/>
              </w:rPr>
              <w:t>ΝΑΙ/ ΌΧΙ</w:t>
            </w:r>
          </w:p>
        </w:tc>
      </w:tr>
      <w:tr w:rsidR="00DA3F12" w:rsidRPr="00AA658E" w:rsidTr="008D5220">
        <w:trPr>
          <w:trHeight w:val="615"/>
        </w:trPr>
        <w:tc>
          <w:tcPr>
            <w:tcW w:w="7918" w:type="dxa"/>
            <w:gridSpan w:val="3"/>
            <w:vMerge w:val="restart"/>
            <w:tcBorders>
              <w:top w:val="single" w:sz="4" w:space="0" w:color="auto"/>
              <w:left w:val="double" w:sz="6" w:space="0" w:color="auto"/>
              <w:bottom w:val="single" w:sz="4" w:space="0" w:color="auto"/>
              <w:right w:val="single" w:sz="4" w:space="0" w:color="auto"/>
            </w:tcBorders>
            <w:shd w:val="clear" w:color="auto" w:fill="auto"/>
          </w:tcPr>
          <w:p w:rsidR="00DA3F12" w:rsidRPr="00AA658E" w:rsidRDefault="00DA3F12" w:rsidP="008D5220">
            <w:pPr>
              <w:rPr>
                <w:rFonts w:ascii="Verdana" w:hAnsi="Verdana" w:cs="Arial"/>
                <w:b/>
                <w:bCs/>
                <w:sz w:val="16"/>
                <w:szCs w:val="16"/>
              </w:rPr>
            </w:pPr>
            <w:r w:rsidRPr="00AA658E">
              <w:rPr>
                <w:rFonts w:ascii="Verdana" w:hAnsi="Verdana" w:cs="Arial"/>
                <w:b/>
                <w:bCs/>
                <w:sz w:val="16"/>
                <w:szCs w:val="16"/>
              </w:rPr>
              <w:t xml:space="preserve">ΠΡΟΫΠΟΘΕΣΕΙΣ (συμπεριλαμβανομένων και των τυχών αλλαγών που προτείνονται από τον αξιολογητή σχετικά με το ύψος του προϋπολογισμού, το χρονοδιάγραμμα, </w:t>
            </w:r>
            <w:r w:rsidR="00855CF7" w:rsidRPr="00AA658E">
              <w:rPr>
                <w:rFonts w:ascii="Verdana" w:hAnsi="Verdana" w:cs="Arial"/>
                <w:b/>
                <w:bCs/>
                <w:sz w:val="16"/>
                <w:szCs w:val="16"/>
              </w:rPr>
              <w:t>κλπ.</w:t>
            </w:r>
            <w:r w:rsidRPr="00AA658E">
              <w:rPr>
                <w:rFonts w:ascii="Verdana" w:hAnsi="Verdana" w:cs="Arial"/>
                <w:b/>
                <w:bCs/>
                <w:sz w:val="16"/>
                <w:szCs w:val="16"/>
              </w:rPr>
              <w:t xml:space="preserve">):                                                                                                                                                                                                                         </w:t>
            </w:r>
          </w:p>
        </w:tc>
        <w:tc>
          <w:tcPr>
            <w:tcW w:w="2690" w:type="dxa"/>
            <w:vMerge w:val="restart"/>
            <w:tcBorders>
              <w:top w:val="nil"/>
              <w:left w:val="single" w:sz="4" w:space="0" w:color="auto"/>
              <w:bottom w:val="single" w:sz="4"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16"/>
                <w:szCs w:val="16"/>
              </w:rPr>
            </w:pPr>
            <w:r w:rsidRPr="00AA658E">
              <w:rPr>
                <w:rFonts w:ascii="Verdana" w:hAnsi="Verdana" w:cs="Arial"/>
                <w:sz w:val="16"/>
                <w:szCs w:val="16"/>
              </w:rPr>
              <w:t>ΣΥΝΟΛΙΚΗ ΒΑΘΜΟΛΟΓΊΑ</w:t>
            </w:r>
          </w:p>
        </w:tc>
        <w:tc>
          <w:tcPr>
            <w:tcW w:w="3312" w:type="dxa"/>
            <w:vMerge w:val="restart"/>
            <w:tcBorders>
              <w:top w:val="nil"/>
              <w:left w:val="single" w:sz="4" w:space="0" w:color="auto"/>
              <w:bottom w:val="single" w:sz="4" w:space="0" w:color="auto"/>
              <w:right w:val="double" w:sz="6" w:space="0" w:color="auto"/>
            </w:tcBorders>
            <w:shd w:val="clear" w:color="auto" w:fill="auto"/>
            <w:vAlign w:val="center"/>
          </w:tcPr>
          <w:p w:rsidR="00DA3F12" w:rsidRPr="00AA658E" w:rsidRDefault="00DA3F12" w:rsidP="008D5220">
            <w:pPr>
              <w:jc w:val="center"/>
              <w:rPr>
                <w:rFonts w:ascii="Verdana" w:hAnsi="Verdana" w:cs="Arial"/>
                <w:sz w:val="16"/>
                <w:szCs w:val="16"/>
              </w:rPr>
            </w:pPr>
          </w:p>
        </w:tc>
      </w:tr>
      <w:tr w:rsidR="00DA3F12" w:rsidRPr="00AA658E" w:rsidTr="008D5220">
        <w:trPr>
          <w:trHeight w:val="615"/>
        </w:trPr>
        <w:tc>
          <w:tcPr>
            <w:tcW w:w="7918" w:type="dxa"/>
            <w:gridSpan w:val="3"/>
            <w:vMerge/>
            <w:tcBorders>
              <w:top w:val="single" w:sz="4" w:space="0" w:color="auto"/>
              <w:left w:val="double" w:sz="6" w:space="0" w:color="auto"/>
              <w:bottom w:val="single" w:sz="4" w:space="0" w:color="auto"/>
              <w:right w:val="single" w:sz="4" w:space="0" w:color="auto"/>
            </w:tcBorders>
            <w:vAlign w:val="center"/>
          </w:tcPr>
          <w:p w:rsidR="00DA3F12" w:rsidRPr="00AA658E" w:rsidRDefault="00DA3F12" w:rsidP="008D5220">
            <w:pPr>
              <w:rPr>
                <w:rFonts w:ascii="Verdana" w:hAnsi="Verdana" w:cs="Arial"/>
                <w:b/>
                <w:bCs/>
                <w:sz w:val="16"/>
                <w:szCs w:val="16"/>
              </w:rPr>
            </w:pPr>
          </w:p>
        </w:tc>
        <w:tc>
          <w:tcPr>
            <w:tcW w:w="2690" w:type="dxa"/>
            <w:vMerge/>
            <w:tcBorders>
              <w:top w:val="nil"/>
              <w:left w:val="single" w:sz="4" w:space="0" w:color="auto"/>
              <w:bottom w:val="single" w:sz="4" w:space="0" w:color="auto"/>
              <w:right w:val="single" w:sz="4" w:space="0" w:color="auto"/>
            </w:tcBorders>
            <w:vAlign w:val="center"/>
          </w:tcPr>
          <w:p w:rsidR="00DA3F12" w:rsidRPr="00AA658E" w:rsidRDefault="00DA3F12" w:rsidP="008D5220">
            <w:pPr>
              <w:rPr>
                <w:rFonts w:ascii="Verdana" w:hAnsi="Verdana" w:cs="Arial"/>
                <w:sz w:val="16"/>
                <w:szCs w:val="16"/>
              </w:rPr>
            </w:pPr>
          </w:p>
        </w:tc>
        <w:tc>
          <w:tcPr>
            <w:tcW w:w="3312" w:type="dxa"/>
            <w:vMerge/>
            <w:tcBorders>
              <w:top w:val="nil"/>
              <w:left w:val="single" w:sz="4" w:space="0" w:color="auto"/>
              <w:bottom w:val="single" w:sz="4" w:space="0" w:color="auto"/>
              <w:right w:val="double" w:sz="6" w:space="0" w:color="auto"/>
            </w:tcBorders>
            <w:vAlign w:val="center"/>
          </w:tcPr>
          <w:p w:rsidR="00DA3F12" w:rsidRPr="00AA658E" w:rsidRDefault="00DA3F12" w:rsidP="008D5220">
            <w:pPr>
              <w:rPr>
                <w:rFonts w:ascii="Verdana" w:hAnsi="Verdana" w:cs="Arial"/>
                <w:sz w:val="16"/>
                <w:szCs w:val="16"/>
              </w:rPr>
            </w:pPr>
          </w:p>
        </w:tc>
      </w:tr>
      <w:tr w:rsidR="00DA3F12" w:rsidRPr="00AA658E" w:rsidTr="008D5220">
        <w:trPr>
          <w:trHeight w:val="855"/>
        </w:trPr>
        <w:tc>
          <w:tcPr>
            <w:tcW w:w="13920" w:type="dxa"/>
            <w:gridSpan w:val="5"/>
            <w:vMerge w:val="restart"/>
            <w:tcBorders>
              <w:top w:val="single" w:sz="4" w:space="0" w:color="auto"/>
              <w:left w:val="double" w:sz="6" w:space="0" w:color="auto"/>
              <w:bottom w:val="single" w:sz="4" w:space="0" w:color="auto"/>
              <w:right w:val="double" w:sz="6" w:space="0" w:color="000000"/>
            </w:tcBorders>
            <w:shd w:val="clear" w:color="auto" w:fill="auto"/>
          </w:tcPr>
          <w:p w:rsidR="00DA3F12" w:rsidRPr="00AA658E" w:rsidRDefault="00DA3F12" w:rsidP="008D5220">
            <w:pPr>
              <w:rPr>
                <w:rFonts w:ascii="Verdana" w:hAnsi="Verdana" w:cs="Arial"/>
                <w:sz w:val="16"/>
                <w:szCs w:val="16"/>
              </w:rPr>
            </w:pPr>
            <w:r w:rsidRPr="00AA658E">
              <w:rPr>
                <w:rFonts w:ascii="Verdana" w:hAnsi="Verdana" w:cs="Arial"/>
                <w:sz w:val="16"/>
                <w:szCs w:val="16"/>
              </w:rPr>
              <w:t xml:space="preserve">ΠΑΡΑΤΗΡΗΣΕΙΣ: </w:t>
            </w:r>
          </w:p>
        </w:tc>
      </w:tr>
      <w:tr w:rsidR="00DA3F12" w:rsidRPr="00AA658E" w:rsidTr="008D5220">
        <w:trPr>
          <w:trHeight w:val="810"/>
        </w:trPr>
        <w:tc>
          <w:tcPr>
            <w:tcW w:w="13920" w:type="dxa"/>
            <w:gridSpan w:val="5"/>
            <w:vMerge/>
            <w:tcBorders>
              <w:top w:val="single" w:sz="4" w:space="0" w:color="auto"/>
              <w:left w:val="double" w:sz="6" w:space="0" w:color="auto"/>
              <w:bottom w:val="single" w:sz="4" w:space="0" w:color="auto"/>
              <w:right w:val="double" w:sz="6" w:space="0" w:color="000000"/>
            </w:tcBorders>
            <w:vAlign w:val="center"/>
          </w:tcPr>
          <w:p w:rsidR="00DA3F12" w:rsidRPr="00AA658E" w:rsidRDefault="00DA3F12" w:rsidP="008D5220">
            <w:pPr>
              <w:rPr>
                <w:rFonts w:ascii="Verdana" w:hAnsi="Verdana" w:cs="Arial"/>
                <w:sz w:val="16"/>
                <w:szCs w:val="16"/>
              </w:rPr>
            </w:pPr>
          </w:p>
        </w:tc>
      </w:tr>
      <w:tr w:rsidR="00DA3F12" w:rsidRPr="00AA658E" w:rsidTr="008D5220">
        <w:trPr>
          <w:trHeight w:val="570"/>
        </w:trPr>
        <w:tc>
          <w:tcPr>
            <w:tcW w:w="620" w:type="dxa"/>
            <w:tcBorders>
              <w:top w:val="nil"/>
              <w:left w:val="double" w:sz="6" w:space="0" w:color="auto"/>
              <w:bottom w:val="double" w:sz="6" w:space="0" w:color="auto"/>
              <w:right w:val="single" w:sz="4" w:space="0" w:color="auto"/>
            </w:tcBorders>
            <w:shd w:val="clear" w:color="auto" w:fill="auto"/>
            <w:vAlign w:val="center"/>
          </w:tcPr>
          <w:p w:rsidR="00DA3F12" w:rsidRPr="00AA658E" w:rsidRDefault="00DA3F12" w:rsidP="008D5220">
            <w:pPr>
              <w:jc w:val="center"/>
              <w:rPr>
                <w:rFonts w:ascii="Verdana" w:hAnsi="Verdana" w:cs="Arial"/>
                <w:sz w:val="20"/>
                <w:szCs w:val="20"/>
              </w:rPr>
            </w:pPr>
            <w:r w:rsidRPr="00AA658E">
              <w:rPr>
                <w:rFonts w:ascii="Verdana" w:hAnsi="Verdana" w:cs="Arial"/>
                <w:sz w:val="20"/>
                <w:szCs w:val="20"/>
              </w:rPr>
              <w:t> </w:t>
            </w:r>
          </w:p>
        </w:tc>
        <w:tc>
          <w:tcPr>
            <w:tcW w:w="3867" w:type="dxa"/>
            <w:tcBorders>
              <w:top w:val="nil"/>
              <w:left w:val="nil"/>
              <w:bottom w:val="double" w:sz="6" w:space="0" w:color="auto"/>
              <w:right w:val="single" w:sz="4" w:space="0" w:color="auto"/>
            </w:tcBorders>
            <w:shd w:val="clear" w:color="auto" w:fill="auto"/>
            <w:vAlign w:val="center"/>
          </w:tcPr>
          <w:p w:rsidR="00DA3F12" w:rsidRPr="00AA658E" w:rsidRDefault="00DA3F12" w:rsidP="008D5220">
            <w:pPr>
              <w:rPr>
                <w:rFonts w:ascii="Verdana" w:hAnsi="Verdana" w:cs="Arial"/>
                <w:sz w:val="16"/>
                <w:szCs w:val="16"/>
              </w:rPr>
            </w:pPr>
            <w:r w:rsidRPr="00AA658E">
              <w:rPr>
                <w:rFonts w:ascii="Verdana" w:hAnsi="Verdana" w:cs="Arial"/>
                <w:sz w:val="16"/>
                <w:szCs w:val="16"/>
              </w:rPr>
              <w:t xml:space="preserve">Ημερομηνία </w:t>
            </w:r>
          </w:p>
        </w:tc>
        <w:tc>
          <w:tcPr>
            <w:tcW w:w="3431" w:type="dxa"/>
            <w:tcBorders>
              <w:top w:val="nil"/>
              <w:left w:val="nil"/>
              <w:bottom w:val="double" w:sz="6" w:space="0" w:color="auto"/>
              <w:right w:val="single" w:sz="4" w:space="0" w:color="auto"/>
            </w:tcBorders>
            <w:shd w:val="clear" w:color="auto" w:fill="auto"/>
            <w:vAlign w:val="center"/>
          </w:tcPr>
          <w:p w:rsidR="00DA3F12" w:rsidRPr="00AA658E" w:rsidRDefault="00DA3F12" w:rsidP="008D5220">
            <w:pPr>
              <w:rPr>
                <w:rFonts w:ascii="Verdana" w:hAnsi="Verdana" w:cs="Arial"/>
                <w:sz w:val="16"/>
                <w:szCs w:val="16"/>
              </w:rPr>
            </w:pPr>
            <w:r w:rsidRPr="00AA658E">
              <w:rPr>
                <w:rFonts w:ascii="Verdana" w:hAnsi="Verdana" w:cs="Arial"/>
                <w:sz w:val="16"/>
                <w:szCs w:val="16"/>
              </w:rPr>
              <w:t> </w:t>
            </w:r>
          </w:p>
        </w:tc>
        <w:tc>
          <w:tcPr>
            <w:tcW w:w="2690" w:type="dxa"/>
            <w:tcBorders>
              <w:top w:val="nil"/>
              <w:left w:val="nil"/>
              <w:bottom w:val="double" w:sz="6" w:space="0" w:color="auto"/>
              <w:right w:val="single" w:sz="4" w:space="0" w:color="auto"/>
            </w:tcBorders>
            <w:shd w:val="clear" w:color="auto" w:fill="auto"/>
            <w:vAlign w:val="center"/>
          </w:tcPr>
          <w:p w:rsidR="00DA3F12" w:rsidRPr="00AA658E" w:rsidRDefault="00DA3F12" w:rsidP="008D5220">
            <w:pPr>
              <w:rPr>
                <w:rFonts w:ascii="Verdana" w:hAnsi="Verdana" w:cs="Arial"/>
                <w:sz w:val="16"/>
                <w:szCs w:val="16"/>
              </w:rPr>
            </w:pPr>
            <w:r w:rsidRPr="00AA658E">
              <w:rPr>
                <w:rFonts w:ascii="Verdana" w:hAnsi="Verdana" w:cs="Arial"/>
                <w:sz w:val="16"/>
                <w:szCs w:val="16"/>
              </w:rPr>
              <w:t xml:space="preserve">Υπογραφή </w:t>
            </w:r>
          </w:p>
        </w:tc>
        <w:tc>
          <w:tcPr>
            <w:tcW w:w="3312" w:type="dxa"/>
            <w:tcBorders>
              <w:top w:val="nil"/>
              <w:left w:val="nil"/>
              <w:bottom w:val="double" w:sz="6" w:space="0" w:color="auto"/>
              <w:right w:val="double" w:sz="6" w:space="0" w:color="auto"/>
            </w:tcBorders>
            <w:shd w:val="clear" w:color="auto" w:fill="auto"/>
            <w:vAlign w:val="center"/>
          </w:tcPr>
          <w:p w:rsidR="00DA3F12" w:rsidRPr="00AA658E" w:rsidRDefault="00DA3F12" w:rsidP="008D5220">
            <w:pPr>
              <w:rPr>
                <w:rFonts w:ascii="Verdana" w:hAnsi="Verdana" w:cs="Arial"/>
                <w:sz w:val="20"/>
                <w:szCs w:val="20"/>
              </w:rPr>
            </w:pPr>
            <w:r w:rsidRPr="00AA658E">
              <w:rPr>
                <w:rFonts w:ascii="Verdana" w:hAnsi="Verdana" w:cs="Arial"/>
                <w:sz w:val="20"/>
                <w:szCs w:val="20"/>
              </w:rPr>
              <w:t> </w:t>
            </w:r>
          </w:p>
        </w:tc>
      </w:tr>
    </w:tbl>
    <w:p w:rsidR="00DA3F12" w:rsidRPr="00AA658E" w:rsidRDefault="00DA3F12" w:rsidP="00DA3F12">
      <w:pPr>
        <w:tabs>
          <w:tab w:val="left" w:pos="5220"/>
        </w:tabs>
        <w:rPr>
          <w:rFonts w:ascii="Verdana" w:hAnsi="Verdana"/>
        </w:rPr>
      </w:pPr>
      <w:r w:rsidRPr="00AA658E">
        <w:rPr>
          <w:rFonts w:ascii="Verdana" w:hAnsi="Verdana"/>
        </w:rPr>
        <w:tab/>
      </w:r>
    </w:p>
    <w:p w:rsidR="00DA3F12" w:rsidRPr="00AA658E" w:rsidRDefault="00DA3F12" w:rsidP="00DA3F12">
      <w:pPr>
        <w:rPr>
          <w:rFonts w:ascii="Verdana" w:hAnsi="Verdana" w:cs="Tahoma"/>
          <w:b/>
          <w:szCs w:val="22"/>
        </w:rPr>
      </w:pPr>
    </w:p>
    <w:p w:rsidR="00DA3F12" w:rsidRPr="00E20B69" w:rsidRDefault="00DA3F12" w:rsidP="00E20B69">
      <w:pPr>
        <w:tabs>
          <w:tab w:val="left" w:pos="-56"/>
          <w:tab w:val="left" w:pos="0"/>
        </w:tabs>
        <w:spacing w:before="0"/>
        <w:jc w:val="center"/>
        <w:rPr>
          <w:rFonts w:ascii="Verdana" w:hAnsi="Verdana" w:cs="Calibri"/>
          <w:b/>
          <w:bCs/>
          <w:color w:val="003366"/>
          <w:szCs w:val="20"/>
          <w:lang w:val="en-US"/>
        </w:rPr>
      </w:pPr>
    </w:p>
    <w:sectPr w:rsidR="00DA3F12" w:rsidRPr="00E20B69" w:rsidSect="00E907D3">
      <w:headerReference w:type="even" r:id="rId9"/>
      <w:headerReference w:type="default" r:id="rId10"/>
      <w:footerReference w:type="even" r:id="rId11"/>
      <w:footerReference w:type="default" r:id="rId12"/>
      <w:headerReference w:type="first" r:id="rId13"/>
      <w:footerReference w:type="first" r:id="rId14"/>
      <w:pgSz w:w="16838" w:h="11906" w:orient="landscape"/>
      <w:pgMar w:top="992" w:right="1021" w:bottom="992" w:left="1247" w:header="720" w:footer="386"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220" w:rsidRDefault="008D5220">
      <w:pPr>
        <w:spacing w:before="0"/>
      </w:pPr>
      <w:r>
        <w:separator/>
      </w:r>
    </w:p>
  </w:endnote>
  <w:endnote w:type="continuationSeparator" w:id="0">
    <w:p w:rsidR="008D5220" w:rsidRDefault="008D522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220" w:rsidRDefault="008D5220" w:rsidP="00A623DD">
    <w:pPr>
      <w:pStyle w:val="ad"/>
      <w:framePr w:wrap="around" w:vAnchor="text" w:hAnchor="margin" w:xAlign="right" w:y="1"/>
      <w:rPr>
        <w:rStyle w:val="af9"/>
        <w:rFonts w:cs="Arial Narrow"/>
      </w:rPr>
    </w:pPr>
    <w:r>
      <w:rPr>
        <w:rStyle w:val="af9"/>
        <w:rFonts w:cs="Arial Narrow"/>
      </w:rPr>
      <w:fldChar w:fldCharType="begin"/>
    </w:r>
    <w:r>
      <w:rPr>
        <w:rStyle w:val="af9"/>
        <w:rFonts w:cs="Arial Narrow"/>
      </w:rPr>
      <w:instrText xml:space="preserve">PAGE  </w:instrText>
    </w:r>
    <w:r>
      <w:rPr>
        <w:rStyle w:val="af9"/>
        <w:rFonts w:cs="Arial Narrow"/>
      </w:rPr>
      <w:fldChar w:fldCharType="end"/>
    </w:r>
  </w:p>
  <w:p w:rsidR="008D5220" w:rsidRDefault="008D5220" w:rsidP="006059E1">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220" w:rsidRDefault="008D5220" w:rsidP="00844A2A">
    <w:pPr>
      <w:pStyle w:val="ad"/>
      <w:jc w:val="center"/>
    </w:pPr>
    <w:r>
      <w:t xml:space="preserve"> </w:t>
    </w:r>
    <w:r w:rsidR="00613B1A">
      <w:rPr>
        <w:noProof/>
        <w:lang w:eastAsia="el-GR"/>
      </w:rPr>
      <w:drawing>
        <wp:inline distT="0" distB="0" distL="0" distR="0" wp14:anchorId="4A6127CE" wp14:editId="0C40F044">
          <wp:extent cx="4188460" cy="589915"/>
          <wp:effectExtent l="0" t="0" r="2540" b="635"/>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88460" cy="589915"/>
                  </a:xfrm>
                  <a:prstGeom prst="rect">
                    <a:avLst/>
                  </a:prstGeom>
                  <a:noFill/>
                  <a:ln>
                    <a:noFill/>
                  </a:ln>
                </pic:spPr>
              </pic:pic>
            </a:graphicData>
          </a:graphic>
        </wp:inline>
      </w:drawing>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F71" w:rsidRDefault="00101F7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220" w:rsidRDefault="008D5220">
      <w:pPr>
        <w:spacing w:before="0"/>
      </w:pPr>
      <w:r>
        <w:separator/>
      </w:r>
    </w:p>
  </w:footnote>
  <w:footnote w:type="continuationSeparator" w:id="0">
    <w:p w:rsidR="008D5220" w:rsidRDefault="008D5220">
      <w:pPr>
        <w:spacing w:before="0"/>
      </w:pPr>
      <w:r>
        <w:continuationSeparator/>
      </w:r>
    </w:p>
  </w:footnote>
  <w:footnote w:id="1">
    <w:p w:rsidR="008D5220" w:rsidRPr="00ED25AF" w:rsidRDefault="008D5220" w:rsidP="00DA3F12">
      <w:pPr>
        <w:pStyle w:val="af0"/>
        <w:rPr>
          <w:rFonts w:ascii="Verdana" w:hAnsi="Verdana"/>
          <w:sz w:val="16"/>
          <w:szCs w:val="16"/>
        </w:rPr>
      </w:pPr>
      <w:r w:rsidRPr="00ED25AF">
        <w:rPr>
          <w:rStyle w:val="afc"/>
          <w:rFonts w:ascii="Verdana" w:hAnsi="Verdana"/>
          <w:sz w:val="16"/>
          <w:szCs w:val="16"/>
        </w:rPr>
        <w:footnoteRef/>
      </w:r>
      <w:r w:rsidRPr="00ED25AF">
        <w:rPr>
          <w:rFonts w:ascii="Verdana" w:hAnsi="Verdana"/>
          <w:sz w:val="16"/>
          <w:szCs w:val="16"/>
        </w:rPr>
        <w:t xml:space="preserve"> </w:t>
      </w:r>
      <w:r w:rsidRPr="00ED25AF">
        <w:rPr>
          <w:rFonts w:ascii="Verdana" w:hAnsi="Verdana" w:cs="Tahoma"/>
          <w:sz w:val="16"/>
          <w:szCs w:val="16"/>
        </w:rPr>
        <w:t xml:space="preserve">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 </w:t>
      </w:r>
    </w:p>
  </w:footnote>
  <w:footnote w:id="2">
    <w:p w:rsidR="008D5220" w:rsidRPr="00036E54" w:rsidRDefault="008D5220" w:rsidP="00DA3F12">
      <w:pPr>
        <w:pStyle w:val="af0"/>
        <w:rPr>
          <w:rFonts w:ascii="Verdana" w:hAnsi="Verdana" w:cs="Tahoma"/>
          <w:sz w:val="16"/>
          <w:szCs w:val="16"/>
        </w:rPr>
      </w:pPr>
      <w:r w:rsidRPr="00036E54">
        <w:rPr>
          <w:rStyle w:val="afc"/>
          <w:rFonts w:ascii="Verdana" w:hAnsi="Verdana"/>
          <w:sz w:val="16"/>
          <w:szCs w:val="16"/>
        </w:rPr>
        <w:footnoteRef/>
      </w:r>
      <w:r w:rsidRPr="00036E54">
        <w:rPr>
          <w:rFonts w:ascii="Verdana" w:hAnsi="Verdana"/>
          <w:sz w:val="16"/>
          <w:szCs w:val="16"/>
        </w:rPr>
        <w:t xml:space="preserve"> </w:t>
      </w:r>
      <w:r w:rsidRPr="00036E54">
        <w:rPr>
          <w:rFonts w:ascii="Verdana" w:hAnsi="Verdana" w:cs="Tahoma"/>
          <w:sz w:val="16"/>
          <w:szCs w:val="16"/>
        </w:rPr>
        <w:t>Κατά περίπτωση και ανάλογα με τον τύπο των δράσεων το κριτήριο αυτό θα καθορίζεται αν αξιολογείται στην Πρόσκληση, όπου θα προσδιορίζονται και τα απαραίτητα τεκμήρια που απαιτούνται για την αξιολόγηση του εν λόγω κριτηρίου</w:t>
      </w:r>
    </w:p>
    <w:p w:rsidR="008D5220" w:rsidRDefault="008D5220" w:rsidP="00DA3F12">
      <w:pPr>
        <w:pStyle w:val="af0"/>
      </w:pPr>
    </w:p>
  </w:footnote>
  <w:footnote w:id="3">
    <w:p w:rsidR="008D5220" w:rsidRPr="00FF1169" w:rsidRDefault="008D5220" w:rsidP="00DA3F12">
      <w:pPr>
        <w:pStyle w:val="a"/>
        <w:numPr>
          <w:ilvl w:val="0"/>
          <w:numId w:val="0"/>
        </w:numPr>
        <w:rPr>
          <w:rFonts w:ascii="Verdana" w:hAnsi="Verdana" w:cs="Tahoma"/>
          <w:sz w:val="16"/>
          <w:szCs w:val="16"/>
        </w:rPr>
      </w:pPr>
      <w:r>
        <w:rPr>
          <w:rStyle w:val="afc"/>
        </w:rPr>
        <w:footnoteRef/>
      </w:r>
      <w:r w:rsidRPr="00FF1169">
        <w:rPr>
          <w:rFonts w:ascii="Verdana" w:hAnsi="Verdana"/>
          <w:sz w:val="16"/>
          <w:szCs w:val="16"/>
        </w:rPr>
        <w:t xml:space="preserve"> </w:t>
      </w:r>
      <w:r w:rsidRPr="00FF1169">
        <w:rPr>
          <w:rFonts w:ascii="Verdana" w:hAnsi="Verdana" w:cs="Tahoma"/>
          <w:sz w:val="16"/>
          <w:szCs w:val="16"/>
        </w:rPr>
        <w:t>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p>
    <w:p w:rsidR="008D5220" w:rsidRDefault="008D5220" w:rsidP="00DA3F12">
      <w:pPr>
        <w:pStyle w:val="af0"/>
      </w:pPr>
    </w:p>
  </w:footnote>
  <w:footnote w:id="4">
    <w:p w:rsidR="008D5220" w:rsidRPr="0001028D" w:rsidRDefault="008D5220" w:rsidP="00DA3F12">
      <w:pPr>
        <w:pStyle w:val="a"/>
        <w:numPr>
          <w:ilvl w:val="0"/>
          <w:numId w:val="0"/>
        </w:numPr>
        <w:tabs>
          <w:tab w:val="clear" w:pos="426"/>
          <w:tab w:val="left" w:pos="567"/>
        </w:tabs>
        <w:rPr>
          <w:rFonts w:ascii="Tahoma" w:hAnsi="Tahoma" w:cs="Tahoma"/>
          <w:sz w:val="16"/>
          <w:szCs w:val="16"/>
        </w:rPr>
      </w:pPr>
      <w:r w:rsidRPr="0001028D">
        <w:rPr>
          <w:rStyle w:val="afc"/>
          <w:rFonts w:ascii="Tahoma" w:hAnsi="Tahoma" w:cs="Tahoma"/>
          <w:sz w:val="16"/>
          <w:szCs w:val="16"/>
        </w:rPr>
        <w:footnoteRef/>
      </w:r>
      <w:r w:rsidRPr="0001028D">
        <w:rPr>
          <w:rFonts w:ascii="Tahoma" w:hAnsi="Tahoma" w:cs="Tahoma"/>
          <w:sz w:val="16"/>
          <w:szCs w:val="16"/>
        </w:rPr>
        <w:t xml:space="preserve"> Το κριτήρια είναι δυαδικά (ναι/</w:t>
      </w:r>
      <w:proofErr w:type="spellStart"/>
      <w:r w:rsidRPr="0001028D">
        <w:rPr>
          <w:rFonts w:ascii="Tahoma" w:hAnsi="Tahoma" w:cs="Tahoma"/>
          <w:sz w:val="16"/>
          <w:szCs w:val="16"/>
        </w:rPr>
        <w:t>όχ</w:t>
      </w:r>
      <w:proofErr w:type="spellEnd"/>
      <w:r w:rsidRPr="0001028D">
        <w:rPr>
          <w:rFonts w:ascii="Tahoma" w:hAnsi="Tahoma" w:cs="Tahoma"/>
          <w:sz w:val="16"/>
          <w:szCs w:val="16"/>
        </w:rPr>
        <w:t>ι) έως την έκδοση της σχετικής ΚΥΑ και του ΣΔΕ. Με την έκδοση τους θα καταστεί δυνατή η ποσοτική αντιστοίχηση του κριτηρίου σ</w:t>
      </w:r>
      <w:r>
        <w:rPr>
          <w:rFonts w:ascii="Tahoma" w:hAnsi="Tahoma" w:cs="Tahoma"/>
          <w:sz w:val="16"/>
          <w:szCs w:val="16"/>
        </w:rPr>
        <w:t>ε</w:t>
      </w:r>
      <w:r w:rsidRPr="0001028D">
        <w:rPr>
          <w:rFonts w:ascii="Tahoma" w:hAnsi="Tahoma" w:cs="Tahoma"/>
          <w:sz w:val="16"/>
          <w:szCs w:val="16"/>
        </w:rPr>
        <w:t xml:space="preserve"> σχετική Πρόσκληση</w:t>
      </w:r>
      <w:r>
        <w:rPr>
          <w:rFonts w:ascii="Tahoma" w:hAnsi="Tahoma" w:cs="Tahoma"/>
          <w:sz w:val="16"/>
          <w:szCs w:val="16"/>
        </w:rPr>
        <w:t>, όπου τυχόν απαιτείται</w:t>
      </w:r>
      <w:r w:rsidRPr="0001028D">
        <w:rPr>
          <w:rFonts w:ascii="Tahoma" w:hAnsi="Tahoma" w:cs="Tahoma"/>
          <w:sz w:val="16"/>
          <w:szCs w:val="16"/>
        </w:rPr>
        <w:t>.</w:t>
      </w:r>
    </w:p>
    <w:p w:rsidR="008D5220" w:rsidRDefault="008D5220" w:rsidP="00DA3F12">
      <w:pPr>
        <w:pStyle w:val="a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F71" w:rsidRDefault="00101F7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220" w:rsidRPr="00C728C4" w:rsidRDefault="00101F71">
    <w:pPr>
      <w:pStyle w:val="ac"/>
      <w:rPr>
        <w:lang w:val="en-US"/>
      </w:rPr>
    </w:pPr>
    <w:r>
      <w:rPr>
        <w:noProof/>
        <w:lang w:eastAsia="el-GR"/>
      </w:rPr>
      <mc:AlternateContent>
        <mc:Choice Requires="wps">
          <w:drawing>
            <wp:anchor distT="0" distB="0" distL="114300" distR="114300" simplePos="0" relativeHeight="251658240" behindDoc="0" locked="0" layoutInCell="1" allowOverlap="1">
              <wp:simplePos x="0" y="0"/>
              <wp:positionH relativeFrom="column">
                <wp:posOffset>3445844</wp:posOffset>
              </wp:positionH>
              <wp:positionV relativeFrom="paragraph">
                <wp:posOffset>78740</wp:posOffset>
              </wp:positionV>
              <wp:extent cx="5099050" cy="476885"/>
              <wp:effectExtent l="0" t="0" r="0" b="0"/>
              <wp:wrapNone/>
              <wp:docPr id="3" name="Πλαίσιο κειμένου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0" cy="476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1F71" w:rsidRPr="00860D9F" w:rsidRDefault="00101F71" w:rsidP="00A73358">
                          <w:pPr>
                            <w:jc w:val="center"/>
                            <w:rPr>
                              <w:rFonts w:ascii="Calibri" w:hAnsi="Calibri" w:cs="Tahoma"/>
                              <w:noProof/>
                              <w:sz w:val="20"/>
                              <w:szCs w:val="20"/>
                            </w:rPr>
                          </w:pPr>
                          <w:bookmarkStart w:id="0" w:name="_GoBack"/>
                          <w:r w:rsidRPr="00860D9F">
                            <w:rPr>
                              <w:rFonts w:ascii="Calibri" w:hAnsi="Calibri" w:cs="Tahoma"/>
                              <w:b/>
                              <w:bCs/>
                              <w:color w:val="003366"/>
                              <w:sz w:val="20"/>
                              <w:szCs w:val="20"/>
                            </w:rPr>
                            <w:t xml:space="preserve">ΕΙΔΙΚΗ </w:t>
                          </w:r>
                          <w:r>
                            <w:rPr>
                              <w:rFonts w:ascii="Calibri" w:hAnsi="Calibri" w:cs="Tahoma"/>
                              <w:b/>
                              <w:bCs/>
                              <w:color w:val="003366"/>
                              <w:sz w:val="20"/>
                              <w:szCs w:val="20"/>
                            </w:rPr>
                            <w:t xml:space="preserve">ΥΠΗΡΕΣΙΑ </w:t>
                          </w:r>
                          <w:r w:rsidRPr="00860D9F">
                            <w:rPr>
                              <w:rFonts w:ascii="Calibri" w:hAnsi="Calibri" w:cs="Tahoma"/>
                              <w:b/>
                              <w:bCs/>
                              <w:color w:val="003366"/>
                              <w:sz w:val="20"/>
                              <w:szCs w:val="20"/>
                            </w:rPr>
                            <w:t xml:space="preserve">ΔΙΑΧΕΙΡΙΣΗΣ </w:t>
                          </w:r>
                          <w:r>
                            <w:rPr>
                              <w:rFonts w:ascii="Calibri" w:hAnsi="Calibri" w:cs="Tahoma"/>
                              <w:b/>
                              <w:bCs/>
                              <w:color w:val="003366"/>
                              <w:sz w:val="20"/>
                              <w:szCs w:val="20"/>
                            </w:rPr>
                            <w:t>ΚΑΙ ΕΦΑΡΜΟΓΗΣ ΤΟΜΕΑ ΤΕΧΝΟΛΟΓΙΑΣ ΤΕΧΝΟΛΟΓΙΩΝ, ΠΛΗΡΟΦΟΡΙΚΗΣ ΚΑΙ ΕΠΙΚΟΙΝΩΝΙΩΝ (ΕΥΔΕ ΤΠΕ)</w:t>
                          </w:r>
                        </w:p>
                        <w:p w:rsidR="00101F71" w:rsidRPr="00860D9F" w:rsidRDefault="00101F71" w:rsidP="00A73358">
                          <w:pPr>
                            <w:jc w:val="center"/>
                            <w:rPr>
                              <w:rFonts w:ascii="Calibri" w:hAnsi="Calibri" w:cs="Tahoma"/>
                              <w:sz w:val="20"/>
                              <w:szCs w:val="20"/>
                            </w:rPr>
                          </w:pPr>
                          <w:r w:rsidRPr="00860D9F">
                            <w:rPr>
                              <w:rFonts w:ascii="Calibri" w:hAnsi="Calibri" w:cs="Tahoma"/>
                              <w:b/>
                              <w:bCs/>
                              <w:color w:val="003366"/>
                              <w:sz w:val="20"/>
                              <w:szCs w:val="20"/>
                            </w:rPr>
                            <w:t>ΕΙΔΙΚΗ ΥΠΗΡΕΣΙΑ ΔΙΑΧΕΙΡΙΣΗΣ  Ε.Π. «ΜΕΤΑΡΡΥΘΜΙΣΗ ΔΗΜΟΣΙΟΥ ΤΟΜΕΑ»</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3" o:spid="_x0000_s1026" type="#_x0000_t202" style="position:absolute;margin-left:271.35pt;margin-top:6.2pt;width:401.5pt;height:3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" filled="f" stroked="f">
              <v:textbox>
                <w:txbxContent>
                  <w:p w:rsidR="00101F71" w:rsidRPr="00860D9F" w:rsidRDefault="00101F71" w:rsidP="00A73358">
                    <w:pPr>
                      <w:jc w:val="center"/>
                      <w:rPr>
                        <w:rFonts w:ascii="Calibri" w:hAnsi="Calibri" w:cs="Tahoma"/>
                        <w:noProof/>
                        <w:sz w:val="20"/>
                        <w:szCs w:val="20"/>
                      </w:rPr>
                    </w:pPr>
                    <w:bookmarkStart w:id="1" w:name="_GoBack"/>
                    <w:r w:rsidRPr="00860D9F">
                      <w:rPr>
                        <w:rFonts w:ascii="Calibri" w:hAnsi="Calibri" w:cs="Tahoma"/>
                        <w:b/>
                        <w:bCs/>
                        <w:color w:val="003366"/>
                        <w:sz w:val="20"/>
                        <w:szCs w:val="20"/>
                      </w:rPr>
                      <w:t xml:space="preserve">ΕΙΔΙΚΗ </w:t>
                    </w:r>
                    <w:r>
                      <w:rPr>
                        <w:rFonts w:ascii="Calibri" w:hAnsi="Calibri" w:cs="Tahoma"/>
                        <w:b/>
                        <w:bCs/>
                        <w:color w:val="003366"/>
                        <w:sz w:val="20"/>
                        <w:szCs w:val="20"/>
                      </w:rPr>
                      <w:t xml:space="preserve">ΥΠΗΡΕΣΙΑ </w:t>
                    </w:r>
                    <w:r w:rsidRPr="00860D9F">
                      <w:rPr>
                        <w:rFonts w:ascii="Calibri" w:hAnsi="Calibri" w:cs="Tahoma"/>
                        <w:b/>
                        <w:bCs/>
                        <w:color w:val="003366"/>
                        <w:sz w:val="20"/>
                        <w:szCs w:val="20"/>
                      </w:rPr>
                      <w:t xml:space="preserve">ΔΙΑΧΕΙΡΙΣΗΣ </w:t>
                    </w:r>
                    <w:r>
                      <w:rPr>
                        <w:rFonts w:ascii="Calibri" w:hAnsi="Calibri" w:cs="Tahoma"/>
                        <w:b/>
                        <w:bCs/>
                        <w:color w:val="003366"/>
                        <w:sz w:val="20"/>
                        <w:szCs w:val="20"/>
                      </w:rPr>
                      <w:t>ΚΑΙ ΕΦΑΡΜΟΓΗΣ ΤΟΜΕΑ ΤΕΧΝΟΛΟΓΙΑΣ ΤΕΧΝΟΛΟΓΙΩΝ, ΠΛΗΡΟΦΟΡΙΚΗΣ ΚΑΙ ΕΠΙΚΟΙΝΩΝΙΩΝ (ΕΥΔΕ ΤΠΕ)</w:t>
                    </w:r>
                  </w:p>
                  <w:p w:rsidR="00101F71" w:rsidRPr="00860D9F" w:rsidRDefault="00101F71" w:rsidP="00A73358">
                    <w:pPr>
                      <w:jc w:val="center"/>
                      <w:rPr>
                        <w:rFonts w:ascii="Calibri" w:hAnsi="Calibri" w:cs="Tahoma"/>
                        <w:sz w:val="20"/>
                        <w:szCs w:val="20"/>
                      </w:rPr>
                    </w:pPr>
                    <w:r w:rsidRPr="00860D9F">
                      <w:rPr>
                        <w:rFonts w:ascii="Calibri" w:hAnsi="Calibri" w:cs="Tahoma"/>
                        <w:b/>
                        <w:bCs/>
                        <w:color w:val="003366"/>
                        <w:sz w:val="20"/>
                        <w:szCs w:val="20"/>
                      </w:rPr>
                      <w:t>ΕΙΔΙΚΗ ΥΠΗΡΕΣΙΑ ΔΙΑΧΕΙΡΙΣΗΣ  Ε.Π. «ΜΕΤΑΡΡΥΘΜΙΣΗ ΔΗΜΟΣΙΟΥ ΤΟΜΕΑ»</w:t>
                    </w:r>
                    <w:bookmarkEnd w:id="1"/>
                  </w:p>
                </w:txbxContent>
              </v:textbox>
            </v:shape>
          </w:pict>
        </mc:Fallback>
      </mc:AlternateContent>
    </w:r>
    <w:r>
      <w:rPr>
        <w:noProof/>
        <w:lang w:eastAsia="el-GR"/>
      </w:rPr>
      <w:drawing>
        <wp:inline distT="0" distB="0" distL="0" distR="0" wp14:anchorId="4CB9E4B5" wp14:editId="1287D9F6">
          <wp:extent cx="1828800" cy="914400"/>
          <wp:effectExtent l="0" t="0" r="0" b="0"/>
          <wp:docPr id="2" name="Εικόνα 2" descr="mindigital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mindigital_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914400"/>
                  </a:xfrm>
                  <a:prstGeom prst="rect">
                    <a:avLst/>
                  </a:prstGeom>
                  <a:noFill/>
                  <a:ln>
                    <a:noFill/>
                  </a:ln>
                </pic:spPr>
              </pic:pic>
            </a:graphicData>
          </a:graphic>
        </wp:inline>
      </w:drawing>
    </w:r>
  </w:p>
  <w:p w:rsidR="008D5220" w:rsidRDefault="008D5220">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F71" w:rsidRDefault="00101F7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C2C5B9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395A89C6"/>
    <w:lvl w:ilvl="0">
      <w:start w:val="1"/>
      <w:numFmt w:val="bullet"/>
      <w:pStyle w:val="2"/>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0"/>
      <w:lvlText w:val="%1.%2"/>
      <w:lvlJc w:val="left"/>
      <w:pPr>
        <w:tabs>
          <w:tab w:val="num" w:pos="0"/>
        </w:tabs>
        <w:ind w:left="718" w:hanging="576"/>
      </w:pPr>
      <w:rPr>
        <w:rFonts w:cs="Times New Roman"/>
        <w:b w:val="0"/>
        <w:bCs w:val="0"/>
        <w:i w:val="0"/>
        <w:iCs w:val="0"/>
        <w:caps w:val="0"/>
        <w:smallCaps w:val="0"/>
        <w:strike w:val="0"/>
        <w:dstrike w:val="0"/>
        <w:vanish w:val="0"/>
        <w:color w:val="000000"/>
        <w:spacing w:val="0"/>
        <w:kern w:val="1"/>
        <w:position w:val="0"/>
        <w:sz w:val="24"/>
        <w:u w:val="none"/>
        <w:vertAlign w:val="baseli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3">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hint="default"/>
      </w:rPr>
    </w:lvl>
  </w:abstractNum>
  <w:abstractNum w:abstractNumId="4">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hint="default"/>
      </w:rPr>
    </w:lvl>
  </w:abstractNum>
  <w:abstractNum w:abstractNumId="5">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hint="default"/>
        <w:sz w:val="14"/>
      </w:rPr>
    </w:lvl>
  </w:abstractNum>
  <w:abstractNum w:abstractNumId="6">
    <w:nsid w:val="00000005"/>
    <w:multiLevelType w:val="multilevel"/>
    <w:tmpl w:val="00000005"/>
    <w:name w:val="WW8Num18"/>
    <w:lvl w:ilvl="0">
      <w:start w:val="1"/>
      <w:numFmt w:val="decimal"/>
      <w:pStyle w:val="1"/>
      <w:lvlText w:val="%1."/>
      <w:lvlJc w:val="left"/>
      <w:pPr>
        <w:tabs>
          <w:tab w:val="num" w:pos="0"/>
        </w:tabs>
        <w:ind w:left="1152" w:hanging="360"/>
      </w:pPr>
      <w:rPr>
        <w:rFonts w:cs="Times New Roman"/>
      </w:rPr>
    </w:lvl>
    <w:lvl w:ilvl="1">
      <w:start w:val="3"/>
      <w:numFmt w:val="decimal"/>
      <w:lvlText w:val="%1.%2"/>
      <w:lvlJc w:val="left"/>
      <w:pPr>
        <w:tabs>
          <w:tab w:val="num" w:pos="0"/>
        </w:tabs>
        <w:ind w:left="1152" w:hanging="360"/>
      </w:pPr>
      <w:rPr>
        <w:rFonts w:cs="Times New Roman" w:hint="default"/>
      </w:rPr>
    </w:lvl>
    <w:lvl w:ilvl="2">
      <w:start w:val="1"/>
      <w:numFmt w:val="decimal"/>
      <w:lvlText w:val="%1.%2.%3"/>
      <w:lvlJc w:val="left"/>
      <w:pPr>
        <w:tabs>
          <w:tab w:val="num" w:pos="0"/>
        </w:tabs>
        <w:ind w:left="1512" w:hanging="720"/>
      </w:pPr>
      <w:rPr>
        <w:rFonts w:cs="Times New Roman" w:hint="default"/>
      </w:rPr>
    </w:lvl>
    <w:lvl w:ilvl="3">
      <w:start w:val="1"/>
      <w:numFmt w:val="decimal"/>
      <w:lvlText w:val="%1.%2.%3.%4"/>
      <w:lvlJc w:val="left"/>
      <w:pPr>
        <w:tabs>
          <w:tab w:val="num" w:pos="0"/>
        </w:tabs>
        <w:ind w:left="1512" w:hanging="720"/>
      </w:pPr>
      <w:rPr>
        <w:rFonts w:cs="Times New Roman" w:hint="default"/>
      </w:rPr>
    </w:lvl>
    <w:lvl w:ilvl="4">
      <w:start w:val="1"/>
      <w:numFmt w:val="decimal"/>
      <w:lvlText w:val="%1.%2.%3.%4.%5"/>
      <w:lvlJc w:val="left"/>
      <w:pPr>
        <w:tabs>
          <w:tab w:val="num" w:pos="0"/>
        </w:tabs>
        <w:ind w:left="1872" w:hanging="1080"/>
      </w:pPr>
      <w:rPr>
        <w:rFonts w:cs="Times New Roman" w:hint="default"/>
      </w:rPr>
    </w:lvl>
    <w:lvl w:ilvl="5">
      <w:start w:val="1"/>
      <w:numFmt w:val="decimal"/>
      <w:lvlText w:val="%1.%2.%3.%4.%5.%6"/>
      <w:lvlJc w:val="left"/>
      <w:pPr>
        <w:tabs>
          <w:tab w:val="num" w:pos="0"/>
        </w:tabs>
        <w:ind w:left="1872" w:hanging="1080"/>
      </w:pPr>
      <w:rPr>
        <w:rFonts w:cs="Times New Roman" w:hint="default"/>
      </w:rPr>
    </w:lvl>
    <w:lvl w:ilvl="6">
      <w:start w:val="1"/>
      <w:numFmt w:val="decimal"/>
      <w:lvlText w:val="%1.%2.%3.%4.%5.%6.%7"/>
      <w:lvlJc w:val="left"/>
      <w:pPr>
        <w:tabs>
          <w:tab w:val="num" w:pos="0"/>
        </w:tabs>
        <w:ind w:left="2232" w:hanging="1440"/>
      </w:pPr>
      <w:rPr>
        <w:rFonts w:cs="Times New Roman" w:hint="default"/>
      </w:rPr>
    </w:lvl>
    <w:lvl w:ilvl="7">
      <w:start w:val="1"/>
      <w:numFmt w:val="decimal"/>
      <w:lvlText w:val="%1.%2.%3.%4.%5.%6.%7.%8"/>
      <w:lvlJc w:val="left"/>
      <w:pPr>
        <w:tabs>
          <w:tab w:val="num" w:pos="0"/>
        </w:tabs>
        <w:ind w:left="2232" w:hanging="1440"/>
      </w:pPr>
      <w:rPr>
        <w:rFonts w:cs="Times New Roman" w:hint="default"/>
      </w:rPr>
    </w:lvl>
    <w:lvl w:ilvl="8">
      <w:start w:val="1"/>
      <w:numFmt w:val="decimal"/>
      <w:lvlText w:val="%1.%2.%3.%4.%5.%6.%7.%8.%9"/>
      <w:lvlJc w:val="left"/>
      <w:pPr>
        <w:tabs>
          <w:tab w:val="num" w:pos="0"/>
        </w:tabs>
        <w:ind w:left="2232" w:hanging="1440"/>
      </w:pPr>
      <w:rPr>
        <w:rFonts w:cs="Times New Roman" w:hint="default"/>
      </w:rPr>
    </w:lvl>
  </w:abstractNum>
  <w:abstractNum w:abstractNumId="7">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hint="default"/>
        <w:sz w:val="14"/>
      </w:rPr>
    </w:lvl>
  </w:abstractNum>
  <w:abstractNum w:abstractNumId="8">
    <w:nsid w:val="00000007"/>
    <w:multiLevelType w:val="singleLevel"/>
    <w:tmpl w:val="00000007"/>
    <w:name w:val="WW8Num34"/>
    <w:lvl w:ilvl="0">
      <w:start w:val="1"/>
      <w:numFmt w:val="decimal"/>
      <w:lvlText w:val="(%1)"/>
      <w:lvlJc w:val="left"/>
      <w:pPr>
        <w:tabs>
          <w:tab w:val="num" w:pos="0"/>
        </w:tabs>
        <w:ind w:left="360" w:hanging="360"/>
      </w:pPr>
      <w:rPr>
        <w:rFonts w:cs="Times New Roman"/>
        <w:sz w:val="22"/>
        <w:szCs w:val="22"/>
      </w:rPr>
    </w:lvl>
  </w:abstractNum>
  <w:abstractNum w:abstractNumId="9">
    <w:nsid w:val="00000008"/>
    <w:multiLevelType w:val="multilevel"/>
    <w:tmpl w:val="00000008"/>
    <w:name w:val="WW8Num36"/>
    <w:lvl w:ilvl="0">
      <w:start w:val="1"/>
      <w:numFmt w:val="bullet"/>
      <w:lvlText w:val=""/>
      <w:lvlJc w:val="left"/>
      <w:pPr>
        <w:tabs>
          <w:tab w:val="num" w:pos="0"/>
        </w:tabs>
        <w:ind w:left="360" w:hanging="360"/>
      </w:pPr>
      <w:rPr>
        <w:rFonts w:ascii="Wingdings" w:hAnsi="Wingdings" w:hint="default"/>
        <w:b w:val="0"/>
        <w:i w:val="0"/>
        <w:caps w:val="0"/>
        <w:smallCaps w:val="0"/>
        <w:strike w:val="0"/>
        <w:dstrike w:val="0"/>
        <w:vanish w:val="0"/>
        <w:color w:val="990000"/>
        <w:spacing w:val="0"/>
        <w:w w:val="100"/>
        <w:position w:val="0"/>
        <w:sz w:val="28"/>
        <w:u w:val="none"/>
        <w:vertAlign w:val="baseline"/>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hint="default"/>
        <w:b w:val="0"/>
        <w:i w:val="0"/>
        <w:caps w:val="0"/>
        <w:smallCaps w:val="0"/>
        <w:strike w:val="0"/>
        <w:dstrike w:val="0"/>
        <w:vanish w:val="0"/>
        <w:color w:val="990000"/>
        <w:spacing w:val="0"/>
        <w:w w:val="100"/>
        <w:position w:val="0"/>
        <w:sz w:val="28"/>
        <w:u w:val="none"/>
        <w:vertAlign w:val="baseline"/>
      </w:rPr>
    </w:lvl>
  </w:abstractNum>
  <w:abstractNum w:abstractNumId="11">
    <w:nsid w:val="0000000A"/>
    <w:multiLevelType w:val="multilevel"/>
    <w:tmpl w:val="0000000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2">
    <w:nsid w:val="0000000B"/>
    <w:multiLevelType w:val="multilevel"/>
    <w:tmpl w:val="0000000B"/>
    <w:lvl w:ilvl="0">
      <w:start w:val="1"/>
      <w:numFmt w:val="decimal"/>
      <w:lvlText w:val="(%1)"/>
      <w:lvlJc w:val="left"/>
      <w:pPr>
        <w:tabs>
          <w:tab w:val="num" w:pos="0"/>
        </w:tabs>
        <w:ind w:left="360" w:hanging="360"/>
      </w:pPr>
      <w:rPr>
        <w:rFonts w:cs="Times New Roman"/>
        <w:sz w:val="22"/>
        <w:szCs w:val="22"/>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3">
    <w:nsid w:val="00FF5601"/>
    <w:multiLevelType w:val="hybridMultilevel"/>
    <w:tmpl w:val="C09CB788"/>
    <w:lvl w:ilvl="0" w:tplc="8794D04A">
      <w:start w:val="1"/>
      <w:numFmt w:val="bullet"/>
      <w:lvlText w:val=""/>
      <w:lvlJc w:val="left"/>
      <w:pPr>
        <w:tabs>
          <w:tab w:val="num" w:pos="928"/>
        </w:tabs>
        <w:ind w:left="928" w:hanging="360"/>
      </w:pPr>
      <w:rPr>
        <w:rFonts w:ascii="Wingdings" w:hAnsi="Wingdings" w:hint="default"/>
      </w:rPr>
    </w:lvl>
    <w:lvl w:ilvl="1" w:tplc="04080003">
      <w:start w:val="1"/>
      <w:numFmt w:val="bullet"/>
      <w:lvlText w:val="o"/>
      <w:lvlJc w:val="left"/>
      <w:pPr>
        <w:tabs>
          <w:tab w:val="num" w:pos="1866"/>
        </w:tabs>
        <w:ind w:left="1866" w:hanging="360"/>
      </w:pPr>
      <w:rPr>
        <w:rFonts w:ascii="Courier New" w:hAnsi="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14">
    <w:nsid w:val="1070407F"/>
    <w:multiLevelType w:val="hybridMultilevel"/>
    <w:tmpl w:val="1742AA36"/>
    <w:lvl w:ilvl="0" w:tplc="482ACF88">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11801C6F"/>
    <w:multiLevelType w:val="hybridMultilevel"/>
    <w:tmpl w:val="58680D62"/>
    <w:lvl w:ilvl="0" w:tplc="3782CA60">
      <w:numFmt w:val="bullet"/>
      <w:lvlText w:val="-"/>
      <w:lvlJc w:val="left"/>
      <w:pPr>
        <w:tabs>
          <w:tab w:val="num" w:pos="720"/>
        </w:tabs>
        <w:ind w:left="720" w:hanging="360"/>
      </w:pPr>
      <w:rPr>
        <w:rFonts w:ascii="Verdana" w:eastAsia="Times New Roman" w:hAnsi="Verdana"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151D1EA0"/>
    <w:multiLevelType w:val="hybridMultilevel"/>
    <w:tmpl w:val="DE701C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nsid w:val="1AD0494B"/>
    <w:multiLevelType w:val="hybridMultilevel"/>
    <w:tmpl w:val="413AC7B2"/>
    <w:lvl w:ilvl="0" w:tplc="A7947726">
      <w:start w:val="1"/>
      <w:numFmt w:val="bullet"/>
      <w:lvlText w:val=""/>
      <w:lvlJc w:val="left"/>
      <w:pPr>
        <w:ind w:left="644"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25E24AC"/>
    <w:multiLevelType w:val="hybridMultilevel"/>
    <w:tmpl w:val="2DD8456E"/>
    <w:lvl w:ilvl="0" w:tplc="482ACF88">
      <w:start w:val="1"/>
      <w:numFmt w:val="bullet"/>
      <w:lvlText w:val=""/>
      <w:lvlJc w:val="left"/>
      <w:pPr>
        <w:tabs>
          <w:tab w:val="num" w:pos="1200"/>
        </w:tabs>
        <w:ind w:left="1200" w:hanging="360"/>
      </w:pPr>
      <w:rPr>
        <w:rFonts w:ascii="Symbol" w:hAnsi="Symbol" w:hint="default"/>
      </w:rPr>
    </w:lvl>
    <w:lvl w:ilvl="1" w:tplc="04080003" w:tentative="1">
      <w:start w:val="1"/>
      <w:numFmt w:val="bullet"/>
      <w:lvlText w:val="o"/>
      <w:lvlJc w:val="left"/>
      <w:pPr>
        <w:tabs>
          <w:tab w:val="num" w:pos="2280"/>
        </w:tabs>
        <w:ind w:left="2280" w:hanging="360"/>
      </w:pPr>
      <w:rPr>
        <w:rFonts w:ascii="Courier New" w:hAnsi="Courier New" w:hint="default"/>
      </w:rPr>
    </w:lvl>
    <w:lvl w:ilvl="2" w:tplc="04080005" w:tentative="1">
      <w:start w:val="1"/>
      <w:numFmt w:val="bullet"/>
      <w:lvlText w:val=""/>
      <w:lvlJc w:val="left"/>
      <w:pPr>
        <w:tabs>
          <w:tab w:val="num" w:pos="3000"/>
        </w:tabs>
        <w:ind w:left="3000" w:hanging="360"/>
      </w:pPr>
      <w:rPr>
        <w:rFonts w:ascii="Wingdings" w:hAnsi="Wingdings" w:hint="default"/>
      </w:rPr>
    </w:lvl>
    <w:lvl w:ilvl="3" w:tplc="04080001" w:tentative="1">
      <w:start w:val="1"/>
      <w:numFmt w:val="bullet"/>
      <w:lvlText w:val=""/>
      <w:lvlJc w:val="left"/>
      <w:pPr>
        <w:tabs>
          <w:tab w:val="num" w:pos="3720"/>
        </w:tabs>
        <w:ind w:left="3720" w:hanging="360"/>
      </w:pPr>
      <w:rPr>
        <w:rFonts w:ascii="Symbol" w:hAnsi="Symbol" w:hint="default"/>
      </w:rPr>
    </w:lvl>
    <w:lvl w:ilvl="4" w:tplc="04080003" w:tentative="1">
      <w:start w:val="1"/>
      <w:numFmt w:val="bullet"/>
      <w:lvlText w:val="o"/>
      <w:lvlJc w:val="left"/>
      <w:pPr>
        <w:tabs>
          <w:tab w:val="num" w:pos="4440"/>
        </w:tabs>
        <w:ind w:left="4440" w:hanging="360"/>
      </w:pPr>
      <w:rPr>
        <w:rFonts w:ascii="Courier New" w:hAnsi="Courier New" w:hint="default"/>
      </w:rPr>
    </w:lvl>
    <w:lvl w:ilvl="5" w:tplc="04080005" w:tentative="1">
      <w:start w:val="1"/>
      <w:numFmt w:val="bullet"/>
      <w:lvlText w:val=""/>
      <w:lvlJc w:val="left"/>
      <w:pPr>
        <w:tabs>
          <w:tab w:val="num" w:pos="5160"/>
        </w:tabs>
        <w:ind w:left="5160" w:hanging="360"/>
      </w:pPr>
      <w:rPr>
        <w:rFonts w:ascii="Wingdings" w:hAnsi="Wingdings" w:hint="default"/>
      </w:rPr>
    </w:lvl>
    <w:lvl w:ilvl="6" w:tplc="04080001" w:tentative="1">
      <w:start w:val="1"/>
      <w:numFmt w:val="bullet"/>
      <w:lvlText w:val=""/>
      <w:lvlJc w:val="left"/>
      <w:pPr>
        <w:tabs>
          <w:tab w:val="num" w:pos="5880"/>
        </w:tabs>
        <w:ind w:left="5880" w:hanging="360"/>
      </w:pPr>
      <w:rPr>
        <w:rFonts w:ascii="Symbol" w:hAnsi="Symbol" w:hint="default"/>
      </w:rPr>
    </w:lvl>
    <w:lvl w:ilvl="7" w:tplc="04080003" w:tentative="1">
      <w:start w:val="1"/>
      <w:numFmt w:val="bullet"/>
      <w:lvlText w:val="o"/>
      <w:lvlJc w:val="left"/>
      <w:pPr>
        <w:tabs>
          <w:tab w:val="num" w:pos="6600"/>
        </w:tabs>
        <w:ind w:left="6600" w:hanging="360"/>
      </w:pPr>
      <w:rPr>
        <w:rFonts w:ascii="Courier New" w:hAnsi="Courier New" w:hint="default"/>
      </w:rPr>
    </w:lvl>
    <w:lvl w:ilvl="8" w:tplc="04080005" w:tentative="1">
      <w:start w:val="1"/>
      <w:numFmt w:val="bullet"/>
      <w:lvlText w:val=""/>
      <w:lvlJc w:val="left"/>
      <w:pPr>
        <w:tabs>
          <w:tab w:val="num" w:pos="7320"/>
        </w:tabs>
        <w:ind w:left="7320" w:hanging="360"/>
      </w:pPr>
      <w:rPr>
        <w:rFonts w:ascii="Wingdings" w:hAnsi="Wingdings" w:hint="default"/>
      </w:rPr>
    </w:lvl>
  </w:abstractNum>
  <w:abstractNum w:abstractNumId="19">
    <w:nsid w:val="22A6059F"/>
    <w:multiLevelType w:val="hybridMultilevel"/>
    <w:tmpl w:val="6D3ABCCA"/>
    <w:lvl w:ilvl="0" w:tplc="04080005">
      <w:start w:val="1"/>
      <w:numFmt w:val="bullet"/>
      <w:lvlText w:val=""/>
      <w:lvlJc w:val="left"/>
      <w:pPr>
        <w:ind w:left="78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506" w:hanging="360"/>
      </w:pPr>
      <w:rPr>
        <w:rFonts w:ascii="Courier New" w:hAnsi="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20">
    <w:nsid w:val="23D42BBE"/>
    <w:multiLevelType w:val="hybridMultilevel"/>
    <w:tmpl w:val="9D4603D8"/>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29E861AF"/>
    <w:multiLevelType w:val="hybridMultilevel"/>
    <w:tmpl w:val="7D92E13C"/>
    <w:lvl w:ilvl="0" w:tplc="0408000F">
      <w:start w:val="1"/>
      <w:numFmt w:val="decimal"/>
      <w:lvlText w:val="%1."/>
      <w:lvlJc w:val="left"/>
      <w:pPr>
        <w:tabs>
          <w:tab w:val="num" w:pos="360"/>
        </w:tabs>
        <w:ind w:left="360" w:hanging="360"/>
      </w:pPr>
      <w:rPr>
        <w:rFonts w:cs="Times New Roman"/>
      </w:rPr>
    </w:lvl>
    <w:lvl w:ilvl="1" w:tplc="10587EB4">
      <w:start w:val="1"/>
      <w:numFmt w:val="bullet"/>
      <w:lvlText w:val=""/>
      <w:lvlJc w:val="left"/>
      <w:pPr>
        <w:tabs>
          <w:tab w:val="num" w:pos="1080"/>
        </w:tabs>
        <w:ind w:left="1080" w:hanging="360"/>
      </w:pPr>
      <w:rPr>
        <w:rFonts w:ascii="Symbol" w:hAnsi="Symbol" w:hint="default"/>
        <w:color w:val="auto"/>
      </w:rPr>
    </w:lvl>
    <w:lvl w:ilvl="2" w:tplc="0408001B">
      <w:start w:val="1"/>
      <w:numFmt w:val="lowerRoman"/>
      <w:lvlText w:val="%3."/>
      <w:lvlJc w:val="right"/>
      <w:pPr>
        <w:tabs>
          <w:tab w:val="num" w:pos="1800"/>
        </w:tabs>
        <w:ind w:left="1800" w:hanging="180"/>
      </w:pPr>
      <w:rPr>
        <w:rFonts w:cs="Times New Roman"/>
      </w:rPr>
    </w:lvl>
    <w:lvl w:ilvl="3" w:tplc="04080001">
      <w:start w:val="1"/>
      <w:numFmt w:val="bullet"/>
      <w:lvlText w:val=""/>
      <w:lvlJc w:val="left"/>
      <w:pPr>
        <w:tabs>
          <w:tab w:val="num" w:pos="2520"/>
        </w:tabs>
        <w:ind w:left="2520" w:hanging="360"/>
      </w:pPr>
      <w:rPr>
        <w:rFonts w:ascii="Symbol" w:hAnsi="Symbol" w:hint="default"/>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2">
    <w:nsid w:val="2B103813"/>
    <w:multiLevelType w:val="hybridMultilevel"/>
    <w:tmpl w:val="BB705E86"/>
    <w:lvl w:ilvl="0" w:tplc="04080003">
      <w:start w:val="1"/>
      <w:numFmt w:val="bullet"/>
      <w:lvlText w:val="o"/>
      <w:lvlJc w:val="left"/>
      <w:pPr>
        <w:tabs>
          <w:tab w:val="num" w:pos="928"/>
        </w:tabs>
        <w:ind w:left="928" w:hanging="360"/>
      </w:pPr>
      <w:rPr>
        <w:rFonts w:ascii="Courier New" w:hAnsi="Courier New" w:hint="default"/>
      </w:rPr>
    </w:lvl>
    <w:lvl w:ilvl="1" w:tplc="04080003">
      <w:start w:val="1"/>
      <w:numFmt w:val="bullet"/>
      <w:lvlText w:val="o"/>
      <w:lvlJc w:val="left"/>
      <w:pPr>
        <w:tabs>
          <w:tab w:val="num" w:pos="1866"/>
        </w:tabs>
        <w:ind w:left="1866" w:hanging="360"/>
      </w:pPr>
      <w:rPr>
        <w:rFonts w:ascii="Courier New" w:hAnsi="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23">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30EB75EB"/>
    <w:multiLevelType w:val="hybridMultilevel"/>
    <w:tmpl w:val="21B0AA4A"/>
    <w:lvl w:ilvl="0" w:tplc="482ACF88">
      <w:start w:val="1"/>
      <w:numFmt w:val="bullet"/>
      <w:lvlText w:val=""/>
      <w:lvlJc w:val="left"/>
      <w:pPr>
        <w:tabs>
          <w:tab w:val="num" w:pos="720"/>
        </w:tabs>
        <w:ind w:left="720" w:hanging="360"/>
      </w:pPr>
      <w:rPr>
        <w:rFonts w:ascii="Symbol" w:hAnsi="Symbol" w:hint="default"/>
      </w:rPr>
    </w:lvl>
    <w:lvl w:ilvl="1" w:tplc="10587EB4">
      <w:start w:val="1"/>
      <w:numFmt w:val="bullet"/>
      <w:lvlText w:val=""/>
      <w:lvlJc w:val="left"/>
      <w:pPr>
        <w:tabs>
          <w:tab w:val="num" w:pos="1440"/>
        </w:tabs>
        <w:ind w:left="1440" w:hanging="360"/>
      </w:pPr>
      <w:rPr>
        <w:rFonts w:ascii="Symbol" w:hAnsi="Symbol" w:hint="default"/>
        <w:color w:val="auto"/>
      </w:rPr>
    </w:lvl>
    <w:lvl w:ilvl="2" w:tplc="0408001B">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5">
    <w:nsid w:val="32714A47"/>
    <w:multiLevelType w:val="hybridMultilevel"/>
    <w:tmpl w:val="2EDAB83C"/>
    <w:lvl w:ilvl="0" w:tplc="B8FE5BFC">
      <w:numFmt w:val="bullet"/>
      <w:lvlText w:val="-"/>
      <w:lvlJc w:val="left"/>
      <w:pPr>
        <w:tabs>
          <w:tab w:val="num" w:pos="720"/>
        </w:tabs>
        <w:ind w:left="720" w:hanging="360"/>
      </w:pPr>
      <w:rPr>
        <w:rFonts w:ascii="Verdana" w:eastAsia="Times New Roman" w:hAnsi="Verdana"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3BD63F01"/>
    <w:multiLevelType w:val="hybridMultilevel"/>
    <w:tmpl w:val="1736F376"/>
    <w:lvl w:ilvl="0" w:tplc="04080001">
      <w:start w:val="1"/>
      <w:numFmt w:val="bullet"/>
      <w:lvlText w:val=""/>
      <w:lvlJc w:val="left"/>
      <w:pPr>
        <w:ind w:left="1200" w:hanging="360"/>
      </w:pPr>
      <w:rPr>
        <w:rFonts w:ascii="Symbol" w:hAnsi="Symbol" w:hint="default"/>
      </w:rPr>
    </w:lvl>
    <w:lvl w:ilvl="1" w:tplc="3782CA60">
      <w:numFmt w:val="bullet"/>
      <w:lvlText w:val="-"/>
      <w:lvlJc w:val="left"/>
      <w:pPr>
        <w:tabs>
          <w:tab w:val="num" w:pos="1920"/>
        </w:tabs>
        <w:ind w:left="1920" w:hanging="360"/>
      </w:pPr>
      <w:rPr>
        <w:rFonts w:ascii="Verdana" w:eastAsia="Times New Roman" w:hAnsi="Verdana"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27">
    <w:nsid w:val="450634DE"/>
    <w:multiLevelType w:val="hybridMultilevel"/>
    <w:tmpl w:val="D7B038F2"/>
    <w:lvl w:ilvl="0" w:tplc="0408000D">
      <w:start w:val="1"/>
      <w:numFmt w:val="bullet"/>
      <w:lvlText w:val=""/>
      <w:lvlJc w:val="left"/>
      <w:pPr>
        <w:ind w:left="720" w:hanging="360"/>
      </w:pPr>
      <w:rPr>
        <w:rFonts w:ascii="Wingdings" w:hAnsi="Wingdings" w:hint="default"/>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D2F45C4"/>
    <w:multiLevelType w:val="hybridMultilevel"/>
    <w:tmpl w:val="02EEBB36"/>
    <w:lvl w:ilvl="0" w:tplc="04080005">
      <w:start w:val="1"/>
      <w:numFmt w:val="bullet"/>
      <w:lvlText w:val=""/>
      <w:lvlJc w:val="left"/>
      <w:pPr>
        <w:ind w:left="720" w:hanging="360"/>
      </w:pPr>
      <w:rPr>
        <w:rFonts w:ascii="Wingdings" w:hAnsi="Wingdings"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4E537A64"/>
    <w:multiLevelType w:val="hybridMultilevel"/>
    <w:tmpl w:val="76726A7E"/>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504365FA"/>
    <w:multiLevelType w:val="hybridMultilevel"/>
    <w:tmpl w:val="0576F41A"/>
    <w:lvl w:ilvl="0" w:tplc="482ACF88">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53396D6A"/>
    <w:multiLevelType w:val="hybridMultilevel"/>
    <w:tmpl w:val="8626C8DA"/>
    <w:lvl w:ilvl="0" w:tplc="FE3C0170">
      <w:start w:val="1"/>
      <w:numFmt w:val="bullet"/>
      <w:lvlText w:val="•"/>
      <w:lvlJc w:val="left"/>
      <w:pPr>
        <w:tabs>
          <w:tab w:val="num" w:pos="720"/>
        </w:tabs>
        <w:ind w:left="720" w:hanging="360"/>
      </w:pPr>
      <w:rPr>
        <w:rFonts w:ascii="Times New Roman" w:hAnsi="Times New Roman" w:hint="default"/>
      </w:rPr>
    </w:lvl>
    <w:lvl w:ilvl="1" w:tplc="8172865A" w:tentative="1">
      <w:start w:val="1"/>
      <w:numFmt w:val="bullet"/>
      <w:lvlText w:val="•"/>
      <w:lvlJc w:val="left"/>
      <w:pPr>
        <w:tabs>
          <w:tab w:val="num" w:pos="1440"/>
        </w:tabs>
        <w:ind w:left="1440" w:hanging="360"/>
      </w:pPr>
      <w:rPr>
        <w:rFonts w:ascii="Times New Roman" w:hAnsi="Times New Roman" w:hint="default"/>
      </w:rPr>
    </w:lvl>
    <w:lvl w:ilvl="2" w:tplc="D0607CD0" w:tentative="1">
      <w:start w:val="1"/>
      <w:numFmt w:val="bullet"/>
      <w:lvlText w:val="•"/>
      <w:lvlJc w:val="left"/>
      <w:pPr>
        <w:tabs>
          <w:tab w:val="num" w:pos="2160"/>
        </w:tabs>
        <w:ind w:left="2160" w:hanging="360"/>
      </w:pPr>
      <w:rPr>
        <w:rFonts w:ascii="Times New Roman" w:hAnsi="Times New Roman" w:hint="default"/>
      </w:rPr>
    </w:lvl>
    <w:lvl w:ilvl="3" w:tplc="B586729E" w:tentative="1">
      <w:start w:val="1"/>
      <w:numFmt w:val="bullet"/>
      <w:lvlText w:val="•"/>
      <w:lvlJc w:val="left"/>
      <w:pPr>
        <w:tabs>
          <w:tab w:val="num" w:pos="2880"/>
        </w:tabs>
        <w:ind w:left="2880" w:hanging="360"/>
      </w:pPr>
      <w:rPr>
        <w:rFonts w:ascii="Times New Roman" w:hAnsi="Times New Roman" w:hint="default"/>
      </w:rPr>
    </w:lvl>
    <w:lvl w:ilvl="4" w:tplc="AB0EB982" w:tentative="1">
      <w:start w:val="1"/>
      <w:numFmt w:val="bullet"/>
      <w:lvlText w:val="•"/>
      <w:lvlJc w:val="left"/>
      <w:pPr>
        <w:tabs>
          <w:tab w:val="num" w:pos="3600"/>
        </w:tabs>
        <w:ind w:left="3600" w:hanging="360"/>
      </w:pPr>
      <w:rPr>
        <w:rFonts w:ascii="Times New Roman" w:hAnsi="Times New Roman" w:hint="default"/>
      </w:rPr>
    </w:lvl>
    <w:lvl w:ilvl="5" w:tplc="595CB0E8" w:tentative="1">
      <w:start w:val="1"/>
      <w:numFmt w:val="bullet"/>
      <w:lvlText w:val="•"/>
      <w:lvlJc w:val="left"/>
      <w:pPr>
        <w:tabs>
          <w:tab w:val="num" w:pos="4320"/>
        </w:tabs>
        <w:ind w:left="4320" w:hanging="360"/>
      </w:pPr>
      <w:rPr>
        <w:rFonts w:ascii="Times New Roman" w:hAnsi="Times New Roman" w:hint="default"/>
      </w:rPr>
    </w:lvl>
    <w:lvl w:ilvl="6" w:tplc="3F1EE978" w:tentative="1">
      <w:start w:val="1"/>
      <w:numFmt w:val="bullet"/>
      <w:lvlText w:val="•"/>
      <w:lvlJc w:val="left"/>
      <w:pPr>
        <w:tabs>
          <w:tab w:val="num" w:pos="5040"/>
        </w:tabs>
        <w:ind w:left="5040" w:hanging="360"/>
      </w:pPr>
      <w:rPr>
        <w:rFonts w:ascii="Times New Roman" w:hAnsi="Times New Roman" w:hint="default"/>
      </w:rPr>
    </w:lvl>
    <w:lvl w:ilvl="7" w:tplc="4A8892A8" w:tentative="1">
      <w:start w:val="1"/>
      <w:numFmt w:val="bullet"/>
      <w:lvlText w:val="•"/>
      <w:lvlJc w:val="left"/>
      <w:pPr>
        <w:tabs>
          <w:tab w:val="num" w:pos="5760"/>
        </w:tabs>
        <w:ind w:left="5760" w:hanging="360"/>
      </w:pPr>
      <w:rPr>
        <w:rFonts w:ascii="Times New Roman" w:hAnsi="Times New Roman" w:hint="default"/>
      </w:rPr>
    </w:lvl>
    <w:lvl w:ilvl="8" w:tplc="D3EE134A" w:tentative="1">
      <w:start w:val="1"/>
      <w:numFmt w:val="bullet"/>
      <w:lvlText w:val="•"/>
      <w:lvlJc w:val="left"/>
      <w:pPr>
        <w:tabs>
          <w:tab w:val="num" w:pos="6480"/>
        </w:tabs>
        <w:ind w:left="6480" w:hanging="360"/>
      </w:pPr>
      <w:rPr>
        <w:rFonts w:ascii="Times New Roman" w:hAnsi="Times New Roman" w:hint="default"/>
      </w:rPr>
    </w:lvl>
  </w:abstractNum>
  <w:abstractNum w:abstractNumId="32">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3">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5B73269F"/>
    <w:multiLevelType w:val="hybridMultilevel"/>
    <w:tmpl w:val="7F0453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99724E5"/>
    <w:multiLevelType w:val="hybridMultilevel"/>
    <w:tmpl w:val="4E0EFAB0"/>
    <w:lvl w:ilvl="0" w:tplc="482ACF88">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75B025A9"/>
    <w:multiLevelType w:val="multilevel"/>
    <w:tmpl w:val="F0B841BC"/>
    <w:lvl w:ilvl="0">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A210559"/>
    <w:multiLevelType w:val="hybridMultilevel"/>
    <w:tmpl w:val="41FA98A0"/>
    <w:lvl w:ilvl="0" w:tplc="482ACF88">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nsid w:val="7C1A4C60"/>
    <w:multiLevelType w:val="hybridMultilevel"/>
    <w:tmpl w:val="A79CB9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10"/>
  </w:num>
  <w:num w:numId="15">
    <w:abstractNumId w:val="38"/>
  </w:num>
  <w:num w:numId="16">
    <w:abstractNumId w:val="14"/>
  </w:num>
  <w:num w:numId="17">
    <w:abstractNumId w:val="26"/>
  </w:num>
  <w:num w:numId="18">
    <w:abstractNumId w:val="13"/>
  </w:num>
  <w:num w:numId="19">
    <w:abstractNumId w:val="22"/>
  </w:num>
  <w:num w:numId="20">
    <w:abstractNumId w:val="21"/>
  </w:num>
  <w:num w:numId="21">
    <w:abstractNumId w:val="24"/>
  </w:num>
  <w:num w:numId="22">
    <w:abstractNumId w:val="39"/>
  </w:num>
  <w:num w:numId="23">
    <w:abstractNumId w:val="27"/>
  </w:num>
  <w:num w:numId="24">
    <w:abstractNumId w:val="18"/>
  </w:num>
  <w:num w:numId="25">
    <w:abstractNumId w:val="20"/>
  </w:num>
  <w:num w:numId="26">
    <w:abstractNumId w:val="38"/>
  </w:num>
  <w:num w:numId="27">
    <w:abstractNumId w:val="38"/>
  </w:num>
  <w:num w:numId="28">
    <w:abstractNumId w:val="31"/>
  </w:num>
  <w:num w:numId="29">
    <w:abstractNumId w:val="8"/>
  </w:num>
  <w:num w:numId="30">
    <w:abstractNumId w:val="9"/>
  </w:num>
  <w:num w:numId="31">
    <w:abstractNumId w:val="11"/>
  </w:num>
  <w:num w:numId="32">
    <w:abstractNumId w:val="12"/>
  </w:num>
  <w:num w:numId="33">
    <w:abstractNumId w:val="33"/>
  </w:num>
  <w:num w:numId="34">
    <w:abstractNumId w:val="23"/>
  </w:num>
  <w:num w:numId="35">
    <w:abstractNumId w:val="19"/>
  </w:num>
  <w:num w:numId="36">
    <w:abstractNumId w:val="16"/>
  </w:num>
  <w:num w:numId="37">
    <w:abstractNumId w:val="37"/>
  </w:num>
  <w:num w:numId="38">
    <w:abstractNumId w:val="17"/>
  </w:num>
  <w:num w:numId="39">
    <w:abstractNumId w:val="29"/>
  </w:num>
  <w:num w:numId="40">
    <w:abstractNumId w:val="30"/>
  </w:num>
  <w:num w:numId="41">
    <w:abstractNumId w:val="28"/>
  </w:num>
  <w:num w:numId="42">
    <w:abstractNumId w:val="34"/>
  </w:num>
  <w:num w:numId="43">
    <w:abstractNumId w:val="32"/>
  </w:num>
  <w:num w:numId="44">
    <w:abstractNumId w:val="15"/>
  </w:num>
  <w:num w:numId="45">
    <w:abstractNumId w:val="25"/>
  </w:num>
  <w:num w:numId="46">
    <w:abstractNumId w:val="36"/>
  </w:num>
  <w:num w:numId="47">
    <w:abstractNumId w:val="40"/>
  </w:num>
  <w:num w:numId="48">
    <w:abstractNumId w:val="35"/>
  </w:num>
  <w:num w:numId="49">
    <w:abstractNumId w:val="3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displayBackgroundShape/>
  <w:embedSystemFonts/>
  <w:hideGrammaticalError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47"/>
    <w:rsid w:val="0001028D"/>
    <w:rsid w:val="00014801"/>
    <w:rsid w:val="00015F6E"/>
    <w:rsid w:val="00026741"/>
    <w:rsid w:val="000315A1"/>
    <w:rsid w:val="00036E54"/>
    <w:rsid w:val="0004257F"/>
    <w:rsid w:val="00050EC8"/>
    <w:rsid w:val="00064FD7"/>
    <w:rsid w:val="00076000"/>
    <w:rsid w:val="000D51BF"/>
    <w:rsid w:val="000D6689"/>
    <w:rsid w:val="000E0339"/>
    <w:rsid w:val="000E6B7F"/>
    <w:rsid w:val="00101F71"/>
    <w:rsid w:val="0013723F"/>
    <w:rsid w:val="00146520"/>
    <w:rsid w:val="001614BA"/>
    <w:rsid w:val="001935B3"/>
    <w:rsid w:val="001E2BD7"/>
    <w:rsid w:val="00206B3D"/>
    <w:rsid w:val="00236C5C"/>
    <w:rsid w:val="00293AB1"/>
    <w:rsid w:val="003028D3"/>
    <w:rsid w:val="0032121C"/>
    <w:rsid w:val="00326418"/>
    <w:rsid w:val="00347329"/>
    <w:rsid w:val="0037324B"/>
    <w:rsid w:val="003751A4"/>
    <w:rsid w:val="00380CC0"/>
    <w:rsid w:val="003C0AEA"/>
    <w:rsid w:val="003E6597"/>
    <w:rsid w:val="00430C92"/>
    <w:rsid w:val="004860E9"/>
    <w:rsid w:val="004A57FC"/>
    <w:rsid w:val="004D693E"/>
    <w:rsid w:val="004E0273"/>
    <w:rsid w:val="00511181"/>
    <w:rsid w:val="00522C3E"/>
    <w:rsid w:val="005C155C"/>
    <w:rsid w:val="005C7287"/>
    <w:rsid w:val="005D79D1"/>
    <w:rsid w:val="005E4E67"/>
    <w:rsid w:val="005F0B4D"/>
    <w:rsid w:val="006059E1"/>
    <w:rsid w:val="00613B1A"/>
    <w:rsid w:val="006171D3"/>
    <w:rsid w:val="006216E7"/>
    <w:rsid w:val="0062371B"/>
    <w:rsid w:val="006A4DEC"/>
    <w:rsid w:val="006D7985"/>
    <w:rsid w:val="00782E95"/>
    <w:rsid w:val="00793DFC"/>
    <w:rsid w:val="007B084F"/>
    <w:rsid w:val="007B45BF"/>
    <w:rsid w:val="007D166F"/>
    <w:rsid w:val="007F1B78"/>
    <w:rsid w:val="007F5893"/>
    <w:rsid w:val="00807BCF"/>
    <w:rsid w:val="00841EB3"/>
    <w:rsid w:val="00844A2A"/>
    <w:rsid w:val="00852A36"/>
    <w:rsid w:val="00855CF7"/>
    <w:rsid w:val="00860D9F"/>
    <w:rsid w:val="00860EB1"/>
    <w:rsid w:val="00862157"/>
    <w:rsid w:val="00872C74"/>
    <w:rsid w:val="00880682"/>
    <w:rsid w:val="008821B9"/>
    <w:rsid w:val="008D5220"/>
    <w:rsid w:val="008E3BFF"/>
    <w:rsid w:val="008E68D2"/>
    <w:rsid w:val="00923455"/>
    <w:rsid w:val="009942DE"/>
    <w:rsid w:val="00996053"/>
    <w:rsid w:val="009A0AED"/>
    <w:rsid w:val="009C40D0"/>
    <w:rsid w:val="009E38F2"/>
    <w:rsid w:val="00A0581A"/>
    <w:rsid w:val="00A225F2"/>
    <w:rsid w:val="00A26520"/>
    <w:rsid w:val="00A276E5"/>
    <w:rsid w:val="00A60B83"/>
    <w:rsid w:val="00A623DD"/>
    <w:rsid w:val="00A7374A"/>
    <w:rsid w:val="00A93B86"/>
    <w:rsid w:val="00AF70B9"/>
    <w:rsid w:val="00B0226B"/>
    <w:rsid w:val="00B170DB"/>
    <w:rsid w:val="00B175CC"/>
    <w:rsid w:val="00BB553A"/>
    <w:rsid w:val="00BF7251"/>
    <w:rsid w:val="00C03CC6"/>
    <w:rsid w:val="00C046D8"/>
    <w:rsid w:val="00C2712E"/>
    <w:rsid w:val="00C27D2D"/>
    <w:rsid w:val="00C85F47"/>
    <w:rsid w:val="00C94DED"/>
    <w:rsid w:val="00CB2458"/>
    <w:rsid w:val="00CB5866"/>
    <w:rsid w:val="00CC345F"/>
    <w:rsid w:val="00CC4F49"/>
    <w:rsid w:val="00CE18E3"/>
    <w:rsid w:val="00CE20B1"/>
    <w:rsid w:val="00D03D1C"/>
    <w:rsid w:val="00D161C0"/>
    <w:rsid w:val="00D219D7"/>
    <w:rsid w:val="00D361BA"/>
    <w:rsid w:val="00D8166E"/>
    <w:rsid w:val="00DA3F12"/>
    <w:rsid w:val="00E20B69"/>
    <w:rsid w:val="00E467A6"/>
    <w:rsid w:val="00E73A05"/>
    <w:rsid w:val="00E907D3"/>
    <w:rsid w:val="00EB675F"/>
    <w:rsid w:val="00EC663D"/>
    <w:rsid w:val="00ED25AF"/>
    <w:rsid w:val="00EE433D"/>
    <w:rsid w:val="00EE6574"/>
    <w:rsid w:val="00EF10D0"/>
    <w:rsid w:val="00F2305F"/>
    <w:rsid w:val="00F24CE6"/>
    <w:rsid w:val="00F34BCB"/>
    <w:rsid w:val="00F41CD6"/>
    <w:rsid w:val="00F47434"/>
    <w:rsid w:val="00FA7522"/>
    <w:rsid w:val="00FB3C68"/>
    <w:rsid w:val="00FC69DB"/>
    <w:rsid w:val="00FF1169"/>
    <w:rsid w:val="00FF248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iPriority="0" w:unhideWhenUsed="1"/>
    <w:lsdException w:name="header" w:locked="1" w:uiPriority="0" w:unhideWhenUsed="1"/>
    <w:lsdException w:name="footer" w:locked="1" w:uiPriority="0"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iPriority="0" w:unhideWhenUsed="1"/>
    <w:lsdException w:name="line number" w:locked="1" w:unhideWhenUsed="1"/>
    <w:lsdException w:name="page number" w:locked="1" w:uiPriority="0" w:unhideWhenUsed="1"/>
    <w:lsdException w:name="endnote reference" w:locked="1" w:unhideWhenUsed="1"/>
    <w:lsdException w:name="endnote text" w:locked="1" w:uiPriority="0" w:unhideWhenUsed="1"/>
    <w:lsdException w:name="table of authorities" w:locked="1" w:unhideWhenUsed="1"/>
    <w:lsdException w:name="macro" w:locked="1" w:unhideWhenUsed="1"/>
    <w:lsdException w:name="toa heading" w:locked="1" w:unhideWhenUsed="1"/>
    <w:lsdException w:name="List" w:locked="1" w:uiPriority="0"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iPriority="0" w:unhideWhenUsed="1"/>
    <w:lsdException w:name="FollowedHyperlink" w:locked="1" w:uiPriority="0"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iPriority="0"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iPriority="0" w:unhideWhenUsed="1"/>
    <w:lsdException w:name="No List" w:locked="1" w:uiPriority="0"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0">
    <w:name w:val="Normal"/>
    <w:qFormat/>
    <w:rsid w:val="0037324B"/>
    <w:pPr>
      <w:suppressAutoHyphens/>
      <w:spacing w:before="120"/>
      <w:jc w:val="both"/>
    </w:pPr>
    <w:rPr>
      <w:rFonts w:ascii="Arial Narrow" w:hAnsi="Arial Narrow" w:cs="Arial Narrow"/>
      <w:sz w:val="22"/>
      <w:szCs w:val="24"/>
      <w:lang w:eastAsia="ar-SA"/>
    </w:rPr>
  </w:style>
  <w:style w:type="paragraph" w:styleId="1">
    <w:name w:val="heading 1"/>
    <w:basedOn w:val="a0"/>
    <w:next w:val="a0"/>
    <w:link w:val="1Char1"/>
    <w:qFormat/>
    <w:rsid w:val="0037324B"/>
    <w:pPr>
      <w:keepNext/>
      <w:keepLines/>
      <w:numPr>
        <w:numId w:val="12"/>
      </w:numPr>
      <w:shd w:val="clear" w:color="auto" w:fill="D9D9D9"/>
      <w:ind w:left="567" w:hanging="567"/>
      <w:outlineLvl w:val="0"/>
    </w:pPr>
    <w:rPr>
      <w:b/>
      <w:bCs/>
      <w:sz w:val="28"/>
      <w:szCs w:val="28"/>
    </w:rPr>
  </w:style>
  <w:style w:type="paragraph" w:styleId="20">
    <w:name w:val="heading 2"/>
    <w:basedOn w:val="a0"/>
    <w:next w:val="a0"/>
    <w:link w:val="2Char1"/>
    <w:qFormat/>
    <w:rsid w:val="0037324B"/>
    <w:pPr>
      <w:keepNext/>
      <w:keepLines/>
      <w:numPr>
        <w:ilvl w:val="1"/>
        <w:numId w:val="8"/>
      </w:numPr>
      <w:outlineLvl w:val="1"/>
    </w:pPr>
    <w:rPr>
      <w:b/>
      <w:bCs/>
      <w:color w:val="CD6209"/>
      <w:sz w:val="24"/>
      <w:szCs w:val="26"/>
    </w:rPr>
  </w:style>
  <w:style w:type="paragraph" w:styleId="3">
    <w:name w:val="heading 3"/>
    <w:basedOn w:val="a0"/>
    <w:next w:val="a0"/>
    <w:link w:val="3Char1"/>
    <w:qFormat/>
    <w:rsid w:val="0037324B"/>
    <w:pPr>
      <w:keepNext/>
      <w:keepLines/>
      <w:numPr>
        <w:ilvl w:val="2"/>
        <w:numId w:val="8"/>
      </w:numPr>
      <w:outlineLvl w:val="2"/>
    </w:pPr>
    <w:rPr>
      <w:b/>
      <w:bCs/>
    </w:rPr>
  </w:style>
  <w:style w:type="paragraph" w:styleId="4">
    <w:name w:val="heading 4"/>
    <w:basedOn w:val="a0"/>
    <w:next w:val="a0"/>
    <w:link w:val="4Char1"/>
    <w:qFormat/>
    <w:rsid w:val="0037324B"/>
    <w:pPr>
      <w:keepNext/>
      <w:keepLines/>
      <w:numPr>
        <w:ilvl w:val="3"/>
        <w:numId w:val="8"/>
      </w:numPr>
      <w:spacing w:before="200"/>
      <w:outlineLvl w:val="3"/>
    </w:pPr>
    <w:rPr>
      <w:b/>
      <w:bCs/>
      <w:i/>
      <w:iCs/>
      <w:color w:val="4F81BD"/>
      <w:sz w:val="24"/>
    </w:rPr>
  </w:style>
  <w:style w:type="paragraph" w:styleId="5">
    <w:name w:val="heading 5"/>
    <w:basedOn w:val="a0"/>
    <w:next w:val="a0"/>
    <w:link w:val="5Char1"/>
    <w:qFormat/>
    <w:rsid w:val="0037324B"/>
    <w:pPr>
      <w:keepNext/>
      <w:keepLines/>
      <w:numPr>
        <w:ilvl w:val="4"/>
        <w:numId w:val="8"/>
      </w:numPr>
      <w:spacing w:before="200"/>
      <w:outlineLvl w:val="4"/>
    </w:pPr>
    <w:rPr>
      <w:color w:val="990000"/>
    </w:rPr>
  </w:style>
  <w:style w:type="paragraph" w:styleId="6">
    <w:name w:val="heading 6"/>
    <w:basedOn w:val="a0"/>
    <w:next w:val="a0"/>
    <w:link w:val="6Char1"/>
    <w:qFormat/>
    <w:rsid w:val="0037324B"/>
    <w:pPr>
      <w:keepNext/>
      <w:keepLines/>
      <w:numPr>
        <w:ilvl w:val="5"/>
        <w:numId w:val="8"/>
      </w:numPr>
      <w:spacing w:before="200"/>
      <w:outlineLvl w:val="5"/>
    </w:pPr>
    <w:rPr>
      <w:rFonts w:ascii="Cambria" w:hAnsi="Cambria" w:cs="Cambria"/>
      <w:i/>
      <w:iCs/>
      <w:color w:val="243F60"/>
    </w:rPr>
  </w:style>
  <w:style w:type="paragraph" w:styleId="7">
    <w:name w:val="heading 7"/>
    <w:basedOn w:val="a0"/>
    <w:next w:val="a0"/>
    <w:link w:val="7Char1"/>
    <w:qFormat/>
    <w:rsid w:val="0037324B"/>
    <w:pPr>
      <w:keepNext/>
      <w:keepLines/>
      <w:numPr>
        <w:ilvl w:val="6"/>
        <w:numId w:val="8"/>
      </w:numPr>
      <w:spacing w:before="200"/>
      <w:outlineLvl w:val="6"/>
    </w:pPr>
    <w:rPr>
      <w:rFonts w:ascii="Cambria" w:hAnsi="Cambria" w:cs="Cambria"/>
      <w:i/>
      <w:iCs/>
      <w:color w:val="404040"/>
    </w:rPr>
  </w:style>
  <w:style w:type="paragraph" w:styleId="8">
    <w:name w:val="heading 8"/>
    <w:basedOn w:val="a0"/>
    <w:next w:val="a0"/>
    <w:link w:val="8Char1"/>
    <w:qFormat/>
    <w:rsid w:val="0037324B"/>
    <w:pPr>
      <w:keepNext/>
      <w:keepLines/>
      <w:numPr>
        <w:ilvl w:val="7"/>
        <w:numId w:val="8"/>
      </w:numPr>
      <w:spacing w:before="200"/>
      <w:outlineLvl w:val="7"/>
    </w:pPr>
    <w:rPr>
      <w:rFonts w:ascii="Cambria" w:hAnsi="Cambria" w:cs="Cambria"/>
      <w:color w:val="404040"/>
      <w:sz w:val="20"/>
      <w:szCs w:val="20"/>
    </w:rPr>
  </w:style>
  <w:style w:type="paragraph" w:styleId="9">
    <w:name w:val="heading 9"/>
    <w:basedOn w:val="a0"/>
    <w:next w:val="a0"/>
    <w:link w:val="9Char1"/>
    <w:qFormat/>
    <w:rsid w:val="0037324B"/>
    <w:pPr>
      <w:keepNext/>
      <w:keepLines/>
      <w:numPr>
        <w:ilvl w:val="8"/>
        <w:numId w:val="8"/>
      </w:numPr>
      <w:spacing w:before="200"/>
      <w:outlineLvl w:val="8"/>
    </w:pPr>
    <w:rPr>
      <w:rFonts w:ascii="Cambria" w:hAnsi="Cambria" w:cs="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1">
    <w:name w:val="Επικεφαλίδα 1 Char1"/>
    <w:link w:val="1"/>
    <w:locked/>
    <w:rsid w:val="00522C3E"/>
    <w:rPr>
      <w:rFonts w:ascii="Arial Narrow" w:hAnsi="Arial Narrow" w:cs="Arial Narrow"/>
      <w:b/>
      <w:bCs/>
      <w:sz w:val="28"/>
      <w:szCs w:val="28"/>
      <w:shd w:val="clear" w:color="auto" w:fill="D9D9D9"/>
      <w:lang w:eastAsia="ar-SA"/>
    </w:rPr>
  </w:style>
  <w:style w:type="character" w:customStyle="1" w:styleId="2Char1">
    <w:name w:val="Επικεφαλίδα 2 Char1"/>
    <w:link w:val="20"/>
    <w:locked/>
    <w:rsid w:val="00522C3E"/>
    <w:rPr>
      <w:rFonts w:ascii="Arial Narrow" w:hAnsi="Arial Narrow" w:cs="Arial Narrow"/>
      <w:b/>
      <w:bCs/>
      <w:color w:val="CD6209"/>
      <w:sz w:val="24"/>
      <w:szCs w:val="26"/>
      <w:lang w:eastAsia="ar-SA"/>
    </w:rPr>
  </w:style>
  <w:style w:type="character" w:customStyle="1" w:styleId="3Char1">
    <w:name w:val="Επικεφαλίδα 3 Char1"/>
    <w:link w:val="3"/>
    <w:locked/>
    <w:rsid w:val="00522C3E"/>
    <w:rPr>
      <w:rFonts w:ascii="Arial Narrow" w:hAnsi="Arial Narrow" w:cs="Arial Narrow"/>
      <w:b/>
      <w:bCs/>
      <w:szCs w:val="24"/>
      <w:lang w:eastAsia="ar-SA"/>
    </w:rPr>
  </w:style>
  <w:style w:type="character" w:customStyle="1" w:styleId="4Char1">
    <w:name w:val="Επικεφαλίδα 4 Char1"/>
    <w:link w:val="4"/>
    <w:locked/>
    <w:rsid w:val="00522C3E"/>
    <w:rPr>
      <w:rFonts w:ascii="Arial Narrow" w:hAnsi="Arial Narrow" w:cs="Arial Narrow"/>
      <w:b/>
      <w:bCs/>
      <w:i/>
      <w:iCs/>
      <w:color w:val="4F81BD"/>
      <w:sz w:val="24"/>
      <w:szCs w:val="24"/>
      <w:lang w:eastAsia="ar-SA"/>
    </w:rPr>
  </w:style>
  <w:style w:type="character" w:customStyle="1" w:styleId="5Char1">
    <w:name w:val="Επικεφαλίδα 5 Char1"/>
    <w:link w:val="5"/>
    <w:locked/>
    <w:rsid w:val="00522C3E"/>
    <w:rPr>
      <w:rFonts w:ascii="Arial Narrow" w:hAnsi="Arial Narrow" w:cs="Arial Narrow"/>
      <w:color w:val="990000"/>
      <w:szCs w:val="24"/>
      <w:lang w:eastAsia="ar-SA"/>
    </w:rPr>
  </w:style>
  <w:style w:type="character" w:customStyle="1" w:styleId="6Char1">
    <w:name w:val="Επικεφαλίδα 6 Char1"/>
    <w:link w:val="6"/>
    <w:locked/>
    <w:rsid w:val="00522C3E"/>
    <w:rPr>
      <w:rFonts w:ascii="Cambria" w:hAnsi="Cambria" w:cs="Cambria"/>
      <w:i/>
      <w:iCs/>
      <w:color w:val="243F60"/>
      <w:szCs w:val="24"/>
      <w:lang w:eastAsia="ar-SA"/>
    </w:rPr>
  </w:style>
  <w:style w:type="character" w:customStyle="1" w:styleId="7Char1">
    <w:name w:val="Επικεφαλίδα 7 Char1"/>
    <w:link w:val="7"/>
    <w:locked/>
    <w:rsid w:val="00522C3E"/>
    <w:rPr>
      <w:rFonts w:ascii="Cambria" w:hAnsi="Cambria" w:cs="Cambria"/>
      <w:i/>
      <w:iCs/>
      <w:color w:val="404040"/>
      <w:szCs w:val="24"/>
      <w:lang w:eastAsia="ar-SA"/>
    </w:rPr>
  </w:style>
  <w:style w:type="character" w:customStyle="1" w:styleId="8Char1">
    <w:name w:val="Επικεφαλίδα 8 Char1"/>
    <w:link w:val="8"/>
    <w:locked/>
    <w:rsid w:val="00522C3E"/>
    <w:rPr>
      <w:rFonts w:ascii="Cambria" w:hAnsi="Cambria" w:cs="Cambria"/>
      <w:color w:val="404040"/>
      <w:sz w:val="20"/>
      <w:szCs w:val="20"/>
      <w:lang w:eastAsia="ar-SA"/>
    </w:rPr>
  </w:style>
  <w:style w:type="character" w:customStyle="1" w:styleId="9Char1">
    <w:name w:val="Επικεφαλίδα 9 Char1"/>
    <w:link w:val="9"/>
    <w:locked/>
    <w:rsid w:val="00522C3E"/>
    <w:rPr>
      <w:rFonts w:ascii="Cambria" w:hAnsi="Cambria" w:cs="Cambria"/>
      <w:i/>
      <w:iCs/>
      <w:color w:val="404040"/>
      <w:sz w:val="20"/>
      <w:szCs w:val="20"/>
      <w:lang w:eastAsia="ar-SA"/>
    </w:rPr>
  </w:style>
  <w:style w:type="paragraph" w:styleId="a4">
    <w:name w:val="Balloon Text"/>
    <w:basedOn w:val="a0"/>
    <w:link w:val="Char1"/>
    <w:rsid w:val="0037324B"/>
    <w:pPr>
      <w:spacing w:before="0"/>
    </w:pPr>
    <w:rPr>
      <w:rFonts w:ascii="Tahoma" w:hAnsi="Tahoma" w:cs="Tahoma"/>
      <w:sz w:val="16"/>
      <w:szCs w:val="16"/>
    </w:rPr>
  </w:style>
  <w:style w:type="character" w:customStyle="1" w:styleId="Char1">
    <w:name w:val="Κείμενο πλαισίου Char1"/>
    <w:link w:val="a4"/>
    <w:semiHidden/>
    <w:locked/>
    <w:rsid w:val="00522C3E"/>
    <w:rPr>
      <w:rFonts w:cs="Arial Narrow"/>
      <w:sz w:val="2"/>
      <w:lang w:eastAsia="ar-SA" w:bidi="ar-SA"/>
    </w:rPr>
  </w:style>
  <w:style w:type="character" w:customStyle="1" w:styleId="WW8Num1z0">
    <w:name w:val="WW8Num1z0"/>
    <w:rsid w:val="0037324B"/>
    <w:rPr>
      <w:rFonts w:ascii="Symbol" w:hAnsi="Symbol"/>
    </w:rPr>
  </w:style>
  <w:style w:type="character" w:customStyle="1" w:styleId="WW8Num2z0">
    <w:name w:val="WW8Num2z0"/>
    <w:rsid w:val="0037324B"/>
    <w:rPr>
      <w:rFonts w:ascii="Symbol" w:hAnsi="Symbol"/>
    </w:rPr>
  </w:style>
  <w:style w:type="character" w:customStyle="1" w:styleId="WW8Num3z0">
    <w:name w:val="WW8Num3z0"/>
    <w:rsid w:val="0037324B"/>
    <w:rPr>
      <w:rFonts w:ascii="Symbol" w:hAnsi="Symbol"/>
    </w:rPr>
  </w:style>
  <w:style w:type="character" w:customStyle="1" w:styleId="WW8Num3z1">
    <w:name w:val="WW8Num3z1"/>
    <w:rsid w:val="0037324B"/>
    <w:rPr>
      <w:rFonts w:ascii="Courier New" w:hAnsi="Courier New"/>
    </w:rPr>
  </w:style>
  <w:style w:type="character" w:customStyle="1" w:styleId="WW8Num3z2">
    <w:name w:val="WW8Num3z2"/>
    <w:rsid w:val="0037324B"/>
    <w:rPr>
      <w:rFonts w:ascii="Wingdings" w:hAnsi="Wingdings"/>
    </w:rPr>
  </w:style>
  <w:style w:type="character" w:customStyle="1" w:styleId="WW8Num4z0">
    <w:name w:val="WW8Num4z0"/>
    <w:rsid w:val="0037324B"/>
    <w:rPr>
      <w:rFonts w:ascii="Wingdings" w:hAnsi="Wingdings"/>
      <w:sz w:val="14"/>
    </w:rPr>
  </w:style>
  <w:style w:type="character" w:customStyle="1" w:styleId="WW8Num4z1">
    <w:name w:val="WW8Num4z1"/>
    <w:rsid w:val="0037324B"/>
    <w:rPr>
      <w:rFonts w:ascii="Courier New" w:hAnsi="Courier New"/>
    </w:rPr>
  </w:style>
  <w:style w:type="character" w:customStyle="1" w:styleId="WW8Num4z2">
    <w:name w:val="WW8Num4z2"/>
    <w:rsid w:val="0037324B"/>
    <w:rPr>
      <w:rFonts w:ascii="Wingdings" w:hAnsi="Wingdings"/>
    </w:rPr>
  </w:style>
  <w:style w:type="character" w:customStyle="1" w:styleId="WW8Num4z3">
    <w:name w:val="WW8Num4z3"/>
    <w:rsid w:val="0037324B"/>
    <w:rPr>
      <w:rFonts w:ascii="Symbol" w:hAnsi="Symbol"/>
    </w:rPr>
  </w:style>
  <w:style w:type="character" w:customStyle="1" w:styleId="WW8Num5z0">
    <w:name w:val="WW8Num5z0"/>
    <w:rsid w:val="0037324B"/>
    <w:rPr>
      <w:rFonts w:ascii="Wingdings" w:hAnsi="Wingdings"/>
      <w:color w:val="990000"/>
      <w:spacing w:val="0"/>
      <w:w w:val="100"/>
      <w:position w:val="0"/>
      <w:sz w:val="28"/>
      <w:u w:val="none"/>
      <w:vertAlign w:val="baseline"/>
      <w:lang w:val="el-GR"/>
    </w:rPr>
  </w:style>
  <w:style w:type="character" w:customStyle="1" w:styleId="WW8Num5z1">
    <w:name w:val="WW8Num5z1"/>
    <w:rsid w:val="0037324B"/>
    <w:rPr>
      <w:rFonts w:ascii="Courier New" w:hAnsi="Courier New"/>
    </w:rPr>
  </w:style>
  <w:style w:type="character" w:customStyle="1" w:styleId="WW8Num5z2">
    <w:name w:val="WW8Num5z2"/>
    <w:rsid w:val="0037324B"/>
    <w:rPr>
      <w:rFonts w:ascii="Wingdings" w:hAnsi="Wingdings"/>
    </w:rPr>
  </w:style>
  <w:style w:type="character" w:customStyle="1" w:styleId="WW8Num5z3">
    <w:name w:val="WW8Num5z3"/>
    <w:rsid w:val="0037324B"/>
    <w:rPr>
      <w:rFonts w:ascii="Symbol" w:hAnsi="Symbol"/>
    </w:rPr>
  </w:style>
  <w:style w:type="character" w:customStyle="1" w:styleId="WW8Num6z0">
    <w:name w:val="WW8Num6z0"/>
    <w:rsid w:val="0037324B"/>
  </w:style>
  <w:style w:type="character" w:customStyle="1" w:styleId="WW8Num6z1">
    <w:name w:val="WW8Num6z1"/>
    <w:rsid w:val="0037324B"/>
  </w:style>
  <w:style w:type="character" w:customStyle="1" w:styleId="WW8Num6z2">
    <w:name w:val="WW8Num6z2"/>
    <w:rsid w:val="0037324B"/>
  </w:style>
  <w:style w:type="character" w:customStyle="1" w:styleId="WW8Num6z3">
    <w:name w:val="WW8Num6z3"/>
    <w:rsid w:val="0037324B"/>
  </w:style>
  <w:style w:type="character" w:customStyle="1" w:styleId="WW8Num6z4">
    <w:name w:val="WW8Num6z4"/>
    <w:rsid w:val="0037324B"/>
  </w:style>
  <w:style w:type="character" w:customStyle="1" w:styleId="WW8Num6z5">
    <w:name w:val="WW8Num6z5"/>
    <w:rsid w:val="0037324B"/>
  </w:style>
  <w:style w:type="character" w:customStyle="1" w:styleId="WW8Num6z6">
    <w:name w:val="WW8Num6z6"/>
    <w:rsid w:val="0037324B"/>
  </w:style>
  <w:style w:type="character" w:customStyle="1" w:styleId="WW8Num6z7">
    <w:name w:val="WW8Num6z7"/>
    <w:rsid w:val="0037324B"/>
  </w:style>
  <w:style w:type="character" w:customStyle="1" w:styleId="WW8Num6z8">
    <w:name w:val="WW8Num6z8"/>
    <w:rsid w:val="0037324B"/>
  </w:style>
  <w:style w:type="character" w:customStyle="1" w:styleId="WW8Num7z0">
    <w:name w:val="WW8Num7z0"/>
    <w:rsid w:val="0037324B"/>
    <w:rPr>
      <w:rFonts w:ascii="Wingdings" w:hAnsi="Wingdings"/>
      <w:color w:val="990000"/>
      <w:spacing w:val="0"/>
      <w:w w:val="100"/>
      <w:position w:val="0"/>
      <w:sz w:val="28"/>
      <w:u w:val="none"/>
      <w:vertAlign w:val="baseline"/>
      <w:lang w:val="el-GR"/>
    </w:rPr>
  </w:style>
  <w:style w:type="character" w:customStyle="1" w:styleId="WW8Num7z1">
    <w:name w:val="WW8Num7z1"/>
    <w:rsid w:val="0037324B"/>
    <w:rPr>
      <w:rFonts w:ascii="Courier New" w:hAnsi="Courier New"/>
    </w:rPr>
  </w:style>
  <w:style w:type="character" w:customStyle="1" w:styleId="WW8Num7z2">
    <w:name w:val="WW8Num7z2"/>
    <w:rsid w:val="0037324B"/>
    <w:rPr>
      <w:rFonts w:ascii="Wingdings" w:hAnsi="Wingdings"/>
    </w:rPr>
  </w:style>
  <w:style w:type="character" w:customStyle="1" w:styleId="WW8Num7z3">
    <w:name w:val="WW8Num7z3"/>
    <w:rsid w:val="0037324B"/>
    <w:rPr>
      <w:rFonts w:ascii="Symbol" w:hAnsi="Symbol"/>
    </w:rPr>
  </w:style>
  <w:style w:type="character" w:customStyle="1" w:styleId="WW8Num8z0">
    <w:name w:val="WW8Num8z0"/>
    <w:rsid w:val="0037324B"/>
    <w:rPr>
      <w:rFonts w:ascii="Wingdings" w:hAnsi="Wingdings"/>
      <w:color w:val="990000"/>
      <w:spacing w:val="0"/>
      <w:w w:val="100"/>
      <w:position w:val="0"/>
      <w:sz w:val="28"/>
      <w:u w:val="none"/>
      <w:vertAlign w:val="baseline"/>
      <w:lang w:val="el-GR"/>
    </w:rPr>
  </w:style>
  <w:style w:type="character" w:customStyle="1" w:styleId="WW8Num8z1">
    <w:name w:val="WW8Num8z1"/>
    <w:rsid w:val="0037324B"/>
    <w:rPr>
      <w:rFonts w:ascii="Courier New" w:hAnsi="Courier New"/>
    </w:rPr>
  </w:style>
  <w:style w:type="character" w:customStyle="1" w:styleId="WW8Num8z2">
    <w:name w:val="WW8Num8z2"/>
    <w:rsid w:val="0037324B"/>
    <w:rPr>
      <w:rFonts w:ascii="Wingdings" w:hAnsi="Wingdings"/>
    </w:rPr>
  </w:style>
  <w:style w:type="character" w:customStyle="1" w:styleId="WW8Num8z3">
    <w:name w:val="WW8Num8z3"/>
    <w:rsid w:val="0037324B"/>
    <w:rPr>
      <w:rFonts w:ascii="Symbol" w:hAnsi="Symbol"/>
    </w:rPr>
  </w:style>
  <w:style w:type="character" w:customStyle="1" w:styleId="WW8Num9z0">
    <w:name w:val="WW8Num9z0"/>
    <w:rsid w:val="0037324B"/>
  </w:style>
  <w:style w:type="character" w:customStyle="1" w:styleId="WW8Num9z1">
    <w:name w:val="WW8Num9z1"/>
    <w:rsid w:val="0037324B"/>
  </w:style>
  <w:style w:type="character" w:customStyle="1" w:styleId="WW8Num9z2">
    <w:name w:val="WW8Num9z2"/>
    <w:rsid w:val="0037324B"/>
  </w:style>
  <w:style w:type="character" w:customStyle="1" w:styleId="WW8Num9z3">
    <w:name w:val="WW8Num9z3"/>
    <w:rsid w:val="0037324B"/>
  </w:style>
  <w:style w:type="character" w:customStyle="1" w:styleId="WW8Num9z4">
    <w:name w:val="WW8Num9z4"/>
    <w:rsid w:val="0037324B"/>
  </w:style>
  <w:style w:type="character" w:customStyle="1" w:styleId="WW8Num9z5">
    <w:name w:val="WW8Num9z5"/>
    <w:rsid w:val="0037324B"/>
  </w:style>
  <w:style w:type="character" w:customStyle="1" w:styleId="WW8Num9z6">
    <w:name w:val="WW8Num9z6"/>
    <w:rsid w:val="0037324B"/>
  </w:style>
  <w:style w:type="character" w:customStyle="1" w:styleId="WW8Num9z7">
    <w:name w:val="WW8Num9z7"/>
    <w:rsid w:val="0037324B"/>
  </w:style>
  <w:style w:type="character" w:customStyle="1" w:styleId="WW8Num9z8">
    <w:name w:val="WW8Num9z8"/>
    <w:rsid w:val="0037324B"/>
  </w:style>
  <w:style w:type="character" w:customStyle="1" w:styleId="WW8Num10z0">
    <w:name w:val="WW8Num10z0"/>
    <w:rsid w:val="0037324B"/>
    <w:rPr>
      <w:rFonts w:ascii="Wingdings" w:hAnsi="Wingdings"/>
      <w:color w:val="990000"/>
      <w:spacing w:val="0"/>
      <w:w w:val="100"/>
      <w:position w:val="0"/>
      <w:sz w:val="28"/>
      <w:u w:val="none"/>
      <w:vertAlign w:val="baseline"/>
      <w:lang w:val="el-GR"/>
    </w:rPr>
  </w:style>
  <w:style w:type="character" w:customStyle="1" w:styleId="WW8Num10z1">
    <w:name w:val="WW8Num10z1"/>
    <w:rsid w:val="0037324B"/>
    <w:rPr>
      <w:rFonts w:ascii="Courier New" w:hAnsi="Courier New"/>
    </w:rPr>
  </w:style>
  <w:style w:type="character" w:customStyle="1" w:styleId="WW8Num10z2">
    <w:name w:val="WW8Num10z2"/>
    <w:rsid w:val="0037324B"/>
    <w:rPr>
      <w:rFonts w:ascii="Wingdings" w:hAnsi="Wingdings"/>
    </w:rPr>
  </w:style>
  <w:style w:type="character" w:customStyle="1" w:styleId="WW8Num10z3">
    <w:name w:val="WW8Num10z3"/>
    <w:rsid w:val="0037324B"/>
    <w:rPr>
      <w:rFonts w:ascii="Symbol" w:hAnsi="Symbol"/>
    </w:rPr>
  </w:style>
  <w:style w:type="character" w:customStyle="1" w:styleId="WW8Num11z0">
    <w:name w:val="WW8Num11z0"/>
    <w:rsid w:val="0037324B"/>
    <w:rPr>
      <w:rFonts w:ascii="Arial Narrow" w:hAnsi="Arial Narrow"/>
      <w:b/>
      <w:color w:val="CD6209"/>
      <w:sz w:val="32"/>
    </w:rPr>
  </w:style>
  <w:style w:type="character" w:customStyle="1" w:styleId="WW8Num11z1">
    <w:name w:val="WW8Num11z1"/>
    <w:rsid w:val="0037324B"/>
    <w:rPr>
      <w:color w:val="000000"/>
      <w:spacing w:val="0"/>
      <w:kern w:val="1"/>
      <w:position w:val="0"/>
      <w:sz w:val="24"/>
      <w:u w:val="none"/>
      <w:vertAlign w:val="baseline"/>
      <w:em w:val="none"/>
    </w:rPr>
  </w:style>
  <w:style w:type="character" w:customStyle="1" w:styleId="WW8Num11z2">
    <w:name w:val="WW8Num11z2"/>
    <w:rsid w:val="0037324B"/>
    <w:rPr>
      <w:rFonts w:ascii="Arial Narrow" w:hAnsi="Arial Narrow"/>
      <w:b/>
      <w:color w:val="auto"/>
      <w:sz w:val="24"/>
    </w:rPr>
  </w:style>
  <w:style w:type="character" w:customStyle="1" w:styleId="WW8Num11z3">
    <w:name w:val="WW8Num11z3"/>
    <w:rsid w:val="0037324B"/>
  </w:style>
  <w:style w:type="character" w:customStyle="1" w:styleId="WW8Num12z0">
    <w:name w:val="WW8Num12z0"/>
    <w:rsid w:val="0037324B"/>
    <w:rPr>
      <w:rFonts w:ascii="Symbol" w:hAnsi="Symbol"/>
    </w:rPr>
  </w:style>
  <w:style w:type="character" w:customStyle="1" w:styleId="WW8Num12z1">
    <w:name w:val="WW8Num12z1"/>
    <w:rsid w:val="0037324B"/>
    <w:rPr>
      <w:rFonts w:ascii="Courier New" w:hAnsi="Courier New"/>
    </w:rPr>
  </w:style>
  <w:style w:type="character" w:customStyle="1" w:styleId="WW8Num12z2">
    <w:name w:val="WW8Num12z2"/>
    <w:rsid w:val="0037324B"/>
    <w:rPr>
      <w:rFonts w:ascii="Wingdings" w:hAnsi="Wingdings"/>
    </w:rPr>
  </w:style>
  <w:style w:type="character" w:customStyle="1" w:styleId="WW8Num13z0">
    <w:name w:val="WW8Num13z0"/>
    <w:rsid w:val="0037324B"/>
    <w:rPr>
      <w:rFonts w:ascii="Wingdings" w:hAnsi="Wingdings"/>
      <w:color w:val="990000"/>
      <w:spacing w:val="0"/>
      <w:w w:val="100"/>
      <w:position w:val="0"/>
      <w:sz w:val="28"/>
      <w:u w:val="none"/>
      <w:vertAlign w:val="baseline"/>
      <w:lang w:val="el-GR"/>
    </w:rPr>
  </w:style>
  <w:style w:type="character" w:customStyle="1" w:styleId="WW8Num13z1">
    <w:name w:val="WW8Num13z1"/>
    <w:rsid w:val="0037324B"/>
    <w:rPr>
      <w:rFonts w:ascii="Courier New" w:hAnsi="Courier New"/>
    </w:rPr>
  </w:style>
  <w:style w:type="character" w:customStyle="1" w:styleId="WW8Num13z2">
    <w:name w:val="WW8Num13z2"/>
    <w:rsid w:val="0037324B"/>
    <w:rPr>
      <w:rFonts w:ascii="Wingdings" w:hAnsi="Wingdings"/>
    </w:rPr>
  </w:style>
  <w:style w:type="character" w:customStyle="1" w:styleId="WW8Num13z3">
    <w:name w:val="WW8Num13z3"/>
    <w:rsid w:val="0037324B"/>
    <w:rPr>
      <w:rFonts w:ascii="Symbol" w:hAnsi="Symbol"/>
    </w:rPr>
  </w:style>
  <w:style w:type="character" w:customStyle="1" w:styleId="WW8Num14z0">
    <w:name w:val="WW8Num14z0"/>
    <w:rsid w:val="0037324B"/>
  </w:style>
  <w:style w:type="character" w:customStyle="1" w:styleId="WW8Num14z1">
    <w:name w:val="WW8Num14z1"/>
    <w:rsid w:val="0037324B"/>
  </w:style>
  <w:style w:type="character" w:customStyle="1" w:styleId="WW8Num14z2">
    <w:name w:val="WW8Num14z2"/>
    <w:rsid w:val="0037324B"/>
  </w:style>
  <w:style w:type="character" w:customStyle="1" w:styleId="WW8Num14z3">
    <w:name w:val="WW8Num14z3"/>
    <w:rsid w:val="0037324B"/>
  </w:style>
  <w:style w:type="character" w:customStyle="1" w:styleId="WW8Num14z4">
    <w:name w:val="WW8Num14z4"/>
    <w:rsid w:val="0037324B"/>
  </w:style>
  <w:style w:type="character" w:customStyle="1" w:styleId="WW8Num14z5">
    <w:name w:val="WW8Num14z5"/>
    <w:rsid w:val="0037324B"/>
  </w:style>
  <w:style w:type="character" w:customStyle="1" w:styleId="WW8Num14z6">
    <w:name w:val="WW8Num14z6"/>
    <w:rsid w:val="0037324B"/>
  </w:style>
  <w:style w:type="character" w:customStyle="1" w:styleId="WW8Num14z7">
    <w:name w:val="WW8Num14z7"/>
    <w:rsid w:val="0037324B"/>
  </w:style>
  <w:style w:type="character" w:customStyle="1" w:styleId="WW8Num14z8">
    <w:name w:val="WW8Num14z8"/>
    <w:rsid w:val="0037324B"/>
  </w:style>
  <w:style w:type="character" w:customStyle="1" w:styleId="WW8Num15z0">
    <w:name w:val="WW8Num15z0"/>
    <w:rsid w:val="0037324B"/>
  </w:style>
  <w:style w:type="character" w:customStyle="1" w:styleId="WW8Num15z1">
    <w:name w:val="WW8Num15z1"/>
    <w:rsid w:val="0037324B"/>
  </w:style>
  <w:style w:type="character" w:customStyle="1" w:styleId="WW8Num15z2">
    <w:name w:val="WW8Num15z2"/>
    <w:rsid w:val="0037324B"/>
  </w:style>
  <w:style w:type="character" w:customStyle="1" w:styleId="WW8Num15z3">
    <w:name w:val="WW8Num15z3"/>
    <w:rsid w:val="0037324B"/>
    <w:rPr>
      <w:rFonts w:ascii="Symbol" w:hAnsi="Symbol"/>
    </w:rPr>
  </w:style>
  <w:style w:type="character" w:customStyle="1" w:styleId="WW8Num15z4">
    <w:name w:val="WW8Num15z4"/>
    <w:rsid w:val="0037324B"/>
  </w:style>
  <w:style w:type="character" w:customStyle="1" w:styleId="WW8Num15z5">
    <w:name w:val="WW8Num15z5"/>
    <w:rsid w:val="0037324B"/>
  </w:style>
  <w:style w:type="character" w:customStyle="1" w:styleId="WW8Num15z6">
    <w:name w:val="WW8Num15z6"/>
    <w:rsid w:val="0037324B"/>
  </w:style>
  <w:style w:type="character" w:customStyle="1" w:styleId="WW8Num15z7">
    <w:name w:val="WW8Num15z7"/>
    <w:rsid w:val="0037324B"/>
  </w:style>
  <w:style w:type="character" w:customStyle="1" w:styleId="WW8Num15z8">
    <w:name w:val="WW8Num15z8"/>
    <w:rsid w:val="0037324B"/>
  </w:style>
  <w:style w:type="character" w:customStyle="1" w:styleId="WW8Num16z0">
    <w:name w:val="WW8Num16z0"/>
    <w:rsid w:val="0037324B"/>
    <w:rPr>
      <w:rFonts w:ascii="Symbol" w:hAnsi="Symbol"/>
      <w:color w:val="auto"/>
      <w:sz w:val="22"/>
    </w:rPr>
  </w:style>
  <w:style w:type="character" w:customStyle="1" w:styleId="WW8Num17z0">
    <w:name w:val="WW8Num17z0"/>
    <w:rsid w:val="0037324B"/>
  </w:style>
  <w:style w:type="character" w:customStyle="1" w:styleId="WW8Num17z1">
    <w:name w:val="WW8Num17z1"/>
    <w:rsid w:val="0037324B"/>
  </w:style>
  <w:style w:type="character" w:customStyle="1" w:styleId="WW8Num17z2">
    <w:name w:val="WW8Num17z2"/>
    <w:rsid w:val="0037324B"/>
  </w:style>
  <w:style w:type="character" w:customStyle="1" w:styleId="WW8Num17z3">
    <w:name w:val="WW8Num17z3"/>
    <w:rsid w:val="0037324B"/>
  </w:style>
  <w:style w:type="character" w:customStyle="1" w:styleId="WW8Num17z4">
    <w:name w:val="WW8Num17z4"/>
    <w:rsid w:val="0037324B"/>
  </w:style>
  <w:style w:type="character" w:customStyle="1" w:styleId="WW8Num17z5">
    <w:name w:val="WW8Num17z5"/>
    <w:rsid w:val="0037324B"/>
  </w:style>
  <w:style w:type="character" w:customStyle="1" w:styleId="WW8Num17z6">
    <w:name w:val="WW8Num17z6"/>
    <w:rsid w:val="0037324B"/>
  </w:style>
  <w:style w:type="character" w:customStyle="1" w:styleId="WW8Num17z7">
    <w:name w:val="WW8Num17z7"/>
    <w:rsid w:val="0037324B"/>
  </w:style>
  <w:style w:type="character" w:customStyle="1" w:styleId="WW8Num17z8">
    <w:name w:val="WW8Num17z8"/>
    <w:rsid w:val="0037324B"/>
  </w:style>
  <w:style w:type="character" w:customStyle="1" w:styleId="WW8Num18z0">
    <w:name w:val="WW8Num18z0"/>
    <w:rsid w:val="0037324B"/>
  </w:style>
  <w:style w:type="character" w:customStyle="1" w:styleId="WW8Num18z1">
    <w:name w:val="WW8Num18z1"/>
    <w:rsid w:val="0037324B"/>
  </w:style>
  <w:style w:type="character" w:customStyle="1" w:styleId="WW8Num19z0">
    <w:name w:val="WW8Num19z0"/>
    <w:rsid w:val="0037324B"/>
    <w:rPr>
      <w:rFonts w:ascii="Arial" w:hAnsi="Arial"/>
      <w:color w:val="990000"/>
      <w:spacing w:val="0"/>
      <w:w w:val="100"/>
      <w:position w:val="0"/>
      <w:sz w:val="28"/>
      <w:u w:val="none"/>
      <w:vertAlign w:val="baseline"/>
    </w:rPr>
  </w:style>
  <w:style w:type="character" w:customStyle="1" w:styleId="WW8Num19z1">
    <w:name w:val="WW8Num19z1"/>
    <w:rsid w:val="0037324B"/>
    <w:rPr>
      <w:rFonts w:ascii="Courier New" w:hAnsi="Courier New"/>
    </w:rPr>
  </w:style>
  <w:style w:type="character" w:customStyle="1" w:styleId="WW8Num19z2">
    <w:name w:val="WW8Num19z2"/>
    <w:rsid w:val="0037324B"/>
    <w:rPr>
      <w:rFonts w:ascii="Wingdings" w:hAnsi="Wingdings"/>
    </w:rPr>
  </w:style>
  <w:style w:type="character" w:customStyle="1" w:styleId="WW8Num19z3">
    <w:name w:val="WW8Num19z3"/>
    <w:rsid w:val="0037324B"/>
    <w:rPr>
      <w:rFonts w:ascii="Symbol" w:hAnsi="Symbol"/>
    </w:rPr>
  </w:style>
  <w:style w:type="character" w:customStyle="1" w:styleId="WW8Num20z0">
    <w:name w:val="WW8Num20z0"/>
    <w:rsid w:val="0037324B"/>
    <w:rPr>
      <w:rFonts w:ascii="Symbol" w:hAnsi="Symbol"/>
      <w:sz w:val="22"/>
    </w:rPr>
  </w:style>
  <w:style w:type="character" w:customStyle="1" w:styleId="WW8Num20z1">
    <w:name w:val="WW8Num20z1"/>
    <w:rsid w:val="0037324B"/>
    <w:rPr>
      <w:rFonts w:ascii="Courier New" w:hAnsi="Courier New"/>
    </w:rPr>
  </w:style>
  <w:style w:type="character" w:customStyle="1" w:styleId="WW8Num20z2">
    <w:name w:val="WW8Num20z2"/>
    <w:rsid w:val="0037324B"/>
    <w:rPr>
      <w:rFonts w:ascii="Wingdings" w:hAnsi="Wingdings"/>
    </w:rPr>
  </w:style>
  <w:style w:type="character" w:customStyle="1" w:styleId="WW8Num21z0">
    <w:name w:val="WW8Num21z0"/>
    <w:rsid w:val="0037324B"/>
  </w:style>
  <w:style w:type="character" w:customStyle="1" w:styleId="WW8Num21z1">
    <w:name w:val="WW8Num21z1"/>
    <w:rsid w:val="0037324B"/>
  </w:style>
  <w:style w:type="character" w:customStyle="1" w:styleId="WW8Num21z2">
    <w:name w:val="WW8Num21z2"/>
    <w:rsid w:val="0037324B"/>
  </w:style>
  <w:style w:type="character" w:customStyle="1" w:styleId="WW8Num21z3">
    <w:name w:val="WW8Num21z3"/>
    <w:rsid w:val="0037324B"/>
  </w:style>
  <w:style w:type="character" w:customStyle="1" w:styleId="WW8Num21z4">
    <w:name w:val="WW8Num21z4"/>
    <w:rsid w:val="0037324B"/>
  </w:style>
  <w:style w:type="character" w:customStyle="1" w:styleId="WW8Num21z5">
    <w:name w:val="WW8Num21z5"/>
    <w:rsid w:val="0037324B"/>
  </w:style>
  <w:style w:type="character" w:customStyle="1" w:styleId="WW8Num21z6">
    <w:name w:val="WW8Num21z6"/>
    <w:rsid w:val="0037324B"/>
  </w:style>
  <w:style w:type="character" w:customStyle="1" w:styleId="WW8Num21z7">
    <w:name w:val="WW8Num21z7"/>
    <w:rsid w:val="0037324B"/>
  </w:style>
  <w:style w:type="character" w:customStyle="1" w:styleId="WW8Num21z8">
    <w:name w:val="WW8Num21z8"/>
    <w:rsid w:val="0037324B"/>
  </w:style>
  <w:style w:type="character" w:customStyle="1" w:styleId="WW8Num22z0">
    <w:name w:val="WW8Num22z0"/>
    <w:rsid w:val="0037324B"/>
    <w:rPr>
      <w:rFonts w:ascii="Wingdings" w:hAnsi="Wingdings"/>
    </w:rPr>
  </w:style>
  <w:style w:type="character" w:customStyle="1" w:styleId="WW8Num22z1">
    <w:name w:val="WW8Num22z1"/>
    <w:rsid w:val="0037324B"/>
    <w:rPr>
      <w:rFonts w:ascii="Courier New" w:hAnsi="Courier New"/>
    </w:rPr>
  </w:style>
  <w:style w:type="character" w:customStyle="1" w:styleId="WW8Num22z3">
    <w:name w:val="WW8Num22z3"/>
    <w:rsid w:val="0037324B"/>
    <w:rPr>
      <w:rFonts w:ascii="Symbol" w:hAnsi="Symbol"/>
    </w:rPr>
  </w:style>
  <w:style w:type="character" w:customStyle="1" w:styleId="WW8Num23z0">
    <w:name w:val="WW8Num23z0"/>
    <w:rsid w:val="0037324B"/>
    <w:rPr>
      <w:rFonts w:ascii="Symbol" w:hAnsi="Symbol"/>
    </w:rPr>
  </w:style>
  <w:style w:type="character" w:customStyle="1" w:styleId="WW8Num23z1">
    <w:name w:val="WW8Num23z1"/>
    <w:rsid w:val="0037324B"/>
    <w:rPr>
      <w:rFonts w:ascii="Courier New" w:hAnsi="Courier New"/>
    </w:rPr>
  </w:style>
  <w:style w:type="character" w:customStyle="1" w:styleId="WW8Num23z2">
    <w:name w:val="WW8Num23z2"/>
    <w:rsid w:val="0037324B"/>
    <w:rPr>
      <w:rFonts w:ascii="Wingdings" w:hAnsi="Wingdings"/>
    </w:rPr>
  </w:style>
  <w:style w:type="character" w:customStyle="1" w:styleId="WW8Num23z3">
    <w:name w:val="WW8Num23z3"/>
    <w:rsid w:val="0037324B"/>
    <w:rPr>
      <w:rFonts w:ascii="Symbol" w:hAnsi="Symbol"/>
    </w:rPr>
  </w:style>
  <w:style w:type="character" w:customStyle="1" w:styleId="WW8Num24z0">
    <w:name w:val="WW8Num24z0"/>
    <w:rsid w:val="0037324B"/>
    <w:rPr>
      <w:rFonts w:ascii="Wingdings" w:hAnsi="Wingdings"/>
      <w:b/>
    </w:rPr>
  </w:style>
  <w:style w:type="character" w:customStyle="1" w:styleId="WW8Num24z1">
    <w:name w:val="WW8Num24z1"/>
    <w:rsid w:val="0037324B"/>
  </w:style>
  <w:style w:type="character" w:customStyle="1" w:styleId="WW8Num24z2">
    <w:name w:val="WW8Num24z2"/>
    <w:rsid w:val="0037324B"/>
  </w:style>
  <w:style w:type="character" w:customStyle="1" w:styleId="WW8Num24z3">
    <w:name w:val="WW8Num24z3"/>
    <w:rsid w:val="0037324B"/>
  </w:style>
  <w:style w:type="character" w:customStyle="1" w:styleId="WW8Num24z4">
    <w:name w:val="WW8Num24z4"/>
    <w:rsid w:val="0037324B"/>
  </w:style>
  <w:style w:type="character" w:customStyle="1" w:styleId="WW8Num24z5">
    <w:name w:val="WW8Num24z5"/>
    <w:rsid w:val="0037324B"/>
  </w:style>
  <w:style w:type="character" w:customStyle="1" w:styleId="WW8Num24z6">
    <w:name w:val="WW8Num24z6"/>
    <w:rsid w:val="0037324B"/>
  </w:style>
  <w:style w:type="character" w:customStyle="1" w:styleId="WW8Num24z7">
    <w:name w:val="WW8Num24z7"/>
    <w:rsid w:val="0037324B"/>
  </w:style>
  <w:style w:type="character" w:customStyle="1" w:styleId="WW8Num24z8">
    <w:name w:val="WW8Num24z8"/>
    <w:rsid w:val="0037324B"/>
  </w:style>
  <w:style w:type="character" w:customStyle="1" w:styleId="WW8Num25z0">
    <w:name w:val="WW8Num25z0"/>
    <w:rsid w:val="0037324B"/>
    <w:rPr>
      <w:rFonts w:ascii="Wingdings" w:hAnsi="Wingdings"/>
      <w:color w:val="990000"/>
      <w:spacing w:val="0"/>
      <w:w w:val="100"/>
      <w:position w:val="0"/>
      <w:sz w:val="28"/>
      <w:u w:val="none"/>
      <w:vertAlign w:val="baseline"/>
      <w:lang w:val="el-GR"/>
    </w:rPr>
  </w:style>
  <w:style w:type="character" w:customStyle="1" w:styleId="WW8Num25z1">
    <w:name w:val="WW8Num25z1"/>
    <w:rsid w:val="0037324B"/>
    <w:rPr>
      <w:rFonts w:ascii="Courier New" w:hAnsi="Courier New"/>
    </w:rPr>
  </w:style>
  <w:style w:type="character" w:customStyle="1" w:styleId="WW8Num25z2">
    <w:name w:val="WW8Num25z2"/>
    <w:rsid w:val="0037324B"/>
    <w:rPr>
      <w:rFonts w:ascii="Wingdings" w:hAnsi="Wingdings"/>
    </w:rPr>
  </w:style>
  <w:style w:type="character" w:customStyle="1" w:styleId="WW8Num25z3">
    <w:name w:val="WW8Num25z3"/>
    <w:rsid w:val="0037324B"/>
    <w:rPr>
      <w:rFonts w:ascii="Symbol" w:hAnsi="Symbol"/>
    </w:rPr>
  </w:style>
  <w:style w:type="character" w:customStyle="1" w:styleId="WW8Num26z0">
    <w:name w:val="WW8Num26z0"/>
    <w:rsid w:val="0037324B"/>
    <w:rPr>
      <w:rFonts w:ascii="Wingdings" w:hAnsi="Wingdings"/>
    </w:rPr>
  </w:style>
  <w:style w:type="character" w:customStyle="1" w:styleId="WW8Num26z1">
    <w:name w:val="WW8Num26z1"/>
    <w:rsid w:val="0037324B"/>
    <w:rPr>
      <w:rFonts w:ascii="Courier New" w:hAnsi="Courier New"/>
    </w:rPr>
  </w:style>
  <w:style w:type="character" w:customStyle="1" w:styleId="WW8Num26z3">
    <w:name w:val="WW8Num26z3"/>
    <w:rsid w:val="0037324B"/>
    <w:rPr>
      <w:rFonts w:ascii="Symbol" w:hAnsi="Symbol"/>
    </w:rPr>
  </w:style>
  <w:style w:type="character" w:customStyle="1" w:styleId="WW8Num27z0">
    <w:name w:val="WW8Num27z0"/>
    <w:rsid w:val="0037324B"/>
    <w:rPr>
      <w:rFonts w:ascii="Wingdings" w:hAnsi="Wingdings"/>
      <w:color w:val="990000"/>
      <w:spacing w:val="0"/>
      <w:w w:val="100"/>
      <w:position w:val="0"/>
      <w:sz w:val="28"/>
      <w:u w:val="none"/>
      <w:vertAlign w:val="baseline"/>
      <w:lang w:val="el-GR"/>
    </w:rPr>
  </w:style>
  <w:style w:type="character" w:customStyle="1" w:styleId="WW8Num27z1">
    <w:name w:val="WW8Num27z1"/>
    <w:rsid w:val="0037324B"/>
    <w:rPr>
      <w:rFonts w:ascii="Courier New" w:hAnsi="Courier New"/>
    </w:rPr>
  </w:style>
  <w:style w:type="character" w:customStyle="1" w:styleId="WW8Num27z2">
    <w:name w:val="WW8Num27z2"/>
    <w:rsid w:val="0037324B"/>
    <w:rPr>
      <w:rFonts w:ascii="Wingdings" w:hAnsi="Wingdings"/>
    </w:rPr>
  </w:style>
  <w:style w:type="character" w:customStyle="1" w:styleId="WW8Num27z3">
    <w:name w:val="WW8Num27z3"/>
    <w:rsid w:val="0037324B"/>
    <w:rPr>
      <w:rFonts w:ascii="Symbol" w:hAnsi="Symbol"/>
    </w:rPr>
  </w:style>
  <w:style w:type="character" w:customStyle="1" w:styleId="WW8Num28z0">
    <w:name w:val="WW8Num28z0"/>
    <w:rsid w:val="0037324B"/>
    <w:rPr>
      <w:rFonts w:ascii="Arial" w:hAnsi="Arial"/>
      <w:color w:val="990000"/>
      <w:spacing w:val="0"/>
      <w:w w:val="100"/>
      <w:position w:val="0"/>
      <w:sz w:val="28"/>
      <w:u w:val="none"/>
      <w:vertAlign w:val="baseline"/>
    </w:rPr>
  </w:style>
  <w:style w:type="character" w:customStyle="1" w:styleId="WW8Num28z2">
    <w:name w:val="WW8Num28z2"/>
    <w:rsid w:val="0037324B"/>
    <w:rPr>
      <w:rFonts w:ascii="Wingdings" w:hAnsi="Wingdings"/>
    </w:rPr>
  </w:style>
  <w:style w:type="character" w:customStyle="1" w:styleId="WW8Num28z3">
    <w:name w:val="WW8Num28z3"/>
    <w:rsid w:val="0037324B"/>
    <w:rPr>
      <w:rFonts w:ascii="Symbol" w:hAnsi="Symbol"/>
    </w:rPr>
  </w:style>
  <w:style w:type="character" w:customStyle="1" w:styleId="WW8Num28z4">
    <w:name w:val="WW8Num28z4"/>
    <w:rsid w:val="0037324B"/>
    <w:rPr>
      <w:rFonts w:ascii="Courier New" w:hAnsi="Courier New"/>
    </w:rPr>
  </w:style>
  <w:style w:type="character" w:customStyle="1" w:styleId="WW8Num29z0">
    <w:name w:val="WW8Num29z0"/>
    <w:rsid w:val="0037324B"/>
    <w:rPr>
      <w:rFonts w:ascii="Arial" w:hAnsi="Arial"/>
      <w:color w:val="990000"/>
      <w:spacing w:val="0"/>
      <w:w w:val="100"/>
      <w:position w:val="0"/>
      <w:sz w:val="28"/>
      <w:u w:val="none"/>
      <w:vertAlign w:val="baseline"/>
      <w:lang w:val="el-GR"/>
    </w:rPr>
  </w:style>
  <w:style w:type="character" w:customStyle="1" w:styleId="WW8Num29z1">
    <w:name w:val="WW8Num29z1"/>
    <w:rsid w:val="0037324B"/>
    <w:rPr>
      <w:rFonts w:ascii="Courier New" w:hAnsi="Courier New"/>
    </w:rPr>
  </w:style>
  <w:style w:type="character" w:customStyle="1" w:styleId="WW8Num29z2">
    <w:name w:val="WW8Num29z2"/>
    <w:rsid w:val="0037324B"/>
    <w:rPr>
      <w:rFonts w:ascii="Wingdings" w:hAnsi="Wingdings"/>
    </w:rPr>
  </w:style>
  <w:style w:type="character" w:customStyle="1" w:styleId="WW8Num29z3">
    <w:name w:val="WW8Num29z3"/>
    <w:rsid w:val="0037324B"/>
    <w:rPr>
      <w:rFonts w:ascii="Symbol" w:hAnsi="Symbol"/>
    </w:rPr>
  </w:style>
  <w:style w:type="character" w:customStyle="1" w:styleId="WW8Num30z0">
    <w:name w:val="WW8Num30z0"/>
    <w:rsid w:val="0037324B"/>
    <w:rPr>
      <w:rFonts w:ascii="Wingdings" w:hAnsi="Wingdings"/>
    </w:rPr>
  </w:style>
  <w:style w:type="character" w:customStyle="1" w:styleId="WW8Num30z1">
    <w:name w:val="WW8Num30z1"/>
    <w:rsid w:val="0037324B"/>
    <w:rPr>
      <w:rFonts w:ascii="Courier New" w:hAnsi="Courier New"/>
    </w:rPr>
  </w:style>
  <w:style w:type="character" w:customStyle="1" w:styleId="WW8Num30z3">
    <w:name w:val="WW8Num30z3"/>
    <w:rsid w:val="0037324B"/>
    <w:rPr>
      <w:rFonts w:ascii="Symbol" w:hAnsi="Symbol"/>
    </w:rPr>
  </w:style>
  <w:style w:type="character" w:customStyle="1" w:styleId="WW8Num31z0">
    <w:name w:val="WW8Num31z0"/>
    <w:rsid w:val="0037324B"/>
    <w:rPr>
      <w:rFonts w:ascii="Arial" w:hAnsi="Arial"/>
      <w:color w:val="990000"/>
      <w:spacing w:val="0"/>
      <w:w w:val="100"/>
      <w:position w:val="0"/>
      <w:sz w:val="28"/>
      <w:u w:val="none"/>
      <w:vertAlign w:val="baseline"/>
    </w:rPr>
  </w:style>
  <w:style w:type="character" w:customStyle="1" w:styleId="WW8Num31z1">
    <w:name w:val="WW8Num31z1"/>
    <w:rsid w:val="0037324B"/>
    <w:rPr>
      <w:rFonts w:ascii="Courier New" w:hAnsi="Courier New"/>
    </w:rPr>
  </w:style>
  <w:style w:type="character" w:customStyle="1" w:styleId="WW8Num31z2">
    <w:name w:val="WW8Num31z2"/>
    <w:rsid w:val="0037324B"/>
    <w:rPr>
      <w:rFonts w:ascii="Wingdings" w:hAnsi="Wingdings"/>
    </w:rPr>
  </w:style>
  <w:style w:type="character" w:customStyle="1" w:styleId="WW8Num31z3">
    <w:name w:val="WW8Num31z3"/>
    <w:rsid w:val="0037324B"/>
    <w:rPr>
      <w:rFonts w:ascii="Symbol" w:hAnsi="Symbol"/>
    </w:rPr>
  </w:style>
  <w:style w:type="character" w:customStyle="1" w:styleId="WW8Num32z0">
    <w:name w:val="WW8Num32z0"/>
    <w:rsid w:val="0037324B"/>
    <w:rPr>
      <w:rFonts w:ascii="Courier New" w:hAnsi="Courier New"/>
      <w:sz w:val="14"/>
    </w:rPr>
  </w:style>
  <w:style w:type="character" w:customStyle="1" w:styleId="WW8Num32z1">
    <w:name w:val="WW8Num32z1"/>
    <w:rsid w:val="0037324B"/>
    <w:rPr>
      <w:rFonts w:ascii="Symbol" w:hAnsi="Symbol"/>
    </w:rPr>
  </w:style>
  <w:style w:type="character" w:customStyle="1" w:styleId="WW8Num32z2">
    <w:name w:val="WW8Num32z2"/>
    <w:rsid w:val="0037324B"/>
    <w:rPr>
      <w:rFonts w:ascii="Arial Narrow" w:hAnsi="Arial Narrow"/>
    </w:rPr>
  </w:style>
  <w:style w:type="character" w:customStyle="1" w:styleId="WW8Num32z4">
    <w:name w:val="WW8Num32z4"/>
    <w:rsid w:val="0037324B"/>
    <w:rPr>
      <w:rFonts w:ascii="Courier New" w:hAnsi="Courier New"/>
    </w:rPr>
  </w:style>
  <w:style w:type="character" w:customStyle="1" w:styleId="WW8Num32z5">
    <w:name w:val="WW8Num32z5"/>
    <w:rsid w:val="0037324B"/>
    <w:rPr>
      <w:rFonts w:ascii="Wingdings" w:hAnsi="Wingdings"/>
    </w:rPr>
  </w:style>
  <w:style w:type="character" w:customStyle="1" w:styleId="WW8Num33z0">
    <w:name w:val="WW8Num33z0"/>
    <w:rsid w:val="0037324B"/>
  </w:style>
  <w:style w:type="character" w:customStyle="1" w:styleId="WW8Num34z0">
    <w:name w:val="WW8Num34z0"/>
    <w:rsid w:val="0037324B"/>
    <w:rPr>
      <w:sz w:val="22"/>
    </w:rPr>
  </w:style>
  <w:style w:type="character" w:customStyle="1" w:styleId="WW8Num34z1">
    <w:name w:val="WW8Num34z1"/>
    <w:rsid w:val="0037324B"/>
  </w:style>
  <w:style w:type="character" w:customStyle="1" w:styleId="WW8Num34z2">
    <w:name w:val="WW8Num34z2"/>
    <w:rsid w:val="0037324B"/>
  </w:style>
  <w:style w:type="character" w:customStyle="1" w:styleId="WW8Num34z3">
    <w:name w:val="WW8Num34z3"/>
    <w:rsid w:val="0037324B"/>
  </w:style>
  <w:style w:type="character" w:customStyle="1" w:styleId="WW8Num34z4">
    <w:name w:val="WW8Num34z4"/>
    <w:rsid w:val="0037324B"/>
  </w:style>
  <w:style w:type="character" w:customStyle="1" w:styleId="WW8Num34z5">
    <w:name w:val="WW8Num34z5"/>
    <w:rsid w:val="0037324B"/>
  </w:style>
  <w:style w:type="character" w:customStyle="1" w:styleId="WW8Num34z6">
    <w:name w:val="WW8Num34z6"/>
    <w:rsid w:val="0037324B"/>
  </w:style>
  <w:style w:type="character" w:customStyle="1" w:styleId="WW8Num34z7">
    <w:name w:val="WW8Num34z7"/>
    <w:rsid w:val="0037324B"/>
  </w:style>
  <w:style w:type="character" w:customStyle="1" w:styleId="WW8Num34z8">
    <w:name w:val="WW8Num34z8"/>
    <w:rsid w:val="0037324B"/>
  </w:style>
  <w:style w:type="character" w:customStyle="1" w:styleId="WW8Num35z0">
    <w:name w:val="WW8Num35z0"/>
    <w:rsid w:val="0037324B"/>
    <w:rPr>
      <w:rFonts w:ascii="Wingdings" w:hAnsi="Wingdings"/>
      <w:color w:val="800000"/>
      <w:sz w:val="16"/>
    </w:rPr>
  </w:style>
  <w:style w:type="character" w:customStyle="1" w:styleId="WW8Num35z1">
    <w:name w:val="WW8Num35z1"/>
    <w:rsid w:val="0037324B"/>
    <w:rPr>
      <w:rFonts w:ascii="Courier New" w:hAnsi="Courier New"/>
    </w:rPr>
  </w:style>
  <w:style w:type="character" w:customStyle="1" w:styleId="WW8Num35z2">
    <w:name w:val="WW8Num35z2"/>
    <w:rsid w:val="0037324B"/>
    <w:rPr>
      <w:rFonts w:ascii="Wingdings" w:hAnsi="Wingdings"/>
    </w:rPr>
  </w:style>
  <w:style w:type="character" w:customStyle="1" w:styleId="WW8Num35z3">
    <w:name w:val="WW8Num35z3"/>
    <w:rsid w:val="0037324B"/>
    <w:rPr>
      <w:rFonts w:ascii="Symbol" w:hAnsi="Symbol"/>
    </w:rPr>
  </w:style>
  <w:style w:type="character" w:customStyle="1" w:styleId="WW8Num36z0">
    <w:name w:val="WW8Num36z0"/>
    <w:rsid w:val="0037324B"/>
    <w:rPr>
      <w:rFonts w:ascii="Wingdings" w:hAnsi="Wingdings"/>
      <w:color w:val="990000"/>
      <w:spacing w:val="0"/>
      <w:w w:val="100"/>
      <w:position w:val="0"/>
      <w:sz w:val="28"/>
      <w:u w:val="none"/>
      <w:vertAlign w:val="baseline"/>
      <w:lang w:val="el-GR"/>
    </w:rPr>
  </w:style>
  <w:style w:type="character" w:customStyle="1" w:styleId="WW8Num36z1">
    <w:name w:val="WW8Num36z1"/>
    <w:rsid w:val="0037324B"/>
  </w:style>
  <w:style w:type="character" w:customStyle="1" w:styleId="WW8Num36z2">
    <w:name w:val="WW8Num36z2"/>
    <w:rsid w:val="0037324B"/>
  </w:style>
  <w:style w:type="character" w:customStyle="1" w:styleId="WW8Num36z3">
    <w:name w:val="WW8Num36z3"/>
    <w:rsid w:val="0037324B"/>
  </w:style>
  <w:style w:type="character" w:customStyle="1" w:styleId="WW8Num36z4">
    <w:name w:val="WW8Num36z4"/>
    <w:rsid w:val="0037324B"/>
  </w:style>
  <w:style w:type="character" w:customStyle="1" w:styleId="WW8Num36z5">
    <w:name w:val="WW8Num36z5"/>
    <w:rsid w:val="0037324B"/>
  </w:style>
  <w:style w:type="character" w:customStyle="1" w:styleId="WW8Num36z6">
    <w:name w:val="WW8Num36z6"/>
    <w:rsid w:val="0037324B"/>
  </w:style>
  <w:style w:type="character" w:customStyle="1" w:styleId="WW8Num36z7">
    <w:name w:val="WW8Num36z7"/>
    <w:rsid w:val="0037324B"/>
  </w:style>
  <w:style w:type="character" w:customStyle="1" w:styleId="WW8Num36z8">
    <w:name w:val="WW8Num36z8"/>
    <w:rsid w:val="0037324B"/>
  </w:style>
  <w:style w:type="character" w:customStyle="1" w:styleId="WW8Num37z0">
    <w:name w:val="WW8Num37z0"/>
    <w:rsid w:val="0037324B"/>
    <w:rPr>
      <w:rFonts w:ascii="Wingdings" w:hAnsi="Wingdings"/>
      <w:color w:val="990000"/>
      <w:spacing w:val="0"/>
      <w:w w:val="100"/>
      <w:position w:val="0"/>
      <w:sz w:val="28"/>
      <w:u w:val="none"/>
      <w:vertAlign w:val="baseline"/>
      <w:lang w:val="el-GR"/>
    </w:rPr>
  </w:style>
  <w:style w:type="character" w:customStyle="1" w:styleId="WW8Num37z1">
    <w:name w:val="WW8Num37z1"/>
    <w:rsid w:val="0037324B"/>
    <w:rPr>
      <w:rFonts w:ascii="Courier New" w:hAnsi="Courier New"/>
    </w:rPr>
  </w:style>
  <w:style w:type="character" w:customStyle="1" w:styleId="WW8Num37z2">
    <w:name w:val="WW8Num37z2"/>
    <w:rsid w:val="0037324B"/>
    <w:rPr>
      <w:rFonts w:ascii="Wingdings" w:hAnsi="Wingdings"/>
    </w:rPr>
  </w:style>
  <w:style w:type="character" w:customStyle="1" w:styleId="WW8Num37z3">
    <w:name w:val="WW8Num37z3"/>
    <w:rsid w:val="0037324B"/>
    <w:rPr>
      <w:rFonts w:ascii="Symbol" w:hAnsi="Symbol"/>
    </w:rPr>
  </w:style>
  <w:style w:type="character" w:customStyle="1" w:styleId="WW8Num38z0">
    <w:name w:val="WW8Num38z0"/>
    <w:rsid w:val="0037324B"/>
    <w:rPr>
      <w:rFonts w:ascii="Wingdings" w:hAnsi="Wingdings"/>
      <w:color w:val="990000"/>
      <w:spacing w:val="0"/>
      <w:w w:val="100"/>
      <w:position w:val="0"/>
      <w:sz w:val="28"/>
      <w:u w:val="none"/>
      <w:vertAlign w:val="baseline"/>
      <w:lang w:val="el-GR"/>
    </w:rPr>
  </w:style>
  <w:style w:type="character" w:customStyle="1" w:styleId="WW8Num38z1">
    <w:name w:val="WW8Num38z1"/>
    <w:rsid w:val="0037324B"/>
    <w:rPr>
      <w:rFonts w:ascii="Courier New" w:hAnsi="Courier New"/>
    </w:rPr>
  </w:style>
  <w:style w:type="character" w:customStyle="1" w:styleId="WW8Num38z2">
    <w:name w:val="WW8Num38z2"/>
    <w:rsid w:val="0037324B"/>
    <w:rPr>
      <w:rFonts w:ascii="Wingdings" w:hAnsi="Wingdings"/>
    </w:rPr>
  </w:style>
  <w:style w:type="character" w:customStyle="1" w:styleId="WW8Num38z3">
    <w:name w:val="WW8Num38z3"/>
    <w:rsid w:val="0037324B"/>
    <w:rPr>
      <w:rFonts w:ascii="Symbol" w:hAnsi="Symbol"/>
    </w:rPr>
  </w:style>
  <w:style w:type="character" w:customStyle="1" w:styleId="WW8Num39z0">
    <w:name w:val="WW8Num39z0"/>
    <w:rsid w:val="0037324B"/>
    <w:rPr>
      <w:rFonts w:ascii="Wingdings" w:hAnsi="Wingdings"/>
      <w:color w:val="990000"/>
      <w:spacing w:val="0"/>
      <w:w w:val="100"/>
      <w:position w:val="0"/>
      <w:sz w:val="28"/>
      <w:u w:val="none"/>
      <w:vertAlign w:val="baseline"/>
      <w:lang w:val="el-GR"/>
    </w:rPr>
  </w:style>
  <w:style w:type="character" w:customStyle="1" w:styleId="WW8Num39z1">
    <w:name w:val="WW8Num39z1"/>
    <w:rsid w:val="0037324B"/>
    <w:rPr>
      <w:rFonts w:ascii="Courier New" w:hAnsi="Courier New"/>
    </w:rPr>
  </w:style>
  <w:style w:type="character" w:customStyle="1" w:styleId="WW8Num39z2">
    <w:name w:val="WW8Num39z2"/>
    <w:rsid w:val="0037324B"/>
    <w:rPr>
      <w:rFonts w:ascii="Wingdings" w:hAnsi="Wingdings"/>
    </w:rPr>
  </w:style>
  <w:style w:type="character" w:customStyle="1" w:styleId="WW8Num39z3">
    <w:name w:val="WW8Num39z3"/>
    <w:rsid w:val="0037324B"/>
    <w:rPr>
      <w:rFonts w:ascii="Symbol" w:hAnsi="Symbol"/>
    </w:rPr>
  </w:style>
  <w:style w:type="character" w:customStyle="1" w:styleId="11">
    <w:name w:val="Προεπιλεγμένη γραμματοσειρά1"/>
    <w:rsid w:val="0037324B"/>
  </w:style>
  <w:style w:type="character" w:customStyle="1" w:styleId="1Char">
    <w:name w:val="Επικεφαλίδα 1 Char"/>
    <w:rsid w:val="0037324B"/>
    <w:rPr>
      <w:rFonts w:ascii="Arial Narrow" w:hAnsi="Arial Narrow"/>
      <w:b/>
      <w:sz w:val="28"/>
      <w:shd w:val="clear" w:color="auto" w:fill="D9D9D9"/>
    </w:rPr>
  </w:style>
  <w:style w:type="character" w:customStyle="1" w:styleId="2Char">
    <w:name w:val="Επικεφαλίδα 2 Char"/>
    <w:rsid w:val="0037324B"/>
    <w:rPr>
      <w:rFonts w:ascii="Arial Narrow" w:hAnsi="Arial Narrow"/>
      <w:b/>
      <w:color w:val="CD6209"/>
      <w:sz w:val="26"/>
    </w:rPr>
  </w:style>
  <w:style w:type="character" w:customStyle="1" w:styleId="3Char">
    <w:name w:val="Επικεφαλίδα 3 Char"/>
    <w:rsid w:val="0037324B"/>
    <w:rPr>
      <w:rFonts w:ascii="Arial Narrow" w:hAnsi="Arial Narrow"/>
      <w:b/>
      <w:sz w:val="24"/>
    </w:rPr>
  </w:style>
  <w:style w:type="character" w:customStyle="1" w:styleId="4Char">
    <w:name w:val="Επικεφαλίδα 4 Char"/>
    <w:rsid w:val="0037324B"/>
    <w:rPr>
      <w:rFonts w:ascii="Arial Narrow" w:hAnsi="Arial Narrow"/>
      <w:b/>
      <w:i/>
      <w:color w:val="4F81BD"/>
      <w:sz w:val="24"/>
    </w:rPr>
  </w:style>
  <w:style w:type="character" w:customStyle="1" w:styleId="5Char">
    <w:name w:val="Επικεφαλίδα 5 Char"/>
    <w:rsid w:val="0037324B"/>
    <w:rPr>
      <w:rFonts w:ascii="Arial Narrow" w:hAnsi="Arial Narrow"/>
      <w:color w:val="990000"/>
      <w:sz w:val="24"/>
    </w:rPr>
  </w:style>
  <w:style w:type="character" w:customStyle="1" w:styleId="6Char">
    <w:name w:val="Επικεφαλίδα 6 Char"/>
    <w:rsid w:val="0037324B"/>
    <w:rPr>
      <w:rFonts w:ascii="Cambria" w:hAnsi="Cambria"/>
      <w:i/>
      <w:color w:val="243F60"/>
      <w:sz w:val="24"/>
    </w:rPr>
  </w:style>
  <w:style w:type="character" w:customStyle="1" w:styleId="7Char">
    <w:name w:val="Επικεφαλίδα 7 Char"/>
    <w:rsid w:val="0037324B"/>
    <w:rPr>
      <w:rFonts w:ascii="Cambria" w:hAnsi="Cambria"/>
      <w:i/>
      <w:color w:val="404040"/>
      <w:sz w:val="24"/>
    </w:rPr>
  </w:style>
  <w:style w:type="character" w:customStyle="1" w:styleId="8Char">
    <w:name w:val="Επικεφαλίδα 8 Char"/>
    <w:rsid w:val="0037324B"/>
    <w:rPr>
      <w:rFonts w:ascii="Cambria" w:hAnsi="Cambria"/>
      <w:color w:val="404040"/>
    </w:rPr>
  </w:style>
  <w:style w:type="character" w:customStyle="1" w:styleId="9Char">
    <w:name w:val="Επικεφαλίδα 9 Char"/>
    <w:rsid w:val="0037324B"/>
    <w:rPr>
      <w:rFonts w:ascii="Cambria" w:hAnsi="Cambria"/>
      <w:i/>
      <w:color w:val="404040"/>
    </w:rPr>
  </w:style>
  <w:style w:type="character" w:customStyle="1" w:styleId="Char">
    <w:name w:val="Κεφαλίδα Char"/>
    <w:rsid w:val="0037324B"/>
    <w:rPr>
      <w:rFonts w:ascii="Arial Narrow" w:hAnsi="Arial Narrow"/>
      <w:sz w:val="18"/>
    </w:rPr>
  </w:style>
  <w:style w:type="character" w:customStyle="1" w:styleId="Char0">
    <w:name w:val="Υποσέλιδο Char"/>
    <w:rsid w:val="0037324B"/>
    <w:rPr>
      <w:rFonts w:ascii="Arial Narrow" w:hAnsi="Arial Narrow"/>
      <w:sz w:val="18"/>
    </w:rPr>
  </w:style>
  <w:style w:type="character" w:customStyle="1" w:styleId="Char2">
    <w:name w:val="Κείμενο σημείωσης τέλους Char"/>
    <w:rsid w:val="0037324B"/>
    <w:rPr>
      <w:rFonts w:ascii="Arial Narrow" w:hAnsi="Arial Narrow"/>
    </w:rPr>
  </w:style>
  <w:style w:type="character" w:customStyle="1" w:styleId="a5">
    <w:name w:val="Σύμβολα σημείωσης τέλους"/>
    <w:rsid w:val="0037324B"/>
    <w:rPr>
      <w:vertAlign w:val="superscript"/>
    </w:rPr>
  </w:style>
  <w:style w:type="character" w:styleId="-">
    <w:name w:val="Hyperlink"/>
    <w:rsid w:val="0037324B"/>
    <w:rPr>
      <w:rFonts w:cs="Times New Roman"/>
      <w:color w:val="0000FF"/>
      <w:u w:val="single"/>
    </w:rPr>
  </w:style>
  <w:style w:type="character" w:customStyle="1" w:styleId="Char3">
    <w:name w:val="Κείμενο υποσημείωσης Char"/>
    <w:rsid w:val="0037324B"/>
    <w:rPr>
      <w:rFonts w:ascii="Arial Narrow" w:hAnsi="Arial Narrow"/>
      <w:sz w:val="20"/>
    </w:rPr>
  </w:style>
  <w:style w:type="character" w:customStyle="1" w:styleId="Char4">
    <w:name w:val="Χάρτης εγγράφου Char"/>
    <w:rsid w:val="0037324B"/>
    <w:rPr>
      <w:rFonts w:ascii="Times New Roman" w:hAnsi="Times New Roman"/>
      <w:sz w:val="2"/>
    </w:rPr>
  </w:style>
  <w:style w:type="character" w:customStyle="1" w:styleId="Char5">
    <w:name w:val="Λίστα με κουκκίδες Char"/>
    <w:uiPriority w:val="99"/>
    <w:rsid w:val="0037324B"/>
    <w:rPr>
      <w:rFonts w:ascii="Arial Narrow" w:hAnsi="Arial Narrow"/>
      <w:sz w:val="24"/>
    </w:rPr>
  </w:style>
  <w:style w:type="character" w:customStyle="1" w:styleId="Char6">
    <w:name w:val="Κείμενο πλαισίου Char"/>
    <w:rsid w:val="0037324B"/>
    <w:rPr>
      <w:rFonts w:ascii="Tahoma" w:hAnsi="Tahoma"/>
      <w:sz w:val="16"/>
    </w:rPr>
  </w:style>
  <w:style w:type="character" w:customStyle="1" w:styleId="IntroChar">
    <w:name w:val="Intro Char"/>
    <w:rsid w:val="0037324B"/>
    <w:rPr>
      <w:rFonts w:ascii="Arial Narrow" w:hAnsi="Arial Narrow"/>
      <w:color w:val="990000"/>
      <w:sz w:val="28"/>
      <w:shd w:val="clear" w:color="auto" w:fill="D9D9D9"/>
    </w:rPr>
  </w:style>
  <w:style w:type="character" w:customStyle="1" w:styleId="Intro2">
    <w:name w:val="Intro 2"/>
    <w:rsid w:val="0037324B"/>
    <w:rPr>
      <w:rFonts w:ascii="Arial Narrow" w:hAnsi="Arial Narrow"/>
      <w:color w:val="990000"/>
      <w:sz w:val="26"/>
    </w:rPr>
  </w:style>
  <w:style w:type="character" w:customStyle="1" w:styleId="12">
    <w:name w:val="Παραπομπή σχολίου1"/>
    <w:rsid w:val="0037324B"/>
    <w:rPr>
      <w:sz w:val="16"/>
    </w:rPr>
  </w:style>
  <w:style w:type="character" w:customStyle="1" w:styleId="Char7">
    <w:name w:val="Κείμενο σχολίου Char"/>
    <w:rsid w:val="0037324B"/>
    <w:rPr>
      <w:rFonts w:ascii="Arial Narrow" w:hAnsi="Arial Narrow"/>
    </w:rPr>
  </w:style>
  <w:style w:type="character" w:customStyle="1" w:styleId="Char8">
    <w:name w:val="Θέμα σχολίου Char"/>
    <w:rsid w:val="0037324B"/>
    <w:rPr>
      <w:rFonts w:ascii="Arial Narrow" w:hAnsi="Arial Narrow"/>
      <w:b/>
    </w:rPr>
  </w:style>
  <w:style w:type="character" w:customStyle="1" w:styleId="Char9">
    <w:name w:val="Τίτλος Char"/>
    <w:rsid w:val="0037324B"/>
    <w:rPr>
      <w:rFonts w:ascii="Arial Narrow" w:hAnsi="Arial Narrow"/>
      <w:b/>
      <w:color w:val="990000"/>
      <w:sz w:val="26"/>
    </w:rPr>
  </w:style>
  <w:style w:type="character" w:customStyle="1" w:styleId="a6">
    <w:name w:val="Σύμβολο υποσημείωσης"/>
    <w:rsid w:val="0037324B"/>
    <w:rPr>
      <w:vertAlign w:val="superscript"/>
    </w:rPr>
  </w:style>
  <w:style w:type="character" w:styleId="-0">
    <w:name w:val="FollowedHyperlink"/>
    <w:rsid w:val="0037324B"/>
    <w:rPr>
      <w:rFonts w:cs="Times New Roman"/>
      <w:color w:val="800080"/>
      <w:u w:val="single"/>
    </w:rPr>
  </w:style>
  <w:style w:type="character" w:customStyle="1" w:styleId="Chara">
    <w:name w:val="Σώμα κειμένου Char"/>
    <w:rsid w:val="0037324B"/>
    <w:rPr>
      <w:rFonts w:ascii="Times New Roman" w:hAnsi="Times New Roman"/>
      <w:sz w:val="22"/>
      <w:lang w:val="en-US"/>
    </w:rPr>
  </w:style>
  <w:style w:type="character" w:customStyle="1" w:styleId="a7">
    <w:name w:val="Χαρακτήρες αρίθμησης"/>
    <w:rsid w:val="0037324B"/>
  </w:style>
  <w:style w:type="paragraph" w:customStyle="1" w:styleId="a8">
    <w:name w:val="Επικεφαλίδα"/>
    <w:basedOn w:val="a0"/>
    <w:next w:val="a9"/>
    <w:rsid w:val="0037324B"/>
    <w:pPr>
      <w:keepNext/>
      <w:spacing w:before="240" w:after="120"/>
    </w:pPr>
    <w:rPr>
      <w:rFonts w:ascii="Arial" w:eastAsia="Microsoft YaHei" w:hAnsi="Arial" w:cs="Mangal"/>
      <w:sz w:val="28"/>
      <w:szCs w:val="28"/>
    </w:rPr>
  </w:style>
  <w:style w:type="paragraph" w:styleId="a9">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10"/>
    <w:rsid w:val="0037324B"/>
    <w:pPr>
      <w:spacing w:before="130" w:after="130" w:line="260" w:lineRule="exact"/>
      <w:jc w:val="left"/>
    </w:pPr>
    <w:rPr>
      <w:rFonts w:ascii="Times New Roman" w:hAnsi="Times New Roman" w:cs="Times New Roman"/>
      <w:szCs w:val="20"/>
      <w:lang w:val="en-US"/>
    </w:rPr>
  </w:style>
  <w:style w:type="character" w:customStyle="1" w:styleId="Char10">
    <w:name w:val="Σώμα κειμένου Char1"/>
    <w:aliases w:val="Τίτλος Μελέτης Char,Body Text1 Char,contents Char,body text Char,heading_txt Char,bodytxy2 Char,Body Text - Level 2 Char,bt Char,??2 Char,Oracle Response Char,sp Char,sbs Char,block text Char,1 Char,bt4 Char,body text4 Char,bt5 Char"/>
    <w:link w:val="a9"/>
    <w:locked/>
    <w:rsid w:val="00522C3E"/>
    <w:rPr>
      <w:rFonts w:ascii="Arial Narrow" w:hAnsi="Arial Narrow" w:cs="Arial Narrow"/>
      <w:sz w:val="24"/>
      <w:szCs w:val="24"/>
      <w:lang w:eastAsia="ar-SA" w:bidi="ar-SA"/>
    </w:rPr>
  </w:style>
  <w:style w:type="paragraph" w:styleId="aa">
    <w:name w:val="List"/>
    <w:basedOn w:val="a9"/>
    <w:rsid w:val="0037324B"/>
    <w:rPr>
      <w:rFonts w:cs="Mangal"/>
    </w:rPr>
  </w:style>
  <w:style w:type="paragraph" w:customStyle="1" w:styleId="13">
    <w:name w:val="Λεζάντα1"/>
    <w:basedOn w:val="a0"/>
    <w:rsid w:val="0037324B"/>
    <w:pPr>
      <w:suppressLineNumbers/>
      <w:spacing w:after="120"/>
    </w:pPr>
    <w:rPr>
      <w:rFonts w:cs="Mangal"/>
      <w:i/>
      <w:iCs/>
      <w:sz w:val="24"/>
    </w:rPr>
  </w:style>
  <w:style w:type="paragraph" w:customStyle="1" w:styleId="ab">
    <w:name w:val="Ευρετήριο"/>
    <w:basedOn w:val="a0"/>
    <w:rsid w:val="0037324B"/>
    <w:pPr>
      <w:suppressLineNumbers/>
    </w:pPr>
    <w:rPr>
      <w:rFonts w:cs="Mangal"/>
    </w:rPr>
  </w:style>
  <w:style w:type="paragraph" w:styleId="ac">
    <w:name w:val="header"/>
    <w:basedOn w:val="a0"/>
    <w:link w:val="Char11"/>
    <w:rsid w:val="0037324B"/>
    <w:pPr>
      <w:spacing w:before="40" w:after="40"/>
      <w:jc w:val="left"/>
    </w:pPr>
    <w:rPr>
      <w:sz w:val="18"/>
      <w:szCs w:val="18"/>
    </w:rPr>
  </w:style>
  <w:style w:type="character" w:customStyle="1" w:styleId="Char11">
    <w:name w:val="Κεφαλίδα Char1"/>
    <w:link w:val="ac"/>
    <w:semiHidden/>
    <w:locked/>
    <w:rsid w:val="00522C3E"/>
    <w:rPr>
      <w:rFonts w:ascii="Arial Narrow" w:hAnsi="Arial Narrow" w:cs="Arial Narrow"/>
      <w:sz w:val="24"/>
      <w:szCs w:val="24"/>
      <w:lang w:eastAsia="ar-SA" w:bidi="ar-SA"/>
    </w:rPr>
  </w:style>
  <w:style w:type="paragraph" w:styleId="ad">
    <w:name w:val="footer"/>
    <w:basedOn w:val="ac"/>
    <w:link w:val="Char12"/>
    <w:rsid w:val="0037324B"/>
  </w:style>
  <w:style w:type="character" w:customStyle="1" w:styleId="Char12">
    <w:name w:val="Υποσέλιδο Char1"/>
    <w:link w:val="ad"/>
    <w:semiHidden/>
    <w:locked/>
    <w:rsid w:val="00522C3E"/>
    <w:rPr>
      <w:rFonts w:ascii="Arial Narrow" w:hAnsi="Arial Narrow" w:cs="Arial Narrow"/>
      <w:sz w:val="24"/>
      <w:szCs w:val="24"/>
      <w:lang w:eastAsia="ar-SA" w:bidi="ar-SA"/>
    </w:rPr>
  </w:style>
  <w:style w:type="paragraph" w:styleId="ae">
    <w:name w:val="endnote text"/>
    <w:basedOn w:val="a0"/>
    <w:link w:val="Char13"/>
    <w:rsid w:val="0037324B"/>
    <w:pPr>
      <w:spacing w:before="0"/>
    </w:pPr>
    <w:rPr>
      <w:sz w:val="20"/>
      <w:szCs w:val="20"/>
    </w:rPr>
  </w:style>
  <w:style w:type="character" w:customStyle="1" w:styleId="Char13">
    <w:name w:val="Κείμενο σημείωσης τέλους Char1"/>
    <w:link w:val="ae"/>
    <w:semiHidden/>
    <w:locked/>
    <w:rsid w:val="00522C3E"/>
    <w:rPr>
      <w:rFonts w:ascii="Arial Narrow" w:hAnsi="Arial Narrow" w:cs="Arial Narrow"/>
      <w:sz w:val="20"/>
      <w:szCs w:val="20"/>
      <w:lang w:eastAsia="ar-SA" w:bidi="ar-SA"/>
    </w:rPr>
  </w:style>
  <w:style w:type="paragraph" w:styleId="14">
    <w:name w:val="toc 1"/>
    <w:basedOn w:val="a0"/>
    <w:next w:val="a0"/>
    <w:rsid w:val="0037324B"/>
    <w:pPr>
      <w:shd w:val="clear" w:color="auto" w:fill="D9D9D9"/>
      <w:spacing w:before="240"/>
      <w:ind w:left="426" w:hanging="426"/>
    </w:pPr>
    <w:rPr>
      <w:b/>
      <w:color w:val="800000"/>
      <w:sz w:val="24"/>
    </w:rPr>
  </w:style>
  <w:style w:type="paragraph" w:styleId="22">
    <w:name w:val="toc 2"/>
    <w:basedOn w:val="a0"/>
    <w:next w:val="a0"/>
    <w:rsid w:val="0037324B"/>
    <w:pPr>
      <w:ind w:left="850" w:hanging="425"/>
    </w:pPr>
    <w:rPr>
      <w:b/>
      <w:color w:val="800000"/>
      <w:lang w:val="en-US"/>
    </w:rPr>
  </w:style>
  <w:style w:type="paragraph" w:styleId="30">
    <w:name w:val="toc 3"/>
    <w:basedOn w:val="a0"/>
    <w:next w:val="a0"/>
    <w:rsid w:val="0037324B"/>
    <w:pPr>
      <w:spacing w:before="60"/>
      <w:ind w:left="1418" w:hanging="567"/>
    </w:pPr>
  </w:style>
  <w:style w:type="paragraph" w:customStyle="1" w:styleId="Intro">
    <w:name w:val="Intro"/>
    <w:basedOn w:val="1"/>
    <w:rsid w:val="0037324B"/>
    <w:pPr>
      <w:numPr>
        <w:numId w:val="0"/>
      </w:numPr>
    </w:pPr>
    <w:rPr>
      <w:b w:val="0"/>
      <w:bCs w:val="0"/>
      <w:color w:val="990000"/>
      <w:sz w:val="32"/>
    </w:rPr>
  </w:style>
  <w:style w:type="paragraph" w:styleId="af">
    <w:name w:val="List Paragraph"/>
    <w:basedOn w:val="a0"/>
    <w:uiPriority w:val="34"/>
    <w:qFormat/>
    <w:rsid w:val="0037324B"/>
    <w:pPr>
      <w:ind w:left="720"/>
    </w:pPr>
  </w:style>
  <w:style w:type="paragraph" w:styleId="af0">
    <w:name w:val="footnote text"/>
    <w:basedOn w:val="a0"/>
    <w:link w:val="Char14"/>
    <w:rsid w:val="0037324B"/>
    <w:pPr>
      <w:spacing w:before="0"/>
    </w:pPr>
    <w:rPr>
      <w:sz w:val="20"/>
      <w:szCs w:val="20"/>
    </w:rPr>
  </w:style>
  <w:style w:type="character" w:customStyle="1" w:styleId="Char14">
    <w:name w:val="Κείμενο υποσημείωσης Char1"/>
    <w:link w:val="af0"/>
    <w:semiHidden/>
    <w:locked/>
    <w:rsid w:val="00522C3E"/>
    <w:rPr>
      <w:rFonts w:ascii="Arial Narrow" w:hAnsi="Arial Narrow" w:cs="Arial Narrow"/>
      <w:sz w:val="20"/>
      <w:szCs w:val="20"/>
      <w:lang w:eastAsia="ar-SA" w:bidi="ar-SA"/>
    </w:rPr>
  </w:style>
  <w:style w:type="paragraph" w:customStyle="1" w:styleId="15">
    <w:name w:val="Χάρτης εγγράφου1"/>
    <w:basedOn w:val="a0"/>
    <w:rsid w:val="0037324B"/>
    <w:pPr>
      <w:shd w:val="clear" w:color="auto" w:fill="000080"/>
    </w:pPr>
    <w:rPr>
      <w:rFonts w:ascii="Times New Roman" w:hAnsi="Times New Roman" w:cs="Times New Roman"/>
      <w:sz w:val="2"/>
      <w:szCs w:val="20"/>
    </w:rPr>
  </w:style>
  <w:style w:type="paragraph" w:customStyle="1" w:styleId="21">
    <w:name w:val="Λίστα με κουκκίδες 21"/>
    <w:basedOn w:val="a0"/>
    <w:rsid w:val="0037324B"/>
    <w:pPr>
      <w:numPr>
        <w:numId w:val="11"/>
      </w:numPr>
      <w:ind w:left="709" w:hanging="284"/>
    </w:pPr>
  </w:style>
  <w:style w:type="paragraph" w:customStyle="1" w:styleId="10">
    <w:name w:val="Λίστα με κουκκίδες1"/>
    <w:basedOn w:val="21"/>
    <w:rsid w:val="0037324B"/>
    <w:pPr>
      <w:numPr>
        <w:numId w:val="14"/>
      </w:numPr>
    </w:pPr>
  </w:style>
  <w:style w:type="paragraph" w:styleId="Web">
    <w:name w:val="Normal (Web)"/>
    <w:basedOn w:val="a0"/>
    <w:rsid w:val="0037324B"/>
    <w:pPr>
      <w:spacing w:before="280" w:after="280"/>
      <w:jc w:val="left"/>
    </w:pPr>
    <w:rPr>
      <w:rFonts w:ascii="Times New Roman" w:hAnsi="Times New Roman" w:cs="Times New Roman"/>
      <w:sz w:val="24"/>
    </w:rPr>
  </w:style>
  <w:style w:type="paragraph" w:customStyle="1" w:styleId="41">
    <w:name w:val="Λίστα με κουκκίδες 41"/>
    <w:basedOn w:val="a0"/>
    <w:rsid w:val="0037324B"/>
    <w:pPr>
      <w:numPr>
        <w:numId w:val="9"/>
      </w:numPr>
    </w:pPr>
  </w:style>
  <w:style w:type="paragraph" w:customStyle="1" w:styleId="16">
    <w:name w:val="Κείμενο σχολίου1"/>
    <w:basedOn w:val="a0"/>
    <w:rsid w:val="0037324B"/>
    <w:rPr>
      <w:sz w:val="20"/>
      <w:szCs w:val="20"/>
    </w:rPr>
  </w:style>
  <w:style w:type="paragraph" w:styleId="af1">
    <w:name w:val="annotation text"/>
    <w:basedOn w:val="a0"/>
    <w:link w:val="Char15"/>
    <w:semiHidden/>
    <w:rsid w:val="00F2305F"/>
    <w:rPr>
      <w:sz w:val="20"/>
      <w:szCs w:val="20"/>
    </w:rPr>
  </w:style>
  <w:style w:type="character" w:customStyle="1" w:styleId="Char15">
    <w:name w:val="Κείμενο σχολίου Char1"/>
    <w:link w:val="af1"/>
    <w:semiHidden/>
    <w:locked/>
    <w:rsid w:val="00522C3E"/>
    <w:rPr>
      <w:rFonts w:ascii="Arial Narrow" w:hAnsi="Arial Narrow" w:cs="Arial Narrow"/>
      <w:sz w:val="20"/>
      <w:szCs w:val="20"/>
      <w:lang w:eastAsia="ar-SA" w:bidi="ar-SA"/>
    </w:rPr>
  </w:style>
  <w:style w:type="paragraph" w:styleId="af2">
    <w:name w:val="annotation subject"/>
    <w:basedOn w:val="16"/>
    <w:next w:val="16"/>
    <w:link w:val="Char16"/>
    <w:rsid w:val="0037324B"/>
    <w:rPr>
      <w:b/>
      <w:bCs/>
    </w:rPr>
  </w:style>
  <w:style w:type="character" w:customStyle="1" w:styleId="Char16">
    <w:name w:val="Θέμα σχολίου Char1"/>
    <w:link w:val="af2"/>
    <w:semiHidden/>
    <w:locked/>
    <w:rsid w:val="00522C3E"/>
    <w:rPr>
      <w:rFonts w:ascii="Arial Narrow" w:hAnsi="Arial Narrow" w:cs="Arial Narrow"/>
      <w:b/>
      <w:bCs/>
      <w:sz w:val="20"/>
      <w:szCs w:val="20"/>
      <w:lang w:eastAsia="ar-SA" w:bidi="ar-SA"/>
    </w:rPr>
  </w:style>
  <w:style w:type="paragraph" w:customStyle="1" w:styleId="31">
    <w:name w:val="Λίστα με κουκκίδες 31"/>
    <w:basedOn w:val="21"/>
    <w:rsid w:val="0037324B"/>
    <w:pPr>
      <w:numPr>
        <w:numId w:val="13"/>
      </w:numPr>
      <w:ind w:left="993"/>
    </w:pPr>
    <w:rPr>
      <w:lang w:val="en-US"/>
    </w:rPr>
  </w:style>
  <w:style w:type="paragraph" w:styleId="af3">
    <w:name w:val="Title"/>
    <w:basedOn w:val="20"/>
    <w:next w:val="a0"/>
    <w:link w:val="Char17"/>
    <w:qFormat/>
    <w:rsid w:val="0037324B"/>
    <w:pPr>
      <w:numPr>
        <w:ilvl w:val="0"/>
        <w:numId w:val="0"/>
      </w:numPr>
      <w:ind w:left="425" w:hanging="425"/>
    </w:pPr>
    <w:rPr>
      <w:color w:val="990000"/>
      <w:sz w:val="28"/>
    </w:rPr>
  </w:style>
  <w:style w:type="character" w:customStyle="1" w:styleId="Char17">
    <w:name w:val="Τίτλος Char1"/>
    <w:link w:val="af3"/>
    <w:locked/>
    <w:rsid w:val="00522C3E"/>
    <w:rPr>
      <w:rFonts w:ascii="Cambria" w:hAnsi="Cambria" w:cs="Times New Roman"/>
      <w:b/>
      <w:bCs/>
      <w:kern w:val="28"/>
      <w:sz w:val="32"/>
      <w:szCs w:val="32"/>
      <w:lang w:eastAsia="ar-SA" w:bidi="ar-SA"/>
    </w:rPr>
  </w:style>
  <w:style w:type="paragraph" w:styleId="af4">
    <w:name w:val="Subtitle"/>
    <w:basedOn w:val="a8"/>
    <w:next w:val="a9"/>
    <w:link w:val="Charb"/>
    <w:qFormat/>
    <w:rsid w:val="0037324B"/>
    <w:pPr>
      <w:jc w:val="center"/>
    </w:pPr>
    <w:rPr>
      <w:i/>
      <w:iCs/>
    </w:rPr>
  </w:style>
  <w:style w:type="character" w:customStyle="1" w:styleId="Charb">
    <w:name w:val="Υπότιτλος Char"/>
    <w:link w:val="af4"/>
    <w:locked/>
    <w:rsid w:val="00522C3E"/>
    <w:rPr>
      <w:rFonts w:ascii="Cambria" w:hAnsi="Cambria" w:cs="Times New Roman"/>
      <w:sz w:val="24"/>
      <w:szCs w:val="24"/>
      <w:lang w:eastAsia="ar-SA" w:bidi="ar-SA"/>
    </w:rPr>
  </w:style>
  <w:style w:type="paragraph" w:styleId="af5">
    <w:name w:val="TOC Heading"/>
    <w:basedOn w:val="1"/>
    <w:next w:val="a0"/>
    <w:uiPriority w:val="99"/>
    <w:qFormat/>
    <w:rsid w:val="0037324B"/>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0"/>
    <w:next w:val="a0"/>
    <w:rsid w:val="0037324B"/>
    <w:pPr>
      <w:spacing w:after="100"/>
      <w:ind w:left="426" w:hanging="426"/>
    </w:pPr>
  </w:style>
  <w:style w:type="paragraph" w:customStyle="1" w:styleId="ListBulletables">
    <w:name w:val="List Bulle tables"/>
    <w:basedOn w:val="af"/>
    <w:rsid w:val="0037324B"/>
    <w:pPr>
      <w:numPr>
        <w:numId w:val="10"/>
      </w:numPr>
      <w:spacing w:before="0" w:after="60" w:line="264" w:lineRule="auto"/>
    </w:pPr>
    <w:rPr>
      <w:sz w:val="20"/>
      <w:szCs w:val="20"/>
    </w:rPr>
  </w:style>
  <w:style w:type="paragraph" w:customStyle="1" w:styleId="Default">
    <w:name w:val="Default"/>
    <w:rsid w:val="0037324B"/>
    <w:pPr>
      <w:suppressAutoHyphens/>
      <w:autoSpaceDE w:val="0"/>
    </w:pPr>
    <w:rPr>
      <w:rFonts w:ascii="EUAlbertina" w:hAnsi="EUAlbertina" w:cs="EUAlbertina"/>
      <w:color w:val="000000"/>
      <w:sz w:val="24"/>
      <w:szCs w:val="24"/>
      <w:lang w:eastAsia="ar-SA"/>
    </w:rPr>
  </w:style>
  <w:style w:type="paragraph" w:styleId="af6">
    <w:name w:val="Revision"/>
    <w:uiPriority w:val="99"/>
    <w:rsid w:val="0037324B"/>
    <w:pPr>
      <w:suppressAutoHyphens/>
    </w:pPr>
    <w:rPr>
      <w:rFonts w:ascii="Arial Narrow" w:hAnsi="Arial Narrow" w:cs="Arial Narrow"/>
      <w:sz w:val="22"/>
      <w:szCs w:val="24"/>
      <w:lang w:eastAsia="ar-SA"/>
    </w:rPr>
  </w:style>
  <w:style w:type="paragraph" w:customStyle="1" w:styleId="af7">
    <w:name w:val="Περιεχόμενα πίνακα"/>
    <w:basedOn w:val="a0"/>
    <w:rsid w:val="0037324B"/>
    <w:pPr>
      <w:suppressLineNumbers/>
    </w:pPr>
  </w:style>
  <w:style w:type="paragraph" w:customStyle="1" w:styleId="af8">
    <w:name w:val="Επικεφαλίδα πίνακα"/>
    <w:basedOn w:val="af7"/>
    <w:rsid w:val="0037324B"/>
    <w:pPr>
      <w:jc w:val="center"/>
    </w:pPr>
    <w:rPr>
      <w:b/>
      <w:bCs/>
    </w:rPr>
  </w:style>
  <w:style w:type="paragraph" w:styleId="a">
    <w:name w:val="List Bullet"/>
    <w:basedOn w:val="2"/>
    <w:link w:val="Char18"/>
    <w:uiPriority w:val="99"/>
    <w:rsid w:val="00D03D1C"/>
    <w:pPr>
      <w:numPr>
        <w:numId w:val="15"/>
      </w:numPr>
      <w:tabs>
        <w:tab w:val="left" w:pos="426"/>
      </w:tabs>
      <w:suppressAutoHyphens w:val="0"/>
    </w:pPr>
    <w:rPr>
      <w:rFonts w:cs="Times New Roman"/>
      <w:sz w:val="20"/>
      <w:lang w:eastAsia="el-GR"/>
    </w:rPr>
  </w:style>
  <w:style w:type="character" w:customStyle="1" w:styleId="Char18">
    <w:name w:val="Λίστα με κουκκίδες Char1"/>
    <w:link w:val="a"/>
    <w:uiPriority w:val="99"/>
    <w:locked/>
    <w:rsid w:val="00D03D1C"/>
    <w:rPr>
      <w:rFonts w:ascii="Arial Narrow" w:hAnsi="Arial Narrow"/>
      <w:szCs w:val="24"/>
    </w:rPr>
  </w:style>
  <w:style w:type="paragraph" w:styleId="2">
    <w:name w:val="List Bullet 2"/>
    <w:basedOn w:val="a0"/>
    <w:uiPriority w:val="99"/>
    <w:rsid w:val="00D03D1C"/>
    <w:pPr>
      <w:numPr>
        <w:numId w:val="5"/>
      </w:numPr>
      <w:tabs>
        <w:tab w:val="clear" w:pos="360"/>
        <w:tab w:val="num" w:pos="0"/>
      </w:tabs>
      <w:ind w:left="432" w:hanging="432"/>
    </w:pPr>
  </w:style>
  <w:style w:type="paragraph" w:customStyle="1" w:styleId="CharChar1CharCharCharCharCharCharCharCharCharCharCharChar">
    <w:name w:val="Char Char1 Char Char Char Char Char Char Char Char Char Char Char Char"/>
    <w:basedOn w:val="a0"/>
    <w:rsid w:val="00D03D1C"/>
    <w:pPr>
      <w:suppressAutoHyphens w:val="0"/>
      <w:spacing w:before="0" w:after="160" w:line="240" w:lineRule="exact"/>
      <w:jc w:val="left"/>
    </w:pPr>
    <w:rPr>
      <w:rFonts w:ascii="Verdana" w:hAnsi="Verdana" w:cs="Times New Roman"/>
      <w:sz w:val="20"/>
      <w:szCs w:val="20"/>
      <w:lang w:val="en-US" w:eastAsia="en-US"/>
    </w:rPr>
  </w:style>
  <w:style w:type="character" w:styleId="af9">
    <w:name w:val="page number"/>
    <w:rsid w:val="00D03D1C"/>
    <w:rPr>
      <w:rFonts w:cs="Times New Roman"/>
    </w:rPr>
  </w:style>
  <w:style w:type="table" w:styleId="afa">
    <w:name w:val="Table Grid"/>
    <w:basedOn w:val="a2"/>
    <w:rsid w:val="00E9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CharCharCharCharCharCharChar">
    <w:name w:val="Char Char1 Char Char Char Char Char Char Char Char Char Char Char Char Char Char Char Char Char Char"/>
    <w:basedOn w:val="a0"/>
    <w:uiPriority w:val="99"/>
    <w:rsid w:val="00E907D3"/>
    <w:pPr>
      <w:suppressAutoHyphens w:val="0"/>
      <w:autoSpaceDE w:val="0"/>
      <w:autoSpaceDN w:val="0"/>
      <w:adjustRightInd w:val="0"/>
      <w:spacing w:before="0" w:after="160" w:line="240" w:lineRule="exact"/>
      <w:jc w:val="left"/>
    </w:pPr>
    <w:rPr>
      <w:rFonts w:ascii="Verdana" w:hAnsi="Verdana" w:cs="Times New Roman"/>
      <w:sz w:val="20"/>
      <w:szCs w:val="20"/>
      <w:lang w:val="en-US" w:eastAsia="en-US"/>
    </w:rPr>
  </w:style>
  <w:style w:type="character" w:styleId="afb">
    <w:name w:val="annotation reference"/>
    <w:semiHidden/>
    <w:locked/>
    <w:rsid w:val="00E907D3"/>
    <w:rPr>
      <w:rFonts w:cs="Times New Roman"/>
      <w:sz w:val="16"/>
    </w:rPr>
  </w:style>
  <w:style w:type="character" w:customStyle="1" w:styleId="CharChar">
    <w:name w:val="Char Char"/>
    <w:uiPriority w:val="99"/>
    <w:locked/>
    <w:rsid w:val="00E907D3"/>
    <w:rPr>
      <w:rFonts w:ascii="Arial Narrow" w:hAnsi="Arial Narrow"/>
      <w:sz w:val="24"/>
      <w:lang w:val="el-GR" w:eastAsia="el-GR"/>
    </w:rPr>
  </w:style>
  <w:style w:type="character" w:customStyle="1" w:styleId="CharChar3">
    <w:name w:val="Char Char3"/>
    <w:uiPriority w:val="99"/>
    <w:semiHidden/>
    <w:locked/>
    <w:rsid w:val="00E907D3"/>
    <w:rPr>
      <w:lang w:val="el-GR" w:eastAsia="el-GR"/>
    </w:rPr>
  </w:style>
  <w:style w:type="character" w:customStyle="1" w:styleId="Char19">
    <w:name w:val="Τίτλος Μελέτης Char1"/>
    <w:aliases w:val="Body Text1 Char1,contents Char1,body text Char1,heading_txt Char1,bodytxy2 Char1,Body Text - Level 2 Char1,bt Char1,??2 Char1,Oracle Response Char1,sp Char1,sbs Char1,block text Char1,1 Char1,bt4 Char1,body text4 Char1,bt5 Char1"/>
    <w:uiPriority w:val="99"/>
    <w:locked/>
    <w:rsid w:val="00E907D3"/>
    <w:rPr>
      <w:rFonts w:eastAsia="Times New Roman"/>
      <w:sz w:val="22"/>
      <w:lang w:val="en-US" w:eastAsia="en-US"/>
    </w:rPr>
  </w:style>
  <w:style w:type="character" w:customStyle="1" w:styleId="CharChar1">
    <w:name w:val="Char Char1"/>
    <w:uiPriority w:val="99"/>
    <w:semiHidden/>
    <w:locked/>
    <w:rsid w:val="00E907D3"/>
    <w:rPr>
      <w:lang w:val="el-GR" w:eastAsia="el-GR"/>
    </w:rPr>
  </w:style>
  <w:style w:type="character" w:styleId="afc">
    <w:name w:val="footnote reference"/>
    <w:semiHidden/>
    <w:locked/>
    <w:rsid w:val="00E907D3"/>
    <w:rPr>
      <w:rFonts w:cs="Times New Roman"/>
      <w:vertAlign w:val="superscript"/>
    </w:rPr>
  </w:style>
  <w:style w:type="character" w:customStyle="1" w:styleId="CharChar2">
    <w:name w:val="Char Char2"/>
    <w:uiPriority w:val="99"/>
    <w:semiHidden/>
    <w:locked/>
    <w:rsid w:val="00E907D3"/>
    <w:rPr>
      <w:lang w:val="el-GR" w:eastAsia="el-GR"/>
    </w:rPr>
  </w:style>
  <w:style w:type="character" w:styleId="afd">
    <w:name w:val="Emphasis"/>
    <w:uiPriority w:val="99"/>
    <w:qFormat/>
    <w:locked/>
    <w:rsid w:val="00A7374A"/>
    <w:rPr>
      <w:rFonts w:cs="Times New Roman"/>
      <w:i/>
      <w:iCs/>
    </w:rPr>
  </w:style>
  <w:style w:type="paragraph" w:customStyle="1" w:styleId="17">
    <w:name w:val="Παράγραφος λίστας1"/>
    <w:basedOn w:val="a0"/>
    <w:rsid w:val="00841EB3"/>
    <w:pPr>
      <w:ind w:left="720"/>
    </w:pPr>
  </w:style>
  <w:style w:type="paragraph" w:customStyle="1" w:styleId="18">
    <w:name w:val="Επικεφαλίδα ΠΠ1"/>
    <w:basedOn w:val="1"/>
    <w:next w:val="a0"/>
    <w:rsid w:val="00841EB3"/>
    <w:pPr>
      <w:numPr>
        <w:numId w:val="0"/>
      </w:numPr>
      <w:shd w:val="clear" w:color="auto" w:fill="auto"/>
      <w:spacing w:before="480" w:line="276" w:lineRule="auto"/>
      <w:jc w:val="left"/>
    </w:pPr>
    <w:rPr>
      <w:rFonts w:ascii="Cambria" w:hAnsi="Cambria" w:cs="Cambria"/>
      <w:color w:val="365F91"/>
      <w:lang w:val="en-US"/>
    </w:rPr>
  </w:style>
  <w:style w:type="paragraph" w:customStyle="1" w:styleId="19">
    <w:name w:val="Αναθεώρηση1"/>
    <w:rsid w:val="00841EB3"/>
    <w:pPr>
      <w:suppressAutoHyphens/>
    </w:pPr>
    <w:rPr>
      <w:rFonts w:ascii="Arial Narrow" w:hAnsi="Arial Narrow" w:cs="Arial Narrow"/>
      <w:sz w:val="22"/>
      <w:szCs w:val="24"/>
      <w:lang w:eastAsia="ar-SA"/>
    </w:rPr>
  </w:style>
  <w:style w:type="paragraph" w:customStyle="1" w:styleId="CharChar1CharCharCharCharCharCharCharCharCharCharCharCharCharCharCharCharCharChar0">
    <w:name w:val="Char Char1 Char Char Char Char Char Char Char Char Char Char Char Char Char Char Char Char Char Char"/>
    <w:basedOn w:val="a0"/>
    <w:rsid w:val="00841EB3"/>
    <w:pPr>
      <w:suppressAutoHyphens w:val="0"/>
      <w:autoSpaceDE w:val="0"/>
      <w:autoSpaceDN w:val="0"/>
      <w:adjustRightInd w:val="0"/>
      <w:spacing w:before="0" w:after="160" w:line="240" w:lineRule="exact"/>
      <w:jc w:val="left"/>
    </w:pPr>
    <w:rPr>
      <w:rFonts w:ascii="Verdana" w:hAnsi="Verdana" w:cs="Times New Roman"/>
      <w:sz w:val="20"/>
      <w:szCs w:val="20"/>
      <w:lang w:val="en-US" w:eastAsia="en-US"/>
    </w:rPr>
  </w:style>
  <w:style w:type="character" w:customStyle="1" w:styleId="CharChar0">
    <w:name w:val="Char Char"/>
    <w:locked/>
    <w:rsid w:val="00841EB3"/>
    <w:rPr>
      <w:rFonts w:ascii="Arial Narrow" w:eastAsia="Calibri" w:hAnsi="Arial Narrow"/>
      <w:szCs w:val="24"/>
      <w:lang w:val="el-GR" w:eastAsia="el-GR" w:bidi="ar-SA"/>
    </w:rPr>
  </w:style>
  <w:style w:type="character" w:customStyle="1" w:styleId="CharChar30">
    <w:name w:val="Char Char3"/>
    <w:semiHidden/>
    <w:locked/>
    <w:rsid w:val="00841EB3"/>
    <w:rPr>
      <w:lang w:val="el-GR" w:eastAsia="el-GR" w:bidi="ar-SA"/>
    </w:rPr>
  </w:style>
  <w:style w:type="character" w:customStyle="1" w:styleId="CharChar10">
    <w:name w:val="Char Char1"/>
    <w:semiHidden/>
    <w:locked/>
    <w:rsid w:val="00841EB3"/>
    <w:rPr>
      <w:lang w:val="el-GR" w:eastAsia="el-GR" w:bidi="ar-SA"/>
    </w:rPr>
  </w:style>
  <w:style w:type="character" w:customStyle="1" w:styleId="CharChar20">
    <w:name w:val="Char Char2"/>
    <w:semiHidden/>
    <w:locked/>
    <w:rsid w:val="00841EB3"/>
    <w:rPr>
      <w:lang w:val="el-GR" w:eastAsia="el-GR" w:bidi="ar-SA"/>
    </w:rPr>
  </w:style>
  <w:style w:type="paragraph" w:customStyle="1" w:styleId="KRITHRIA">
    <w:name w:val="KRITHRIA"/>
    <w:basedOn w:val="a0"/>
    <w:link w:val="KRITHRIAChar"/>
    <w:qFormat/>
    <w:rsid w:val="00841EB3"/>
    <w:pPr>
      <w:spacing w:line="360" w:lineRule="auto"/>
      <w:jc w:val="center"/>
    </w:pPr>
    <w:rPr>
      <w:rFonts w:ascii="Verdana" w:hAnsi="Verdana"/>
      <w:b/>
      <w:bCs/>
      <w:szCs w:val="22"/>
    </w:rPr>
  </w:style>
  <w:style w:type="character" w:customStyle="1" w:styleId="KRITHRIAChar">
    <w:name w:val="KRITHRIA Char"/>
    <w:link w:val="KRITHRIA"/>
    <w:rsid w:val="00841EB3"/>
    <w:rPr>
      <w:rFonts w:ascii="Verdana" w:hAnsi="Verdana" w:cs="Arial Narrow"/>
      <w:b/>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iPriority="0" w:unhideWhenUsed="1"/>
    <w:lsdException w:name="header" w:locked="1" w:uiPriority="0" w:unhideWhenUsed="1"/>
    <w:lsdException w:name="footer" w:locked="1" w:uiPriority="0"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iPriority="0" w:unhideWhenUsed="1"/>
    <w:lsdException w:name="line number" w:locked="1" w:unhideWhenUsed="1"/>
    <w:lsdException w:name="page number" w:locked="1" w:uiPriority="0" w:unhideWhenUsed="1"/>
    <w:lsdException w:name="endnote reference" w:locked="1" w:unhideWhenUsed="1"/>
    <w:lsdException w:name="endnote text" w:locked="1" w:uiPriority="0" w:unhideWhenUsed="1"/>
    <w:lsdException w:name="table of authorities" w:locked="1" w:unhideWhenUsed="1"/>
    <w:lsdException w:name="macro" w:locked="1" w:unhideWhenUsed="1"/>
    <w:lsdException w:name="toa heading" w:locked="1" w:unhideWhenUsed="1"/>
    <w:lsdException w:name="List" w:locked="1" w:uiPriority="0"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iPriority="0" w:unhideWhenUsed="1"/>
    <w:lsdException w:name="FollowedHyperlink" w:locked="1" w:uiPriority="0"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iPriority="0"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iPriority="0" w:unhideWhenUsed="1"/>
    <w:lsdException w:name="No List" w:locked="1" w:uiPriority="0"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0">
    <w:name w:val="Normal"/>
    <w:qFormat/>
    <w:rsid w:val="0037324B"/>
    <w:pPr>
      <w:suppressAutoHyphens/>
      <w:spacing w:before="120"/>
      <w:jc w:val="both"/>
    </w:pPr>
    <w:rPr>
      <w:rFonts w:ascii="Arial Narrow" w:hAnsi="Arial Narrow" w:cs="Arial Narrow"/>
      <w:sz w:val="22"/>
      <w:szCs w:val="24"/>
      <w:lang w:eastAsia="ar-SA"/>
    </w:rPr>
  </w:style>
  <w:style w:type="paragraph" w:styleId="1">
    <w:name w:val="heading 1"/>
    <w:basedOn w:val="a0"/>
    <w:next w:val="a0"/>
    <w:link w:val="1Char1"/>
    <w:qFormat/>
    <w:rsid w:val="0037324B"/>
    <w:pPr>
      <w:keepNext/>
      <w:keepLines/>
      <w:numPr>
        <w:numId w:val="12"/>
      </w:numPr>
      <w:shd w:val="clear" w:color="auto" w:fill="D9D9D9"/>
      <w:ind w:left="567" w:hanging="567"/>
      <w:outlineLvl w:val="0"/>
    </w:pPr>
    <w:rPr>
      <w:b/>
      <w:bCs/>
      <w:sz w:val="28"/>
      <w:szCs w:val="28"/>
    </w:rPr>
  </w:style>
  <w:style w:type="paragraph" w:styleId="20">
    <w:name w:val="heading 2"/>
    <w:basedOn w:val="a0"/>
    <w:next w:val="a0"/>
    <w:link w:val="2Char1"/>
    <w:qFormat/>
    <w:rsid w:val="0037324B"/>
    <w:pPr>
      <w:keepNext/>
      <w:keepLines/>
      <w:numPr>
        <w:ilvl w:val="1"/>
        <w:numId w:val="8"/>
      </w:numPr>
      <w:outlineLvl w:val="1"/>
    </w:pPr>
    <w:rPr>
      <w:b/>
      <w:bCs/>
      <w:color w:val="CD6209"/>
      <w:sz w:val="24"/>
      <w:szCs w:val="26"/>
    </w:rPr>
  </w:style>
  <w:style w:type="paragraph" w:styleId="3">
    <w:name w:val="heading 3"/>
    <w:basedOn w:val="a0"/>
    <w:next w:val="a0"/>
    <w:link w:val="3Char1"/>
    <w:qFormat/>
    <w:rsid w:val="0037324B"/>
    <w:pPr>
      <w:keepNext/>
      <w:keepLines/>
      <w:numPr>
        <w:ilvl w:val="2"/>
        <w:numId w:val="8"/>
      </w:numPr>
      <w:outlineLvl w:val="2"/>
    </w:pPr>
    <w:rPr>
      <w:b/>
      <w:bCs/>
    </w:rPr>
  </w:style>
  <w:style w:type="paragraph" w:styleId="4">
    <w:name w:val="heading 4"/>
    <w:basedOn w:val="a0"/>
    <w:next w:val="a0"/>
    <w:link w:val="4Char1"/>
    <w:qFormat/>
    <w:rsid w:val="0037324B"/>
    <w:pPr>
      <w:keepNext/>
      <w:keepLines/>
      <w:numPr>
        <w:ilvl w:val="3"/>
        <w:numId w:val="8"/>
      </w:numPr>
      <w:spacing w:before="200"/>
      <w:outlineLvl w:val="3"/>
    </w:pPr>
    <w:rPr>
      <w:b/>
      <w:bCs/>
      <w:i/>
      <w:iCs/>
      <w:color w:val="4F81BD"/>
      <w:sz w:val="24"/>
    </w:rPr>
  </w:style>
  <w:style w:type="paragraph" w:styleId="5">
    <w:name w:val="heading 5"/>
    <w:basedOn w:val="a0"/>
    <w:next w:val="a0"/>
    <w:link w:val="5Char1"/>
    <w:qFormat/>
    <w:rsid w:val="0037324B"/>
    <w:pPr>
      <w:keepNext/>
      <w:keepLines/>
      <w:numPr>
        <w:ilvl w:val="4"/>
        <w:numId w:val="8"/>
      </w:numPr>
      <w:spacing w:before="200"/>
      <w:outlineLvl w:val="4"/>
    </w:pPr>
    <w:rPr>
      <w:color w:val="990000"/>
    </w:rPr>
  </w:style>
  <w:style w:type="paragraph" w:styleId="6">
    <w:name w:val="heading 6"/>
    <w:basedOn w:val="a0"/>
    <w:next w:val="a0"/>
    <w:link w:val="6Char1"/>
    <w:qFormat/>
    <w:rsid w:val="0037324B"/>
    <w:pPr>
      <w:keepNext/>
      <w:keepLines/>
      <w:numPr>
        <w:ilvl w:val="5"/>
        <w:numId w:val="8"/>
      </w:numPr>
      <w:spacing w:before="200"/>
      <w:outlineLvl w:val="5"/>
    </w:pPr>
    <w:rPr>
      <w:rFonts w:ascii="Cambria" w:hAnsi="Cambria" w:cs="Cambria"/>
      <w:i/>
      <w:iCs/>
      <w:color w:val="243F60"/>
    </w:rPr>
  </w:style>
  <w:style w:type="paragraph" w:styleId="7">
    <w:name w:val="heading 7"/>
    <w:basedOn w:val="a0"/>
    <w:next w:val="a0"/>
    <w:link w:val="7Char1"/>
    <w:qFormat/>
    <w:rsid w:val="0037324B"/>
    <w:pPr>
      <w:keepNext/>
      <w:keepLines/>
      <w:numPr>
        <w:ilvl w:val="6"/>
        <w:numId w:val="8"/>
      </w:numPr>
      <w:spacing w:before="200"/>
      <w:outlineLvl w:val="6"/>
    </w:pPr>
    <w:rPr>
      <w:rFonts w:ascii="Cambria" w:hAnsi="Cambria" w:cs="Cambria"/>
      <w:i/>
      <w:iCs/>
      <w:color w:val="404040"/>
    </w:rPr>
  </w:style>
  <w:style w:type="paragraph" w:styleId="8">
    <w:name w:val="heading 8"/>
    <w:basedOn w:val="a0"/>
    <w:next w:val="a0"/>
    <w:link w:val="8Char1"/>
    <w:qFormat/>
    <w:rsid w:val="0037324B"/>
    <w:pPr>
      <w:keepNext/>
      <w:keepLines/>
      <w:numPr>
        <w:ilvl w:val="7"/>
        <w:numId w:val="8"/>
      </w:numPr>
      <w:spacing w:before="200"/>
      <w:outlineLvl w:val="7"/>
    </w:pPr>
    <w:rPr>
      <w:rFonts w:ascii="Cambria" w:hAnsi="Cambria" w:cs="Cambria"/>
      <w:color w:val="404040"/>
      <w:sz w:val="20"/>
      <w:szCs w:val="20"/>
    </w:rPr>
  </w:style>
  <w:style w:type="paragraph" w:styleId="9">
    <w:name w:val="heading 9"/>
    <w:basedOn w:val="a0"/>
    <w:next w:val="a0"/>
    <w:link w:val="9Char1"/>
    <w:qFormat/>
    <w:rsid w:val="0037324B"/>
    <w:pPr>
      <w:keepNext/>
      <w:keepLines/>
      <w:numPr>
        <w:ilvl w:val="8"/>
        <w:numId w:val="8"/>
      </w:numPr>
      <w:spacing w:before="200"/>
      <w:outlineLvl w:val="8"/>
    </w:pPr>
    <w:rPr>
      <w:rFonts w:ascii="Cambria" w:hAnsi="Cambria" w:cs="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1">
    <w:name w:val="Επικεφαλίδα 1 Char1"/>
    <w:link w:val="1"/>
    <w:locked/>
    <w:rsid w:val="00522C3E"/>
    <w:rPr>
      <w:rFonts w:ascii="Arial Narrow" w:hAnsi="Arial Narrow" w:cs="Arial Narrow"/>
      <w:b/>
      <w:bCs/>
      <w:sz w:val="28"/>
      <w:szCs w:val="28"/>
      <w:shd w:val="clear" w:color="auto" w:fill="D9D9D9"/>
      <w:lang w:eastAsia="ar-SA"/>
    </w:rPr>
  </w:style>
  <w:style w:type="character" w:customStyle="1" w:styleId="2Char1">
    <w:name w:val="Επικεφαλίδα 2 Char1"/>
    <w:link w:val="20"/>
    <w:locked/>
    <w:rsid w:val="00522C3E"/>
    <w:rPr>
      <w:rFonts w:ascii="Arial Narrow" w:hAnsi="Arial Narrow" w:cs="Arial Narrow"/>
      <w:b/>
      <w:bCs/>
      <w:color w:val="CD6209"/>
      <w:sz w:val="24"/>
      <w:szCs w:val="26"/>
      <w:lang w:eastAsia="ar-SA"/>
    </w:rPr>
  </w:style>
  <w:style w:type="character" w:customStyle="1" w:styleId="3Char1">
    <w:name w:val="Επικεφαλίδα 3 Char1"/>
    <w:link w:val="3"/>
    <w:locked/>
    <w:rsid w:val="00522C3E"/>
    <w:rPr>
      <w:rFonts w:ascii="Arial Narrow" w:hAnsi="Arial Narrow" w:cs="Arial Narrow"/>
      <w:b/>
      <w:bCs/>
      <w:szCs w:val="24"/>
      <w:lang w:eastAsia="ar-SA"/>
    </w:rPr>
  </w:style>
  <w:style w:type="character" w:customStyle="1" w:styleId="4Char1">
    <w:name w:val="Επικεφαλίδα 4 Char1"/>
    <w:link w:val="4"/>
    <w:locked/>
    <w:rsid w:val="00522C3E"/>
    <w:rPr>
      <w:rFonts w:ascii="Arial Narrow" w:hAnsi="Arial Narrow" w:cs="Arial Narrow"/>
      <w:b/>
      <w:bCs/>
      <w:i/>
      <w:iCs/>
      <w:color w:val="4F81BD"/>
      <w:sz w:val="24"/>
      <w:szCs w:val="24"/>
      <w:lang w:eastAsia="ar-SA"/>
    </w:rPr>
  </w:style>
  <w:style w:type="character" w:customStyle="1" w:styleId="5Char1">
    <w:name w:val="Επικεφαλίδα 5 Char1"/>
    <w:link w:val="5"/>
    <w:locked/>
    <w:rsid w:val="00522C3E"/>
    <w:rPr>
      <w:rFonts w:ascii="Arial Narrow" w:hAnsi="Arial Narrow" w:cs="Arial Narrow"/>
      <w:color w:val="990000"/>
      <w:szCs w:val="24"/>
      <w:lang w:eastAsia="ar-SA"/>
    </w:rPr>
  </w:style>
  <w:style w:type="character" w:customStyle="1" w:styleId="6Char1">
    <w:name w:val="Επικεφαλίδα 6 Char1"/>
    <w:link w:val="6"/>
    <w:locked/>
    <w:rsid w:val="00522C3E"/>
    <w:rPr>
      <w:rFonts w:ascii="Cambria" w:hAnsi="Cambria" w:cs="Cambria"/>
      <w:i/>
      <w:iCs/>
      <w:color w:val="243F60"/>
      <w:szCs w:val="24"/>
      <w:lang w:eastAsia="ar-SA"/>
    </w:rPr>
  </w:style>
  <w:style w:type="character" w:customStyle="1" w:styleId="7Char1">
    <w:name w:val="Επικεφαλίδα 7 Char1"/>
    <w:link w:val="7"/>
    <w:locked/>
    <w:rsid w:val="00522C3E"/>
    <w:rPr>
      <w:rFonts w:ascii="Cambria" w:hAnsi="Cambria" w:cs="Cambria"/>
      <w:i/>
      <w:iCs/>
      <w:color w:val="404040"/>
      <w:szCs w:val="24"/>
      <w:lang w:eastAsia="ar-SA"/>
    </w:rPr>
  </w:style>
  <w:style w:type="character" w:customStyle="1" w:styleId="8Char1">
    <w:name w:val="Επικεφαλίδα 8 Char1"/>
    <w:link w:val="8"/>
    <w:locked/>
    <w:rsid w:val="00522C3E"/>
    <w:rPr>
      <w:rFonts w:ascii="Cambria" w:hAnsi="Cambria" w:cs="Cambria"/>
      <w:color w:val="404040"/>
      <w:sz w:val="20"/>
      <w:szCs w:val="20"/>
      <w:lang w:eastAsia="ar-SA"/>
    </w:rPr>
  </w:style>
  <w:style w:type="character" w:customStyle="1" w:styleId="9Char1">
    <w:name w:val="Επικεφαλίδα 9 Char1"/>
    <w:link w:val="9"/>
    <w:locked/>
    <w:rsid w:val="00522C3E"/>
    <w:rPr>
      <w:rFonts w:ascii="Cambria" w:hAnsi="Cambria" w:cs="Cambria"/>
      <w:i/>
      <w:iCs/>
      <w:color w:val="404040"/>
      <w:sz w:val="20"/>
      <w:szCs w:val="20"/>
      <w:lang w:eastAsia="ar-SA"/>
    </w:rPr>
  </w:style>
  <w:style w:type="paragraph" w:styleId="a4">
    <w:name w:val="Balloon Text"/>
    <w:basedOn w:val="a0"/>
    <w:link w:val="Char1"/>
    <w:rsid w:val="0037324B"/>
    <w:pPr>
      <w:spacing w:before="0"/>
    </w:pPr>
    <w:rPr>
      <w:rFonts w:ascii="Tahoma" w:hAnsi="Tahoma" w:cs="Tahoma"/>
      <w:sz w:val="16"/>
      <w:szCs w:val="16"/>
    </w:rPr>
  </w:style>
  <w:style w:type="character" w:customStyle="1" w:styleId="Char1">
    <w:name w:val="Κείμενο πλαισίου Char1"/>
    <w:link w:val="a4"/>
    <w:semiHidden/>
    <w:locked/>
    <w:rsid w:val="00522C3E"/>
    <w:rPr>
      <w:rFonts w:cs="Arial Narrow"/>
      <w:sz w:val="2"/>
      <w:lang w:eastAsia="ar-SA" w:bidi="ar-SA"/>
    </w:rPr>
  </w:style>
  <w:style w:type="character" w:customStyle="1" w:styleId="WW8Num1z0">
    <w:name w:val="WW8Num1z0"/>
    <w:rsid w:val="0037324B"/>
    <w:rPr>
      <w:rFonts w:ascii="Symbol" w:hAnsi="Symbol"/>
    </w:rPr>
  </w:style>
  <w:style w:type="character" w:customStyle="1" w:styleId="WW8Num2z0">
    <w:name w:val="WW8Num2z0"/>
    <w:rsid w:val="0037324B"/>
    <w:rPr>
      <w:rFonts w:ascii="Symbol" w:hAnsi="Symbol"/>
    </w:rPr>
  </w:style>
  <w:style w:type="character" w:customStyle="1" w:styleId="WW8Num3z0">
    <w:name w:val="WW8Num3z0"/>
    <w:rsid w:val="0037324B"/>
    <w:rPr>
      <w:rFonts w:ascii="Symbol" w:hAnsi="Symbol"/>
    </w:rPr>
  </w:style>
  <w:style w:type="character" w:customStyle="1" w:styleId="WW8Num3z1">
    <w:name w:val="WW8Num3z1"/>
    <w:rsid w:val="0037324B"/>
    <w:rPr>
      <w:rFonts w:ascii="Courier New" w:hAnsi="Courier New"/>
    </w:rPr>
  </w:style>
  <w:style w:type="character" w:customStyle="1" w:styleId="WW8Num3z2">
    <w:name w:val="WW8Num3z2"/>
    <w:rsid w:val="0037324B"/>
    <w:rPr>
      <w:rFonts w:ascii="Wingdings" w:hAnsi="Wingdings"/>
    </w:rPr>
  </w:style>
  <w:style w:type="character" w:customStyle="1" w:styleId="WW8Num4z0">
    <w:name w:val="WW8Num4z0"/>
    <w:rsid w:val="0037324B"/>
    <w:rPr>
      <w:rFonts w:ascii="Wingdings" w:hAnsi="Wingdings"/>
      <w:sz w:val="14"/>
    </w:rPr>
  </w:style>
  <w:style w:type="character" w:customStyle="1" w:styleId="WW8Num4z1">
    <w:name w:val="WW8Num4z1"/>
    <w:rsid w:val="0037324B"/>
    <w:rPr>
      <w:rFonts w:ascii="Courier New" w:hAnsi="Courier New"/>
    </w:rPr>
  </w:style>
  <w:style w:type="character" w:customStyle="1" w:styleId="WW8Num4z2">
    <w:name w:val="WW8Num4z2"/>
    <w:rsid w:val="0037324B"/>
    <w:rPr>
      <w:rFonts w:ascii="Wingdings" w:hAnsi="Wingdings"/>
    </w:rPr>
  </w:style>
  <w:style w:type="character" w:customStyle="1" w:styleId="WW8Num4z3">
    <w:name w:val="WW8Num4z3"/>
    <w:rsid w:val="0037324B"/>
    <w:rPr>
      <w:rFonts w:ascii="Symbol" w:hAnsi="Symbol"/>
    </w:rPr>
  </w:style>
  <w:style w:type="character" w:customStyle="1" w:styleId="WW8Num5z0">
    <w:name w:val="WW8Num5z0"/>
    <w:rsid w:val="0037324B"/>
    <w:rPr>
      <w:rFonts w:ascii="Wingdings" w:hAnsi="Wingdings"/>
      <w:color w:val="990000"/>
      <w:spacing w:val="0"/>
      <w:w w:val="100"/>
      <w:position w:val="0"/>
      <w:sz w:val="28"/>
      <w:u w:val="none"/>
      <w:vertAlign w:val="baseline"/>
      <w:lang w:val="el-GR"/>
    </w:rPr>
  </w:style>
  <w:style w:type="character" w:customStyle="1" w:styleId="WW8Num5z1">
    <w:name w:val="WW8Num5z1"/>
    <w:rsid w:val="0037324B"/>
    <w:rPr>
      <w:rFonts w:ascii="Courier New" w:hAnsi="Courier New"/>
    </w:rPr>
  </w:style>
  <w:style w:type="character" w:customStyle="1" w:styleId="WW8Num5z2">
    <w:name w:val="WW8Num5z2"/>
    <w:rsid w:val="0037324B"/>
    <w:rPr>
      <w:rFonts w:ascii="Wingdings" w:hAnsi="Wingdings"/>
    </w:rPr>
  </w:style>
  <w:style w:type="character" w:customStyle="1" w:styleId="WW8Num5z3">
    <w:name w:val="WW8Num5z3"/>
    <w:rsid w:val="0037324B"/>
    <w:rPr>
      <w:rFonts w:ascii="Symbol" w:hAnsi="Symbol"/>
    </w:rPr>
  </w:style>
  <w:style w:type="character" w:customStyle="1" w:styleId="WW8Num6z0">
    <w:name w:val="WW8Num6z0"/>
    <w:rsid w:val="0037324B"/>
  </w:style>
  <w:style w:type="character" w:customStyle="1" w:styleId="WW8Num6z1">
    <w:name w:val="WW8Num6z1"/>
    <w:rsid w:val="0037324B"/>
  </w:style>
  <w:style w:type="character" w:customStyle="1" w:styleId="WW8Num6z2">
    <w:name w:val="WW8Num6z2"/>
    <w:rsid w:val="0037324B"/>
  </w:style>
  <w:style w:type="character" w:customStyle="1" w:styleId="WW8Num6z3">
    <w:name w:val="WW8Num6z3"/>
    <w:rsid w:val="0037324B"/>
  </w:style>
  <w:style w:type="character" w:customStyle="1" w:styleId="WW8Num6z4">
    <w:name w:val="WW8Num6z4"/>
    <w:rsid w:val="0037324B"/>
  </w:style>
  <w:style w:type="character" w:customStyle="1" w:styleId="WW8Num6z5">
    <w:name w:val="WW8Num6z5"/>
    <w:rsid w:val="0037324B"/>
  </w:style>
  <w:style w:type="character" w:customStyle="1" w:styleId="WW8Num6z6">
    <w:name w:val="WW8Num6z6"/>
    <w:rsid w:val="0037324B"/>
  </w:style>
  <w:style w:type="character" w:customStyle="1" w:styleId="WW8Num6z7">
    <w:name w:val="WW8Num6z7"/>
    <w:rsid w:val="0037324B"/>
  </w:style>
  <w:style w:type="character" w:customStyle="1" w:styleId="WW8Num6z8">
    <w:name w:val="WW8Num6z8"/>
    <w:rsid w:val="0037324B"/>
  </w:style>
  <w:style w:type="character" w:customStyle="1" w:styleId="WW8Num7z0">
    <w:name w:val="WW8Num7z0"/>
    <w:rsid w:val="0037324B"/>
    <w:rPr>
      <w:rFonts w:ascii="Wingdings" w:hAnsi="Wingdings"/>
      <w:color w:val="990000"/>
      <w:spacing w:val="0"/>
      <w:w w:val="100"/>
      <w:position w:val="0"/>
      <w:sz w:val="28"/>
      <w:u w:val="none"/>
      <w:vertAlign w:val="baseline"/>
      <w:lang w:val="el-GR"/>
    </w:rPr>
  </w:style>
  <w:style w:type="character" w:customStyle="1" w:styleId="WW8Num7z1">
    <w:name w:val="WW8Num7z1"/>
    <w:rsid w:val="0037324B"/>
    <w:rPr>
      <w:rFonts w:ascii="Courier New" w:hAnsi="Courier New"/>
    </w:rPr>
  </w:style>
  <w:style w:type="character" w:customStyle="1" w:styleId="WW8Num7z2">
    <w:name w:val="WW8Num7z2"/>
    <w:rsid w:val="0037324B"/>
    <w:rPr>
      <w:rFonts w:ascii="Wingdings" w:hAnsi="Wingdings"/>
    </w:rPr>
  </w:style>
  <w:style w:type="character" w:customStyle="1" w:styleId="WW8Num7z3">
    <w:name w:val="WW8Num7z3"/>
    <w:rsid w:val="0037324B"/>
    <w:rPr>
      <w:rFonts w:ascii="Symbol" w:hAnsi="Symbol"/>
    </w:rPr>
  </w:style>
  <w:style w:type="character" w:customStyle="1" w:styleId="WW8Num8z0">
    <w:name w:val="WW8Num8z0"/>
    <w:rsid w:val="0037324B"/>
    <w:rPr>
      <w:rFonts w:ascii="Wingdings" w:hAnsi="Wingdings"/>
      <w:color w:val="990000"/>
      <w:spacing w:val="0"/>
      <w:w w:val="100"/>
      <w:position w:val="0"/>
      <w:sz w:val="28"/>
      <w:u w:val="none"/>
      <w:vertAlign w:val="baseline"/>
      <w:lang w:val="el-GR"/>
    </w:rPr>
  </w:style>
  <w:style w:type="character" w:customStyle="1" w:styleId="WW8Num8z1">
    <w:name w:val="WW8Num8z1"/>
    <w:rsid w:val="0037324B"/>
    <w:rPr>
      <w:rFonts w:ascii="Courier New" w:hAnsi="Courier New"/>
    </w:rPr>
  </w:style>
  <w:style w:type="character" w:customStyle="1" w:styleId="WW8Num8z2">
    <w:name w:val="WW8Num8z2"/>
    <w:rsid w:val="0037324B"/>
    <w:rPr>
      <w:rFonts w:ascii="Wingdings" w:hAnsi="Wingdings"/>
    </w:rPr>
  </w:style>
  <w:style w:type="character" w:customStyle="1" w:styleId="WW8Num8z3">
    <w:name w:val="WW8Num8z3"/>
    <w:rsid w:val="0037324B"/>
    <w:rPr>
      <w:rFonts w:ascii="Symbol" w:hAnsi="Symbol"/>
    </w:rPr>
  </w:style>
  <w:style w:type="character" w:customStyle="1" w:styleId="WW8Num9z0">
    <w:name w:val="WW8Num9z0"/>
    <w:rsid w:val="0037324B"/>
  </w:style>
  <w:style w:type="character" w:customStyle="1" w:styleId="WW8Num9z1">
    <w:name w:val="WW8Num9z1"/>
    <w:rsid w:val="0037324B"/>
  </w:style>
  <w:style w:type="character" w:customStyle="1" w:styleId="WW8Num9z2">
    <w:name w:val="WW8Num9z2"/>
    <w:rsid w:val="0037324B"/>
  </w:style>
  <w:style w:type="character" w:customStyle="1" w:styleId="WW8Num9z3">
    <w:name w:val="WW8Num9z3"/>
    <w:rsid w:val="0037324B"/>
  </w:style>
  <w:style w:type="character" w:customStyle="1" w:styleId="WW8Num9z4">
    <w:name w:val="WW8Num9z4"/>
    <w:rsid w:val="0037324B"/>
  </w:style>
  <w:style w:type="character" w:customStyle="1" w:styleId="WW8Num9z5">
    <w:name w:val="WW8Num9z5"/>
    <w:rsid w:val="0037324B"/>
  </w:style>
  <w:style w:type="character" w:customStyle="1" w:styleId="WW8Num9z6">
    <w:name w:val="WW8Num9z6"/>
    <w:rsid w:val="0037324B"/>
  </w:style>
  <w:style w:type="character" w:customStyle="1" w:styleId="WW8Num9z7">
    <w:name w:val="WW8Num9z7"/>
    <w:rsid w:val="0037324B"/>
  </w:style>
  <w:style w:type="character" w:customStyle="1" w:styleId="WW8Num9z8">
    <w:name w:val="WW8Num9z8"/>
    <w:rsid w:val="0037324B"/>
  </w:style>
  <w:style w:type="character" w:customStyle="1" w:styleId="WW8Num10z0">
    <w:name w:val="WW8Num10z0"/>
    <w:rsid w:val="0037324B"/>
    <w:rPr>
      <w:rFonts w:ascii="Wingdings" w:hAnsi="Wingdings"/>
      <w:color w:val="990000"/>
      <w:spacing w:val="0"/>
      <w:w w:val="100"/>
      <w:position w:val="0"/>
      <w:sz w:val="28"/>
      <w:u w:val="none"/>
      <w:vertAlign w:val="baseline"/>
      <w:lang w:val="el-GR"/>
    </w:rPr>
  </w:style>
  <w:style w:type="character" w:customStyle="1" w:styleId="WW8Num10z1">
    <w:name w:val="WW8Num10z1"/>
    <w:rsid w:val="0037324B"/>
    <w:rPr>
      <w:rFonts w:ascii="Courier New" w:hAnsi="Courier New"/>
    </w:rPr>
  </w:style>
  <w:style w:type="character" w:customStyle="1" w:styleId="WW8Num10z2">
    <w:name w:val="WW8Num10z2"/>
    <w:rsid w:val="0037324B"/>
    <w:rPr>
      <w:rFonts w:ascii="Wingdings" w:hAnsi="Wingdings"/>
    </w:rPr>
  </w:style>
  <w:style w:type="character" w:customStyle="1" w:styleId="WW8Num10z3">
    <w:name w:val="WW8Num10z3"/>
    <w:rsid w:val="0037324B"/>
    <w:rPr>
      <w:rFonts w:ascii="Symbol" w:hAnsi="Symbol"/>
    </w:rPr>
  </w:style>
  <w:style w:type="character" w:customStyle="1" w:styleId="WW8Num11z0">
    <w:name w:val="WW8Num11z0"/>
    <w:rsid w:val="0037324B"/>
    <w:rPr>
      <w:rFonts w:ascii="Arial Narrow" w:hAnsi="Arial Narrow"/>
      <w:b/>
      <w:color w:val="CD6209"/>
      <w:sz w:val="32"/>
    </w:rPr>
  </w:style>
  <w:style w:type="character" w:customStyle="1" w:styleId="WW8Num11z1">
    <w:name w:val="WW8Num11z1"/>
    <w:rsid w:val="0037324B"/>
    <w:rPr>
      <w:color w:val="000000"/>
      <w:spacing w:val="0"/>
      <w:kern w:val="1"/>
      <w:position w:val="0"/>
      <w:sz w:val="24"/>
      <w:u w:val="none"/>
      <w:vertAlign w:val="baseline"/>
      <w:em w:val="none"/>
    </w:rPr>
  </w:style>
  <w:style w:type="character" w:customStyle="1" w:styleId="WW8Num11z2">
    <w:name w:val="WW8Num11z2"/>
    <w:rsid w:val="0037324B"/>
    <w:rPr>
      <w:rFonts w:ascii="Arial Narrow" w:hAnsi="Arial Narrow"/>
      <w:b/>
      <w:color w:val="auto"/>
      <w:sz w:val="24"/>
    </w:rPr>
  </w:style>
  <w:style w:type="character" w:customStyle="1" w:styleId="WW8Num11z3">
    <w:name w:val="WW8Num11z3"/>
    <w:rsid w:val="0037324B"/>
  </w:style>
  <w:style w:type="character" w:customStyle="1" w:styleId="WW8Num12z0">
    <w:name w:val="WW8Num12z0"/>
    <w:rsid w:val="0037324B"/>
    <w:rPr>
      <w:rFonts w:ascii="Symbol" w:hAnsi="Symbol"/>
    </w:rPr>
  </w:style>
  <w:style w:type="character" w:customStyle="1" w:styleId="WW8Num12z1">
    <w:name w:val="WW8Num12z1"/>
    <w:rsid w:val="0037324B"/>
    <w:rPr>
      <w:rFonts w:ascii="Courier New" w:hAnsi="Courier New"/>
    </w:rPr>
  </w:style>
  <w:style w:type="character" w:customStyle="1" w:styleId="WW8Num12z2">
    <w:name w:val="WW8Num12z2"/>
    <w:rsid w:val="0037324B"/>
    <w:rPr>
      <w:rFonts w:ascii="Wingdings" w:hAnsi="Wingdings"/>
    </w:rPr>
  </w:style>
  <w:style w:type="character" w:customStyle="1" w:styleId="WW8Num13z0">
    <w:name w:val="WW8Num13z0"/>
    <w:rsid w:val="0037324B"/>
    <w:rPr>
      <w:rFonts w:ascii="Wingdings" w:hAnsi="Wingdings"/>
      <w:color w:val="990000"/>
      <w:spacing w:val="0"/>
      <w:w w:val="100"/>
      <w:position w:val="0"/>
      <w:sz w:val="28"/>
      <w:u w:val="none"/>
      <w:vertAlign w:val="baseline"/>
      <w:lang w:val="el-GR"/>
    </w:rPr>
  </w:style>
  <w:style w:type="character" w:customStyle="1" w:styleId="WW8Num13z1">
    <w:name w:val="WW8Num13z1"/>
    <w:rsid w:val="0037324B"/>
    <w:rPr>
      <w:rFonts w:ascii="Courier New" w:hAnsi="Courier New"/>
    </w:rPr>
  </w:style>
  <w:style w:type="character" w:customStyle="1" w:styleId="WW8Num13z2">
    <w:name w:val="WW8Num13z2"/>
    <w:rsid w:val="0037324B"/>
    <w:rPr>
      <w:rFonts w:ascii="Wingdings" w:hAnsi="Wingdings"/>
    </w:rPr>
  </w:style>
  <w:style w:type="character" w:customStyle="1" w:styleId="WW8Num13z3">
    <w:name w:val="WW8Num13z3"/>
    <w:rsid w:val="0037324B"/>
    <w:rPr>
      <w:rFonts w:ascii="Symbol" w:hAnsi="Symbol"/>
    </w:rPr>
  </w:style>
  <w:style w:type="character" w:customStyle="1" w:styleId="WW8Num14z0">
    <w:name w:val="WW8Num14z0"/>
    <w:rsid w:val="0037324B"/>
  </w:style>
  <w:style w:type="character" w:customStyle="1" w:styleId="WW8Num14z1">
    <w:name w:val="WW8Num14z1"/>
    <w:rsid w:val="0037324B"/>
  </w:style>
  <w:style w:type="character" w:customStyle="1" w:styleId="WW8Num14z2">
    <w:name w:val="WW8Num14z2"/>
    <w:rsid w:val="0037324B"/>
  </w:style>
  <w:style w:type="character" w:customStyle="1" w:styleId="WW8Num14z3">
    <w:name w:val="WW8Num14z3"/>
    <w:rsid w:val="0037324B"/>
  </w:style>
  <w:style w:type="character" w:customStyle="1" w:styleId="WW8Num14z4">
    <w:name w:val="WW8Num14z4"/>
    <w:rsid w:val="0037324B"/>
  </w:style>
  <w:style w:type="character" w:customStyle="1" w:styleId="WW8Num14z5">
    <w:name w:val="WW8Num14z5"/>
    <w:rsid w:val="0037324B"/>
  </w:style>
  <w:style w:type="character" w:customStyle="1" w:styleId="WW8Num14z6">
    <w:name w:val="WW8Num14z6"/>
    <w:rsid w:val="0037324B"/>
  </w:style>
  <w:style w:type="character" w:customStyle="1" w:styleId="WW8Num14z7">
    <w:name w:val="WW8Num14z7"/>
    <w:rsid w:val="0037324B"/>
  </w:style>
  <w:style w:type="character" w:customStyle="1" w:styleId="WW8Num14z8">
    <w:name w:val="WW8Num14z8"/>
    <w:rsid w:val="0037324B"/>
  </w:style>
  <w:style w:type="character" w:customStyle="1" w:styleId="WW8Num15z0">
    <w:name w:val="WW8Num15z0"/>
    <w:rsid w:val="0037324B"/>
  </w:style>
  <w:style w:type="character" w:customStyle="1" w:styleId="WW8Num15z1">
    <w:name w:val="WW8Num15z1"/>
    <w:rsid w:val="0037324B"/>
  </w:style>
  <w:style w:type="character" w:customStyle="1" w:styleId="WW8Num15z2">
    <w:name w:val="WW8Num15z2"/>
    <w:rsid w:val="0037324B"/>
  </w:style>
  <w:style w:type="character" w:customStyle="1" w:styleId="WW8Num15z3">
    <w:name w:val="WW8Num15z3"/>
    <w:rsid w:val="0037324B"/>
    <w:rPr>
      <w:rFonts w:ascii="Symbol" w:hAnsi="Symbol"/>
    </w:rPr>
  </w:style>
  <w:style w:type="character" w:customStyle="1" w:styleId="WW8Num15z4">
    <w:name w:val="WW8Num15z4"/>
    <w:rsid w:val="0037324B"/>
  </w:style>
  <w:style w:type="character" w:customStyle="1" w:styleId="WW8Num15z5">
    <w:name w:val="WW8Num15z5"/>
    <w:rsid w:val="0037324B"/>
  </w:style>
  <w:style w:type="character" w:customStyle="1" w:styleId="WW8Num15z6">
    <w:name w:val="WW8Num15z6"/>
    <w:rsid w:val="0037324B"/>
  </w:style>
  <w:style w:type="character" w:customStyle="1" w:styleId="WW8Num15z7">
    <w:name w:val="WW8Num15z7"/>
    <w:rsid w:val="0037324B"/>
  </w:style>
  <w:style w:type="character" w:customStyle="1" w:styleId="WW8Num15z8">
    <w:name w:val="WW8Num15z8"/>
    <w:rsid w:val="0037324B"/>
  </w:style>
  <w:style w:type="character" w:customStyle="1" w:styleId="WW8Num16z0">
    <w:name w:val="WW8Num16z0"/>
    <w:rsid w:val="0037324B"/>
    <w:rPr>
      <w:rFonts w:ascii="Symbol" w:hAnsi="Symbol"/>
      <w:color w:val="auto"/>
      <w:sz w:val="22"/>
    </w:rPr>
  </w:style>
  <w:style w:type="character" w:customStyle="1" w:styleId="WW8Num17z0">
    <w:name w:val="WW8Num17z0"/>
    <w:rsid w:val="0037324B"/>
  </w:style>
  <w:style w:type="character" w:customStyle="1" w:styleId="WW8Num17z1">
    <w:name w:val="WW8Num17z1"/>
    <w:rsid w:val="0037324B"/>
  </w:style>
  <w:style w:type="character" w:customStyle="1" w:styleId="WW8Num17z2">
    <w:name w:val="WW8Num17z2"/>
    <w:rsid w:val="0037324B"/>
  </w:style>
  <w:style w:type="character" w:customStyle="1" w:styleId="WW8Num17z3">
    <w:name w:val="WW8Num17z3"/>
    <w:rsid w:val="0037324B"/>
  </w:style>
  <w:style w:type="character" w:customStyle="1" w:styleId="WW8Num17z4">
    <w:name w:val="WW8Num17z4"/>
    <w:rsid w:val="0037324B"/>
  </w:style>
  <w:style w:type="character" w:customStyle="1" w:styleId="WW8Num17z5">
    <w:name w:val="WW8Num17z5"/>
    <w:rsid w:val="0037324B"/>
  </w:style>
  <w:style w:type="character" w:customStyle="1" w:styleId="WW8Num17z6">
    <w:name w:val="WW8Num17z6"/>
    <w:rsid w:val="0037324B"/>
  </w:style>
  <w:style w:type="character" w:customStyle="1" w:styleId="WW8Num17z7">
    <w:name w:val="WW8Num17z7"/>
    <w:rsid w:val="0037324B"/>
  </w:style>
  <w:style w:type="character" w:customStyle="1" w:styleId="WW8Num17z8">
    <w:name w:val="WW8Num17z8"/>
    <w:rsid w:val="0037324B"/>
  </w:style>
  <w:style w:type="character" w:customStyle="1" w:styleId="WW8Num18z0">
    <w:name w:val="WW8Num18z0"/>
    <w:rsid w:val="0037324B"/>
  </w:style>
  <w:style w:type="character" w:customStyle="1" w:styleId="WW8Num18z1">
    <w:name w:val="WW8Num18z1"/>
    <w:rsid w:val="0037324B"/>
  </w:style>
  <w:style w:type="character" w:customStyle="1" w:styleId="WW8Num19z0">
    <w:name w:val="WW8Num19z0"/>
    <w:rsid w:val="0037324B"/>
    <w:rPr>
      <w:rFonts w:ascii="Arial" w:hAnsi="Arial"/>
      <w:color w:val="990000"/>
      <w:spacing w:val="0"/>
      <w:w w:val="100"/>
      <w:position w:val="0"/>
      <w:sz w:val="28"/>
      <w:u w:val="none"/>
      <w:vertAlign w:val="baseline"/>
    </w:rPr>
  </w:style>
  <w:style w:type="character" w:customStyle="1" w:styleId="WW8Num19z1">
    <w:name w:val="WW8Num19z1"/>
    <w:rsid w:val="0037324B"/>
    <w:rPr>
      <w:rFonts w:ascii="Courier New" w:hAnsi="Courier New"/>
    </w:rPr>
  </w:style>
  <w:style w:type="character" w:customStyle="1" w:styleId="WW8Num19z2">
    <w:name w:val="WW8Num19z2"/>
    <w:rsid w:val="0037324B"/>
    <w:rPr>
      <w:rFonts w:ascii="Wingdings" w:hAnsi="Wingdings"/>
    </w:rPr>
  </w:style>
  <w:style w:type="character" w:customStyle="1" w:styleId="WW8Num19z3">
    <w:name w:val="WW8Num19z3"/>
    <w:rsid w:val="0037324B"/>
    <w:rPr>
      <w:rFonts w:ascii="Symbol" w:hAnsi="Symbol"/>
    </w:rPr>
  </w:style>
  <w:style w:type="character" w:customStyle="1" w:styleId="WW8Num20z0">
    <w:name w:val="WW8Num20z0"/>
    <w:rsid w:val="0037324B"/>
    <w:rPr>
      <w:rFonts w:ascii="Symbol" w:hAnsi="Symbol"/>
      <w:sz w:val="22"/>
    </w:rPr>
  </w:style>
  <w:style w:type="character" w:customStyle="1" w:styleId="WW8Num20z1">
    <w:name w:val="WW8Num20z1"/>
    <w:rsid w:val="0037324B"/>
    <w:rPr>
      <w:rFonts w:ascii="Courier New" w:hAnsi="Courier New"/>
    </w:rPr>
  </w:style>
  <w:style w:type="character" w:customStyle="1" w:styleId="WW8Num20z2">
    <w:name w:val="WW8Num20z2"/>
    <w:rsid w:val="0037324B"/>
    <w:rPr>
      <w:rFonts w:ascii="Wingdings" w:hAnsi="Wingdings"/>
    </w:rPr>
  </w:style>
  <w:style w:type="character" w:customStyle="1" w:styleId="WW8Num21z0">
    <w:name w:val="WW8Num21z0"/>
    <w:rsid w:val="0037324B"/>
  </w:style>
  <w:style w:type="character" w:customStyle="1" w:styleId="WW8Num21z1">
    <w:name w:val="WW8Num21z1"/>
    <w:rsid w:val="0037324B"/>
  </w:style>
  <w:style w:type="character" w:customStyle="1" w:styleId="WW8Num21z2">
    <w:name w:val="WW8Num21z2"/>
    <w:rsid w:val="0037324B"/>
  </w:style>
  <w:style w:type="character" w:customStyle="1" w:styleId="WW8Num21z3">
    <w:name w:val="WW8Num21z3"/>
    <w:rsid w:val="0037324B"/>
  </w:style>
  <w:style w:type="character" w:customStyle="1" w:styleId="WW8Num21z4">
    <w:name w:val="WW8Num21z4"/>
    <w:rsid w:val="0037324B"/>
  </w:style>
  <w:style w:type="character" w:customStyle="1" w:styleId="WW8Num21z5">
    <w:name w:val="WW8Num21z5"/>
    <w:rsid w:val="0037324B"/>
  </w:style>
  <w:style w:type="character" w:customStyle="1" w:styleId="WW8Num21z6">
    <w:name w:val="WW8Num21z6"/>
    <w:rsid w:val="0037324B"/>
  </w:style>
  <w:style w:type="character" w:customStyle="1" w:styleId="WW8Num21z7">
    <w:name w:val="WW8Num21z7"/>
    <w:rsid w:val="0037324B"/>
  </w:style>
  <w:style w:type="character" w:customStyle="1" w:styleId="WW8Num21z8">
    <w:name w:val="WW8Num21z8"/>
    <w:rsid w:val="0037324B"/>
  </w:style>
  <w:style w:type="character" w:customStyle="1" w:styleId="WW8Num22z0">
    <w:name w:val="WW8Num22z0"/>
    <w:rsid w:val="0037324B"/>
    <w:rPr>
      <w:rFonts w:ascii="Wingdings" w:hAnsi="Wingdings"/>
    </w:rPr>
  </w:style>
  <w:style w:type="character" w:customStyle="1" w:styleId="WW8Num22z1">
    <w:name w:val="WW8Num22z1"/>
    <w:rsid w:val="0037324B"/>
    <w:rPr>
      <w:rFonts w:ascii="Courier New" w:hAnsi="Courier New"/>
    </w:rPr>
  </w:style>
  <w:style w:type="character" w:customStyle="1" w:styleId="WW8Num22z3">
    <w:name w:val="WW8Num22z3"/>
    <w:rsid w:val="0037324B"/>
    <w:rPr>
      <w:rFonts w:ascii="Symbol" w:hAnsi="Symbol"/>
    </w:rPr>
  </w:style>
  <w:style w:type="character" w:customStyle="1" w:styleId="WW8Num23z0">
    <w:name w:val="WW8Num23z0"/>
    <w:rsid w:val="0037324B"/>
    <w:rPr>
      <w:rFonts w:ascii="Symbol" w:hAnsi="Symbol"/>
    </w:rPr>
  </w:style>
  <w:style w:type="character" w:customStyle="1" w:styleId="WW8Num23z1">
    <w:name w:val="WW8Num23z1"/>
    <w:rsid w:val="0037324B"/>
    <w:rPr>
      <w:rFonts w:ascii="Courier New" w:hAnsi="Courier New"/>
    </w:rPr>
  </w:style>
  <w:style w:type="character" w:customStyle="1" w:styleId="WW8Num23z2">
    <w:name w:val="WW8Num23z2"/>
    <w:rsid w:val="0037324B"/>
    <w:rPr>
      <w:rFonts w:ascii="Wingdings" w:hAnsi="Wingdings"/>
    </w:rPr>
  </w:style>
  <w:style w:type="character" w:customStyle="1" w:styleId="WW8Num23z3">
    <w:name w:val="WW8Num23z3"/>
    <w:rsid w:val="0037324B"/>
    <w:rPr>
      <w:rFonts w:ascii="Symbol" w:hAnsi="Symbol"/>
    </w:rPr>
  </w:style>
  <w:style w:type="character" w:customStyle="1" w:styleId="WW8Num24z0">
    <w:name w:val="WW8Num24z0"/>
    <w:rsid w:val="0037324B"/>
    <w:rPr>
      <w:rFonts w:ascii="Wingdings" w:hAnsi="Wingdings"/>
      <w:b/>
    </w:rPr>
  </w:style>
  <w:style w:type="character" w:customStyle="1" w:styleId="WW8Num24z1">
    <w:name w:val="WW8Num24z1"/>
    <w:rsid w:val="0037324B"/>
  </w:style>
  <w:style w:type="character" w:customStyle="1" w:styleId="WW8Num24z2">
    <w:name w:val="WW8Num24z2"/>
    <w:rsid w:val="0037324B"/>
  </w:style>
  <w:style w:type="character" w:customStyle="1" w:styleId="WW8Num24z3">
    <w:name w:val="WW8Num24z3"/>
    <w:rsid w:val="0037324B"/>
  </w:style>
  <w:style w:type="character" w:customStyle="1" w:styleId="WW8Num24z4">
    <w:name w:val="WW8Num24z4"/>
    <w:rsid w:val="0037324B"/>
  </w:style>
  <w:style w:type="character" w:customStyle="1" w:styleId="WW8Num24z5">
    <w:name w:val="WW8Num24z5"/>
    <w:rsid w:val="0037324B"/>
  </w:style>
  <w:style w:type="character" w:customStyle="1" w:styleId="WW8Num24z6">
    <w:name w:val="WW8Num24z6"/>
    <w:rsid w:val="0037324B"/>
  </w:style>
  <w:style w:type="character" w:customStyle="1" w:styleId="WW8Num24z7">
    <w:name w:val="WW8Num24z7"/>
    <w:rsid w:val="0037324B"/>
  </w:style>
  <w:style w:type="character" w:customStyle="1" w:styleId="WW8Num24z8">
    <w:name w:val="WW8Num24z8"/>
    <w:rsid w:val="0037324B"/>
  </w:style>
  <w:style w:type="character" w:customStyle="1" w:styleId="WW8Num25z0">
    <w:name w:val="WW8Num25z0"/>
    <w:rsid w:val="0037324B"/>
    <w:rPr>
      <w:rFonts w:ascii="Wingdings" w:hAnsi="Wingdings"/>
      <w:color w:val="990000"/>
      <w:spacing w:val="0"/>
      <w:w w:val="100"/>
      <w:position w:val="0"/>
      <w:sz w:val="28"/>
      <w:u w:val="none"/>
      <w:vertAlign w:val="baseline"/>
      <w:lang w:val="el-GR"/>
    </w:rPr>
  </w:style>
  <w:style w:type="character" w:customStyle="1" w:styleId="WW8Num25z1">
    <w:name w:val="WW8Num25z1"/>
    <w:rsid w:val="0037324B"/>
    <w:rPr>
      <w:rFonts w:ascii="Courier New" w:hAnsi="Courier New"/>
    </w:rPr>
  </w:style>
  <w:style w:type="character" w:customStyle="1" w:styleId="WW8Num25z2">
    <w:name w:val="WW8Num25z2"/>
    <w:rsid w:val="0037324B"/>
    <w:rPr>
      <w:rFonts w:ascii="Wingdings" w:hAnsi="Wingdings"/>
    </w:rPr>
  </w:style>
  <w:style w:type="character" w:customStyle="1" w:styleId="WW8Num25z3">
    <w:name w:val="WW8Num25z3"/>
    <w:rsid w:val="0037324B"/>
    <w:rPr>
      <w:rFonts w:ascii="Symbol" w:hAnsi="Symbol"/>
    </w:rPr>
  </w:style>
  <w:style w:type="character" w:customStyle="1" w:styleId="WW8Num26z0">
    <w:name w:val="WW8Num26z0"/>
    <w:rsid w:val="0037324B"/>
    <w:rPr>
      <w:rFonts w:ascii="Wingdings" w:hAnsi="Wingdings"/>
    </w:rPr>
  </w:style>
  <w:style w:type="character" w:customStyle="1" w:styleId="WW8Num26z1">
    <w:name w:val="WW8Num26z1"/>
    <w:rsid w:val="0037324B"/>
    <w:rPr>
      <w:rFonts w:ascii="Courier New" w:hAnsi="Courier New"/>
    </w:rPr>
  </w:style>
  <w:style w:type="character" w:customStyle="1" w:styleId="WW8Num26z3">
    <w:name w:val="WW8Num26z3"/>
    <w:rsid w:val="0037324B"/>
    <w:rPr>
      <w:rFonts w:ascii="Symbol" w:hAnsi="Symbol"/>
    </w:rPr>
  </w:style>
  <w:style w:type="character" w:customStyle="1" w:styleId="WW8Num27z0">
    <w:name w:val="WW8Num27z0"/>
    <w:rsid w:val="0037324B"/>
    <w:rPr>
      <w:rFonts w:ascii="Wingdings" w:hAnsi="Wingdings"/>
      <w:color w:val="990000"/>
      <w:spacing w:val="0"/>
      <w:w w:val="100"/>
      <w:position w:val="0"/>
      <w:sz w:val="28"/>
      <w:u w:val="none"/>
      <w:vertAlign w:val="baseline"/>
      <w:lang w:val="el-GR"/>
    </w:rPr>
  </w:style>
  <w:style w:type="character" w:customStyle="1" w:styleId="WW8Num27z1">
    <w:name w:val="WW8Num27z1"/>
    <w:rsid w:val="0037324B"/>
    <w:rPr>
      <w:rFonts w:ascii="Courier New" w:hAnsi="Courier New"/>
    </w:rPr>
  </w:style>
  <w:style w:type="character" w:customStyle="1" w:styleId="WW8Num27z2">
    <w:name w:val="WW8Num27z2"/>
    <w:rsid w:val="0037324B"/>
    <w:rPr>
      <w:rFonts w:ascii="Wingdings" w:hAnsi="Wingdings"/>
    </w:rPr>
  </w:style>
  <w:style w:type="character" w:customStyle="1" w:styleId="WW8Num27z3">
    <w:name w:val="WW8Num27z3"/>
    <w:rsid w:val="0037324B"/>
    <w:rPr>
      <w:rFonts w:ascii="Symbol" w:hAnsi="Symbol"/>
    </w:rPr>
  </w:style>
  <w:style w:type="character" w:customStyle="1" w:styleId="WW8Num28z0">
    <w:name w:val="WW8Num28z0"/>
    <w:rsid w:val="0037324B"/>
    <w:rPr>
      <w:rFonts w:ascii="Arial" w:hAnsi="Arial"/>
      <w:color w:val="990000"/>
      <w:spacing w:val="0"/>
      <w:w w:val="100"/>
      <w:position w:val="0"/>
      <w:sz w:val="28"/>
      <w:u w:val="none"/>
      <w:vertAlign w:val="baseline"/>
    </w:rPr>
  </w:style>
  <w:style w:type="character" w:customStyle="1" w:styleId="WW8Num28z2">
    <w:name w:val="WW8Num28z2"/>
    <w:rsid w:val="0037324B"/>
    <w:rPr>
      <w:rFonts w:ascii="Wingdings" w:hAnsi="Wingdings"/>
    </w:rPr>
  </w:style>
  <w:style w:type="character" w:customStyle="1" w:styleId="WW8Num28z3">
    <w:name w:val="WW8Num28z3"/>
    <w:rsid w:val="0037324B"/>
    <w:rPr>
      <w:rFonts w:ascii="Symbol" w:hAnsi="Symbol"/>
    </w:rPr>
  </w:style>
  <w:style w:type="character" w:customStyle="1" w:styleId="WW8Num28z4">
    <w:name w:val="WW8Num28z4"/>
    <w:rsid w:val="0037324B"/>
    <w:rPr>
      <w:rFonts w:ascii="Courier New" w:hAnsi="Courier New"/>
    </w:rPr>
  </w:style>
  <w:style w:type="character" w:customStyle="1" w:styleId="WW8Num29z0">
    <w:name w:val="WW8Num29z0"/>
    <w:rsid w:val="0037324B"/>
    <w:rPr>
      <w:rFonts w:ascii="Arial" w:hAnsi="Arial"/>
      <w:color w:val="990000"/>
      <w:spacing w:val="0"/>
      <w:w w:val="100"/>
      <w:position w:val="0"/>
      <w:sz w:val="28"/>
      <w:u w:val="none"/>
      <w:vertAlign w:val="baseline"/>
      <w:lang w:val="el-GR"/>
    </w:rPr>
  </w:style>
  <w:style w:type="character" w:customStyle="1" w:styleId="WW8Num29z1">
    <w:name w:val="WW8Num29z1"/>
    <w:rsid w:val="0037324B"/>
    <w:rPr>
      <w:rFonts w:ascii="Courier New" w:hAnsi="Courier New"/>
    </w:rPr>
  </w:style>
  <w:style w:type="character" w:customStyle="1" w:styleId="WW8Num29z2">
    <w:name w:val="WW8Num29z2"/>
    <w:rsid w:val="0037324B"/>
    <w:rPr>
      <w:rFonts w:ascii="Wingdings" w:hAnsi="Wingdings"/>
    </w:rPr>
  </w:style>
  <w:style w:type="character" w:customStyle="1" w:styleId="WW8Num29z3">
    <w:name w:val="WW8Num29z3"/>
    <w:rsid w:val="0037324B"/>
    <w:rPr>
      <w:rFonts w:ascii="Symbol" w:hAnsi="Symbol"/>
    </w:rPr>
  </w:style>
  <w:style w:type="character" w:customStyle="1" w:styleId="WW8Num30z0">
    <w:name w:val="WW8Num30z0"/>
    <w:rsid w:val="0037324B"/>
    <w:rPr>
      <w:rFonts w:ascii="Wingdings" w:hAnsi="Wingdings"/>
    </w:rPr>
  </w:style>
  <w:style w:type="character" w:customStyle="1" w:styleId="WW8Num30z1">
    <w:name w:val="WW8Num30z1"/>
    <w:rsid w:val="0037324B"/>
    <w:rPr>
      <w:rFonts w:ascii="Courier New" w:hAnsi="Courier New"/>
    </w:rPr>
  </w:style>
  <w:style w:type="character" w:customStyle="1" w:styleId="WW8Num30z3">
    <w:name w:val="WW8Num30z3"/>
    <w:rsid w:val="0037324B"/>
    <w:rPr>
      <w:rFonts w:ascii="Symbol" w:hAnsi="Symbol"/>
    </w:rPr>
  </w:style>
  <w:style w:type="character" w:customStyle="1" w:styleId="WW8Num31z0">
    <w:name w:val="WW8Num31z0"/>
    <w:rsid w:val="0037324B"/>
    <w:rPr>
      <w:rFonts w:ascii="Arial" w:hAnsi="Arial"/>
      <w:color w:val="990000"/>
      <w:spacing w:val="0"/>
      <w:w w:val="100"/>
      <w:position w:val="0"/>
      <w:sz w:val="28"/>
      <w:u w:val="none"/>
      <w:vertAlign w:val="baseline"/>
    </w:rPr>
  </w:style>
  <w:style w:type="character" w:customStyle="1" w:styleId="WW8Num31z1">
    <w:name w:val="WW8Num31z1"/>
    <w:rsid w:val="0037324B"/>
    <w:rPr>
      <w:rFonts w:ascii="Courier New" w:hAnsi="Courier New"/>
    </w:rPr>
  </w:style>
  <w:style w:type="character" w:customStyle="1" w:styleId="WW8Num31z2">
    <w:name w:val="WW8Num31z2"/>
    <w:rsid w:val="0037324B"/>
    <w:rPr>
      <w:rFonts w:ascii="Wingdings" w:hAnsi="Wingdings"/>
    </w:rPr>
  </w:style>
  <w:style w:type="character" w:customStyle="1" w:styleId="WW8Num31z3">
    <w:name w:val="WW8Num31z3"/>
    <w:rsid w:val="0037324B"/>
    <w:rPr>
      <w:rFonts w:ascii="Symbol" w:hAnsi="Symbol"/>
    </w:rPr>
  </w:style>
  <w:style w:type="character" w:customStyle="1" w:styleId="WW8Num32z0">
    <w:name w:val="WW8Num32z0"/>
    <w:rsid w:val="0037324B"/>
    <w:rPr>
      <w:rFonts w:ascii="Courier New" w:hAnsi="Courier New"/>
      <w:sz w:val="14"/>
    </w:rPr>
  </w:style>
  <w:style w:type="character" w:customStyle="1" w:styleId="WW8Num32z1">
    <w:name w:val="WW8Num32z1"/>
    <w:rsid w:val="0037324B"/>
    <w:rPr>
      <w:rFonts w:ascii="Symbol" w:hAnsi="Symbol"/>
    </w:rPr>
  </w:style>
  <w:style w:type="character" w:customStyle="1" w:styleId="WW8Num32z2">
    <w:name w:val="WW8Num32z2"/>
    <w:rsid w:val="0037324B"/>
    <w:rPr>
      <w:rFonts w:ascii="Arial Narrow" w:hAnsi="Arial Narrow"/>
    </w:rPr>
  </w:style>
  <w:style w:type="character" w:customStyle="1" w:styleId="WW8Num32z4">
    <w:name w:val="WW8Num32z4"/>
    <w:rsid w:val="0037324B"/>
    <w:rPr>
      <w:rFonts w:ascii="Courier New" w:hAnsi="Courier New"/>
    </w:rPr>
  </w:style>
  <w:style w:type="character" w:customStyle="1" w:styleId="WW8Num32z5">
    <w:name w:val="WW8Num32z5"/>
    <w:rsid w:val="0037324B"/>
    <w:rPr>
      <w:rFonts w:ascii="Wingdings" w:hAnsi="Wingdings"/>
    </w:rPr>
  </w:style>
  <w:style w:type="character" w:customStyle="1" w:styleId="WW8Num33z0">
    <w:name w:val="WW8Num33z0"/>
    <w:rsid w:val="0037324B"/>
  </w:style>
  <w:style w:type="character" w:customStyle="1" w:styleId="WW8Num34z0">
    <w:name w:val="WW8Num34z0"/>
    <w:rsid w:val="0037324B"/>
    <w:rPr>
      <w:sz w:val="22"/>
    </w:rPr>
  </w:style>
  <w:style w:type="character" w:customStyle="1" w:styleId="WW8Num34z1">
    <w:name w:val="WW8Num34z1"/>
    <w:rsid w:val="0037324B"/>
  </w:style>
  <w:style w:type="character" w:customStyle="1" w:styleId="WW8Num34z2">
    <w:name w:val="WW8Num34z2"/>
    <w:rsid w:val="0037324B"/>
  </w:style>
  <w:style w:type="character" w:customStyle="1" w:styleId="WW8Num34z3">
    <w:name w:val="WW8Num34z3"/>
    <w:rsid w:val="0037324B"/>
  </w:style>
  <w:style w:type="character" w:customStyle="1" w:styleId="WW8Num34z4">
    <w:name w:val="WW8Num34z4"/>
    <w:rsid w:val="0037324B"/>
  </w:style>
  <w:style w:type="character" w:customStyle="1" w:styleId="WW8Num34z5">
    <w:name w:val="WW8Num34z5"/>
    <w:rsid w:val="0037324B"/>
  </w:style>
  <w:style w:type="character" w:customStyle="1" w:styleId="WW8Num34z6">
    <w:name w:val="WW8Num34z6"/>
    <w:rsid w:val="0037324B"/>
  </w:style>
  <w:style w:type="character" w:customStyle="1" w:styleId="WW8Num34z7">
    <w:name w:val="WW8Num34z7"/>
    <w:rsid w:val="0037324B"/>
  </w:style>
  <w:style w:type="character" w:customStyle="1" w:styleId="WW8Num34z8">
    <w:name w:val="WW8Num34z8"/>
    <w:rsid w:val="0037324B"/>
  </w:style>
  <w:style w:type="character" w:customStyle="1" w:styleId="WW8Num35z0">
    <w:name w:val="WW8Num35z0"/>
    <w:rsid w:val="0037324B"/>
    <w:rPr>
      <w:rFonts w:ascii="Wingdings" w:hAnsi="Wingdings"/>
      <w:color w:val="800000"/>
      <w:sz w:val="16"/>
    </w:rPr>
  </w:style>
  <w:style w:type="character" w:customStyle="1" w:styleId="WW8Num35z1">
    <w:name w:val="WW8Num35z1"/>
    <w:rsid w:val="0037324B"/>
    <w:rPr>
      <w:rFonts w:ascii="Courier New" w:hAnsi="Courier New"/>
    </w:rPr>
  </w:style>
  <w:style w:type="character" w:customStyle="1" w:styleId="WW8Num35z2">
    <w:name w:val="WW8Num35z2"/>
    <w:rsid w:val="0037324B"/>
    <w:rPr>
      <w:rFonts w:ascii="Wingdings" w:hAnsi="Wingdings"/>
    </w:rPr>
  </w:style>
  <w:style w:type="character" w:customStyle="1" w:styleId="WW8Num35z3">
    <w:name w:val="WW8Num35z3"/>
    <w:rsid w:val="0037324B"/>
    <w:rPr>
      <w:rFonts w:ascii="Symbol" w:hAnsi="Symbol"/>
    </w:rPr>
  </w:style>
  <w:style w:type="character" w:customStyle="1" w:styleId="WW8Num36z0">
    <w:name w:val="WW8Num36z0"/>
    <w:rsid w:val="0037324B"/>
    <w:rPr>
      <w:rFonts w:ascii="Wingdings" w:hAnsi="Wingdings"/>
      <w:color w:val="990000"/>
      <w:spacing w:val="0"/>
      <w:w w:val="100"/>
      <w:position w:val="0"/>
      <w:sz w:val="28"/>
      <w:u w:val="none"/>
      <w:vertAlign w:val="baseline"/>
      <w:lang w:val="el-GR"/>
    </w:rPr>
  </w:style>
  <w:style w:type="character" w:customStyle="1" w:styleId="WW8Num36z1">
    <w:name w:val="WW8Num36z1"/>
    <w:rsid w:val="0037324B"/>
  </w:style>
  <w:style w:type="character" w:customStyle="1" w:styleId="WW8Num36z2">
    <w:name w:val="WW8Num36z2"/>
    <w:rsid w:val="0037324B"/>
  </w:style>
  <w:style w:type="character" w:customStyle="1" w:styleId="WW8Num36z3">
    <w:name w:val="WW8Num36z3"/>
    <w:rsid w:val="0037324B"/>
  </w:style>
  <w:style w:type="character" w:customStyle="1" w:styleId="WW8Num36z4">
    <w:name w:val="WW8Num36z4"/>
    <w:rsid w:val="0037324B"/>
  </w:style>
  <w:style w:type="character" w:customStyle="1" w:styleId="WW8Num36z5">
    <w:name w:val="WW8Num36z5"/>
    <w:rsid w:val="0037324B"/>
  </w:style>
  <w:style w:type="character" w:customStyle="1" w:styleId="WW8Num36z6">
    <w:name w:val="WW8Num36z6"/>
    <w:rsid w:val="0037324B"/>
  </w:style>
  <w:style w:type="character" w:customStyle="1" w:styleId="WW8Num36z7">
    <w:name w:val="WW8Num36z7"/>
    <w:rsid w:val="0037324B"/>
  </w:style>
  <w:style w:type="character" w:customStyle="1" w:styleId="WW8Num36z8">
    <w:name w:val="WW8Num36z8"/>
    <w:rsid w:val="0037324B"/>
  </w:style>
  <w:style w:type="character" w:customStyle="1" w:styleId="WW8Num37z0">
    <w:name w:val="WW8Num37z0"/>
    <w:rsid w:val="0037324B"/>
    <w:rPr>
      <w:rFonts w:ascii="Wingdings" w:hAnsi="Wingdings"/>
      <w:color w:val="990000"/>
      <w:spacing w:val="0"/>
      <w:w w:val="100"/>
      <w:position w:val="0"/>
      <w:sz w:val="28"/>
      <w:u w:val="none"/>
      <w:vertAlign w:val="baseline"/>
      <w:lang w:val="el-GR"/>
    </w:rPr>
  </w:style>
  <w:style w:type="character" w:customStyle="1" w:styleId="WW8Num37z1">
    <w:name w:val="WW8Num37z1"/>
    <w:rsid w:val="0037324B"/>
    <w:rPr>
      <w:rFonts w:ascii="Courier New" w:hAnsi="Courier New"/>
    </w:rPr>
  </w:style>
  <w:style w:type="character" w:customStyle="1" w:styleId="WW8Num37z2">
    <w:name w:val="WW8Num37z2"/>
    <w:rsid w:val="0037324B"/>
    <w:rPr>
      <w:rFonts w:ascii="Wingdings" w:hAnsi="Wingdings"/>
    </w:rPr>
  </w:style>
  <w:style w:type="character" w:customStyle="1" w:styleId="WW8Num37z3">
    <w:name w:val="WW8Num37z3"/>
    <w:rsid w:val="0037324B"/>
    <w:rPr>
      <w:rFonts w:ascii="Symbol" w:hAnsi="Symbol"/>
    </w:rPr>
  </w:style>
  <w:style w:type="character" w:customStyle="1" w:styleId="WW8Num38z0">
    <w:name w:val="WW8Num38z0"/>
    <w:rsid w:val="0037324B"/>
    <w:rPr>
      <w:rFonts w:ascii="Wingdings" w:hAnsi="Wingdings"/>
      <w:color w:val="990000"/>
      <w:spacing w:val="0"/>
      <w:w w:val="100"/>
      <w:position w:val="0"/>
      <w:sz w:val="28"/>
      <w:u w:val="none"/>
      <w:vertAlign w:val="baseline"/>
      <w:lang w:val="el-GR"/>
    </w:rPr>
  </w:style>
  <w:style w:type="character" w:customStyle="1" w:styleId="WW8Num38z1">
    <w:name w:val="WW8Num38z1"/>
    <w:rsid w:val="0037324B"/>
    <w:rPr>
      <w:rFonts w:ascii="Courier New" w:hAnsi="Courier New"/>
    </w:rPr>
  </w:style>
  <w:style w:type="character" w:customStyle="1" w:styleId="WW8Num38z2">
    <w:name w:val="WW8Num38z2"/>
    <w:rsid w:val="0037324B"/>
    <w:rPr>
      <w:rFonts w:ascii="Wingdings" w:hAnsi="Wingdings"/>
    </w:rPr>
  </w:style>
  <w:style w:type="character" w:customStyle="1" w:styleId="WW8Num38z3">
    <w:name w:val="WW8Num38z3"/>
    <w:rsid w:val="0037324B"/>
    <w:rPr>
      <w:rFonts w:ascii="Symbol" w:hAnsi="Symbol"/>
    </w:rPr>
  </w:style>
  <w:style w:type="character" w:customStyle="1" w:styleId="WW8Num39z0">
    <w:name w:val="WW8Num39z0"/>
    <w:rsid w:val="0037324B"/>
    <w:rPr>
      <w:rFonts w:ascii="Wingdings" w:hAnsi="Wingdings"/>
      <w:color w:val="990000"/>
      <w:spacing w:val="0"/>
      <w:w w:val="100"/>
      <w:position w:val="0"/>
      <w:sz w:val="28"/>
      <w:u w:val="none"/>
      <w:vertAlign w:val="baseline"/>
      <w:lang w:val="el-GR"/>
    </w:rPr>
  </w:style>
  <w:style w:type="character" w:customStyle="1" w:styleId="WW8Num39z1">
    <w:name w:val="WW8Num39z1"/>
    <w:rsid w:val="0037324B"/>
    <w:rPr>
      <w:rFonts w:ascii="Courier New" w:hAnsi="Courier New"/>
    </w:rPr>
  </w:style>
  <w:style w:type="character" w:customStyle="1" w:styleId="WW8Num39z2">
    <w:name w:val="WW8Num39z2"/>
    <w:rsid w:val="0037324B"/>
    <w:rPr>
      <w:rFonts w:ascii="Wingdings" w:hAnsi="Wingdings"/>
    </w:rPr>
  </w:style>
  <w:style w:type="character" w:customStyle="1" w:styleId="WW8Num39z3">
    <w:name w:val="WW8Num39z3"/>
    <w:rsid w:val="0037324B"/>
    <w:rPr>
      <w:rFonts w:ascii="Symbol" w:hAnsi="Symbol"/>
    </w:rPr>
  </w:style>
  <w:style w:type="character" w:customStyle="1" w:styleId="11">
    <w:name w:val="Προεπιλεγμένη γραμματοσειρά1"/>
    <w:rsid w:val="0037324B"/>
  </w:style>
  <w:style w:type="character" w:customStyle="1" w:styleId="1Char">
    <w:name w:val="Επικεφαλίδα 1 Char"/>
    <w:rsid w:val="0037324B"/>
    <w:rPr>
      <w:rFonts w:ascii="Arial Narrow" w:hAnsi="Arial Narrow"/>
      <w:b/>
      <w:sz w:val="28"/>
      <w:shd w:val="clear" w:color="auto" w:fill="D9D9D9"/>
    </w:rPr>
  </w:style>
  <w:style w:type="character" w:customStyle="1" w:styleId="2Char">
    <w:name w:val="Επικεφαλίδα 2 Char"/>
    <w:rsid w:val="0037324B"/>
    <w:rPr>
      <w:rFonts w:ascii="Arial Narrow" w:hAnsi="Arial Narrow"/>
      <w:b/>
      <w:color w:val="CD6209"/>
      <w:sz w:val="26"/>
    </w:rPr>
  </w:style>
  <w:style w:type="character" w:customStyle="1" w:styleId="3Char">
    <w:name w:val="Επικεφαλίδα 3 Char"/>
    <w:rsid w:val="0037324B"/>
    <w:rPr>
      <w:rFonts w:ascii="Arial Narrow" w:hAnsi="Arial Narrow"/>
      <w:b/>
      <w:sz w:val="24"/>
    </w:rPr>
  </w:style>
  <w:style w:type="character" w:customStyle="1" w:styleId="4Char">
    <w:name w:val="Επικεφαλίδα 4 Char"/>
    <w:rsid w:val="0037324B"/>
    <w:rPr>
      <w:rFonts w:ascii="Arial Narrow" w:hAnsi="Arial Narrow"/>
      <w:b/>
      <w:i/>
      <w:color w:val="4F81BD"/>
      <w:sz w:val="24"/>
    </w:rPr>
  </w:style>
  <w:style w:type="character" w:customStyle="1" w:styleId="5Char">
    <w:name w:val="Επικεφαλίδα 5 Char"/>
    <w:rsid w:val="0037324B"/>
    <w:rPr>
      <w:rFonts w:ascii="Arial Narrow" w:hAnsi="Arial Narrow"/>
      <w:color w:val="990000"/>
      <w:sz w:val="24"/>
    </w:rPr>
  </w:style>
  <w:style w:type="character" w:customStyle="1" w:styleId="6Char">
    <w:name w:val="Επικεφαλίδα 6 Char"/>
    <w:rsid w:val="0037324B"/>
    <w:rPr>
      <w:rFonts w:ascii="Cambria" w:hAnsi="Cambria"/>
      <w:i/>
      <w:color w:val="243F60"/>
      <w:sz w:val="24"/>
    </w:rPr>
  </w:style>
  <w:style w:type="character" w:customStyle="1" w:styleId="7Char">
    <w:name w:val="Επικεφαλίδα 7 Char"/>
    <w:rsid w:val="0037324B"/>
    <w:rPr>
      <w:rFonts w:ascii="Cambria" w:hAnsi="Cambria"/>
      <w:i/>
      <w:color w:val="404040"/>
      <w:sz w:val="24"/>
    </w:rPr>
  </w:style>
  <w:style w:type="character" w:customStyle="1" w:styleId="8Char">
    <w:name w:val="Επικεφαλίδα 8 Char"/>
    <w:rsid w:val="0037324B"/>
    <w:rPr>
      <w:rFonts w:ascii="Cambria" w:hAnsi="Cambria"/>
      <w:color w:val="404040"/>
    </w:rPr>
  </w:style>
  <w:style w:type="character" w:customStyle="1" w:styleId="9Char">
    <w:name w:val="Επικεφαλίδα 9 Char"/>
    <w:rsid w:val="0037324B"/>
    <w:rPr>
      <w:rFonts w:ascii="Cambria" w:hAnsi="Cambria"/>
      <w:i/>
      <w:color w:val="404040"/>
    </w:rPr>
  </w:style>
  <w:style w:type="character" w:customStyle="1" w:styleId="Char">
    <w:name w:val="Κεφαλίδα Char"/>
    <w:rsid w:val="0037324B"/>
    <w:rPr>
      <w:rFonts w:ascii="Arial Narrow" w:hAnsi="Arial Narrow"/>
      <w:sz w:val="18"/>
    </w:rPr>
  </w:style>
  <w:style w:type="character" w:customStyle="1" w:styleId="Char0">
    <w:name w:val="Υποσέλιδο Char"/>
    <w:rsid w:val="0037324B"/>
    <w:rPr>
      <w:rFonts w:ascii="Arial Narrow" w:hAnsi="Arial Narrow"/>
      <w:sz w:val="18"/>
    </w:rPr>
  </w:style>
  <w:style w:type="character" w:customStyle="1" w:styleId="Char2">
    <w:name w:val="Κείμενο σημείωσης τέλους Char"/>
    <w:rsid w:val="0037324B"/>
    <w:rPr>
      <w:rFonts w:ascii="Arial Narrow" w:hAnsi="Arial Narrow"/>
    </w:rPr>
  </w:style>
  <w:style w:type="character" w:customStyle="1" w:styleId="a5">
    <w:name w:val="Σύμβολα σημείωσης τέλους"/>
    <w:rsid w:val="0037324B"/>
    <w:rPr>
      <w:vertAlign w:val="superscript"/>
    </w:rPr>
  </w:style>
  <w:style w:type="character" w:styleId="-">
    <w:name w:val="Hyperlink"/>
    <w:rsid w:val="0037324B"/>
    <w:rPr>
      <w:rFonts w:cs="Times New Roman"/>
      <w:color w:val="0000FF"/>
      <w:u w:val="single"/>
    </w:rPr>
  </w:style>
  <w:style w:type="character" w:customStyle="1" w:styleId="Char3">
    <w:name w:val="Κείμενο υποσημείωσης Char"/>
    <w:rsid w:val="0037324B"/>
    <w:rPr>
      <w:rFonts w:ascii="Arial Narrow" w:hAnsi="Arial Narrow"/>
      <w:sz w:val="20"/>
    </w:rPr>
  </w:style>
  <w:style w:type="character" w:customStyle="1" w:styleId="Char4">
    <w:name w:val="Χάρτης εγγράφου Char"/>
    <w:rsid w:val="0037324B"/>
    <w:rPr>
      <w:rFonts w:ascii="Times New Roman" w:hAnsi="Times New Roman"/>
      <w:sz w:val="2"/>
    </w:rPr>
  </w:style>
  <w:style w:type="character" w:customStyle="1" w:styleId="Char5">
    <w:name w:val="Λίστα με κουκκίδες Char"/>
    <w:uiPriority w:val="99"/>
    <w:rsid w:val="0037324B"/>
    <w:rPr>
      <w:rFonts w:ascii="Arial Narrow" w:hAnsi="Arial Narrow"/>
      <w:sz w:val="24"/>
    </w:rPr>
  </w:style>
  <w:style w:type="character" w:customStyle="1" w:styleId="Char6">
    <w:name w:val="Κείμενο πλαισίου Char"/>
    <w:rsid w:val="0037324B"/>
    <w:rPr>
      <w:rFonts w:ascii="Tahoma" w:hAnsi="Tahoma"/>
      <w:sz w:val="16"/>
    </w:rPr>
  </w:style>
  <w:style w:type="character" w:customStyle="1" w:styleId="IntroChar">
    <w:name w:val="Intro Char"/>
    <w:rsid w:val="0037324B"/>
    <w:rPr>
      <w:rFonts w:ascii="Arial Narrow" w:hAnsi="Arial Narrow"/>
      <w:color w:val="990000"/>
      <w:sz w:val="28"/>
      <w:shd w:val="clear" w:color="auto" w:fill="D9D9D9"/>
    </w:rPr>
  </w:style>
  <w:style w:type="character" w:customStyle="1" w:styleId="Intro2">
    <w:name w:val="Intro 2"/>
    <w:rsid w:val="0037324B"/>
    <w:rPr>
      <w:rFonts w:ascii="Arial Narrow" w:hAnsi="Arial Narrow"/>
      <w:color w:val="990000"/>
      <w:sz w:val="26"/>
    </w:rPr>
  </w:style>
  <w:style w:type="character" w:customStyle="1" w:styleId="12">
    <w:name w:val="Παραπομπή σχολίου1"/>
    <w:rsid w:val="0037324B"/>
    <w:rPr>
      <w:sz w:val="16"/>
    </w:rPr>
  </w:style>
  <w:style w:type="character" w:customStyle="1" w:styleId="Char7">
    <w:name w:val="Κείμενο σχολίου Char"/>
    <w:rsid w:val="0037324B"/>
    <w:rPr>
      <w:rFonts w:ascii="Arial Narrow" w:hAnsi="Arial Narrow"/>
    </w:rPr>
  </w:style>
  <w:style w:type="character" w:customStyle="1" w:styleId="Char8">
    <w:name w:val="Θέμα σχολίου Char"/>
    <w:rsid w:val="0037324B"/>
    <w:rPr>
      <w:rFonts w:ascii="Arial Narrow" w:hAnsi="Arial Narrow"/>
      <w:b/>
    </w:rPr>
  </w:style>
  <w:style w:type="character" w:customStyle="1" w:styleId="Char9">
    <w:name w:val="Τίτλος Char"/>
    <w:rsid w:val="0037324B"/>
    <w:rPr>
      <w:rFonts w:ascii="Arial Narrow" w:hAnsi="Arial Narrow"/>
      <w:b/>
      <w:color w:val="990000"/>
      <w:sz w:val="26"/>
    </w:rPr>
  </w:style>
  <w:style w:type="character" w:customStyle="1" w:styleId="a6">
    <w:name w:val="Σύμβολο υποσημείωσης"/>
    <w:rsid w:val="0037324B"/>
    <w:rPr>
      <w:vertAlign w:val="superscript"/>
    </w:rPr>
  </w:style>
  <w:style w:type="character" w:styleId="-0">
    <w:name w:val="FollowedHyperlink"/>
    <w:rsid w:val="0037324B"/>
    <w:rPr>
      <w:rFonts w:cs="Times New Roman"/>
      <w:color w:val="800080"/>
      <w:u w:val="single"/>
    </w:rPr>
  </w:style>
  <w:style w:type="character" w:customStyle="1" w:styleId="Chara">
    <w:name w:val="Σώμα κειμένου Char"/>
    <w:rsid w:val="0037324B"/>
    <w:rPr>
      <w:rFonts w:ascii="Times New Roman" w:hAnsi="Times New Roman"/>
      <w:sz w:val="22"/>
      <w:lang w:val="en-US"/>
    </w:rPr>
  </w:style>
  <w:style w:type="character" w:customStyle="1" w:styleId="a7">
    <w:name w:val="Χαρακτήρες αρίθμησης"/>
    <w:rsid w:val="0037324B"/>
  </w:style>
  <w:style w:type="paragraph" w:customStyle="1" w:styleId="a8">
    <w:name w:val="Επικεφαλίδα"/>
    <w:basedOn w:val="a0"/>
    <w:next w:val="a9"/>
    <w:rsid w:val="0037324B"/>
    <w:pPr>
      <w:keepNext/>
      <w:spacing w:before="240" w:after="120"/>
    </w:pPr>
    <w:rPr>
      <w:rFonts w:ascii="Arial" w:eastAsia="Microsoft YaHei" w:hAnsi="Arial" w:cs="Mangal"/>
      <w:sz w:val="28"/>
      <w:szCs w:val="28"/>
    </w:rPr>
  </w:style>
  <w:style w:type="paragraph" w:styleId="a9">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10"/>
    <w:rsid w:val="0037324B"/>
    <w:pPr>
      <w:spacing w:before="130" w:after="130" w:line="260" w:lineRule="exact"/>
      <w:jc w:val="left"/>
    </w:pPr>
    <w:rPr>
      <w:rFonts w:ascii="Times New Roman" w:hAnsi="Times New Roman" w:cs="Times New Roman"/>
      <w:szCs w:val="20"/>
      <w:lang w:val="en-US"/>
    </w:rPr>
  </w:style>
  <w:style w:type="character" w:customStyle="1" w:styleId="Char10">
    <w:name w:val="Σώμα κειμένου Char1"/>
    <w:aliases w:val="Τίτλος Μελέτης Char,Body Text1 Char,contents Char,body text Char,heading_txt Char,bodytxy2 Char,Body Text - Level 2 Char,bt Char,??2 Char,Oracle Response Char,sp Char,sbs Char,block text Char,1 Char,bt4 Char,body text4 Char,bt5 Char"/>
    <w:link w:val="a9"/>
    <w:locked/>
    <w:rsid w:val="00522C3E"/>
    <w:rPr>
      <w:rFonts w:ascii="Arial Narrow" w:hAnsi="Arial Narrow" w:cs="Arial Narrow"/>
      <w:sz w:val="24"/>
      <w:szCs w:val="24"/>
      <w:lang w:eastAsia="ar-SA" w:bidi="ar-SA"/>
    </w:rPr>
  </w:style>
  <w:style w:type="paragraph" w:styleId="aa">
    <w:name w:val="List"/>
    <w:basedOn w:val="a9"/>
    <w:rsid w:val="0037324B"/>
    <w:rPr>
      <w:rFonts w:cs="Mangal"/>
    </w:rPr>
  </w:style>
  <w:style w:type="paragraph" w:customStyle="1" w:styleId="13">
    <w:name w:val="Λεζάντα1"/>
    <w:basedOn w:val="a0"/>
    <w:rsid w:val="0037324B"/>
    <w:pPr>
      <w:suppressLineNumbers/>
      <w:spacing w:after="120"/>
    </w:pPr>
    <w:rPr>
      <w:rFonts w:cs="Mangal"/>
      <w:i/>
      <w:iCs/>
      <w:sz w:val="24"/>
    </w:rPr>
  </w:style>
  <w:style w:type="paragraph" w:customStyle="1" w:styleId="ab">
    <w:name w:val="Ευρετήριο"/>
    <w:basedOn w:val="a0"/>
    <w:rsid w:val="0037324B"/>
    <w:pPr>
      <w:suppressLineNumbers/>
    </w:pPr>
    <w:rPr>
      <w:rFonts w:cs="Mangal"/>
    </w:rPr>
  </w:style>
  <w:style w:type="paragraph" w:styleId="ac">
    <w:name w:val="header"/>
    <w:basedOn w:val="a0"/>
    <w:link w:val="Char11"/>
    <w:rsid w:val="0037324B"/>
    <w:pPr>
      <w:spacing w:before="40" w:after="40"/>
      <w:jc w:val="left"/>
    </w:pPr>
    <w:rPr>
      <w:sz w:val="18"/>
      <w:szCs w:val="18"/>
    </w:rPr>
  </w:style>
  <w:style w:type="character" w:customStyle="1" w:styleId="Char11">
    <w:name w:val="Κεφαλίδα Char1"/>
    <w:link w:val="ac"/>
    <w:semiHidden/>
    <w:locked/>
    <w:rsid w:val="00522C3E"/>
    <w:rPr>
      <w:rFonts w:ascii="Arial Narrow" w:hAnsi="Arial Narrow" w:cs="Arial Narrow"/>
      <w:sz w:val="24"/>
      <w:szCs w:val="24"/>
      <w:lang w:eastAsia="ar-SA" w:bidi="ar-SA"/>
    </w:rPr>
  </w:style>
  <w:style w:type="paragraph" w:styleId="ad">
    <w:name w:val="footer"/>
    <w:basedOn w:val="ac"/>
    <w:link w:val="Char12"/>
    <w:rsid w:val="0037324B"/>
  </w:style>
  <w:style w:type="character" w:customStyle="1" w:styleId="Char12">
    <w:name w:val="Υποσέλιδο Char1"/>
    <w:link w:val="ad"/>
    <w:semiHidden/>
    <w:locked/>
    <w:rsid w:val="00522C3E"/>
    <w:rPr>
      <w:rFonts w:ascii="Arial Narrow" w:hAnsi="Arial Narrow" w:cs="Arial Narrow"/>
      <w:sz w:val="24"/>
      <w:szCs w:val="24"/>
      <w:lang w:eastAsia="ar-SA" w:bidi="ar-SA"/>
    </w:rPr>
  </w:style>
  <w:style w:type="paragraph" w:styleId="ae">
    <w:name w:val="endnote text"/>
    <w:basedOn w:val="a0"/>
    <w:link w:val="Char13"/>
    <w:rsid w:val="0037324B"/>
    <w:pPr>
      <w:spacing w:before="0"/>
    </w:pPr>
    <w:rPr>
      <w:sz w:val="20"/>
      <w:szCs w:val="20"/>
    </w:rPr>
  </w:style>
  <w:style w:type="character" w:customStyle="1" w:styleId="Char13">
    <w:name w:val="Κείμενο σημείωσης τέλους Char1"/>
    <w:link w:val="ae"/>
    <w:semiHidden/>
    <w:locked/>
    <w:rsid w:val="00522C3E"/>
    <w:rPr>
      <w:rFonts w:ascii="Arial Narrow" w:hAnsi="Arial Narrow" w:cs="Arial Narrow"/>
      <w:sz w:val="20"/>
      <w:szCs w:val="20"/>
      <w:lang w:eastAsia="ar-SA" w:bidi="ar-SA"/>
    </w:rPr>
  </w:style>
  <w:style w:type="paragraph" w:styleId="14">
    <w:name w:val="toc 1"/>
    <w:basedOn w:val="a0"/>
    <w:next w:val="a0"/>
    <w:rsid w:val="0037324B"/>
    <w:pPr>
      <w:shd w:val="clear" w:color="auto" w:fill="D9D9D9"/>
      <w:spacing w:before="240"/>
      <w:ind w:left="426" w:hanging="426"/>
    </w:pPr>
    <w:rPr>
      <w:b/>
      <w:color w:val="800000"/>
      <w:sz w:val="24"/>
    </w:rPr>
  </w:style>
  <w:style w:type="paragraph" w:styleId="22">
    <w:name w:val="toc 2"/>
    <w:basedOn w:val="a0"/>
    <w:next w:val="a0"/>
    <w:rsid w:val="0037324B"/>
    <w:pPr>
      <w:ind w:left="850" w:hanging="425"/>
    </w:pPr>
    <w:rPr>
      <w:b/>
      <w:color w:val="800000"/>
      <w:lang w:val="en-US"/>
    </w:rPr>
  </w:style>
  <w:style w:type="paragraph" w:styleId="30">
    <w:name w:val="toc 3"/>
    <w:basedOn w:val="a0"/>
    <w:next w:val="a0"/>
    <w:rsid w:val="0037324B"/>
    <w:pPr>
      <w:spacing w:before="60"/>
      <w:ind w:left="1418" w:hanging="567"/>
    </w:pPr>
  </w:style>
  <w:style w:type="paragraph" w:customStyle="1" w:styleId="Intro">
    <w:name w:val="Intro"/>
    <w:basedOn w:val="1"/>
    <w:rsid w:val="0037324B"/>
    <w:pPr>
      <w:numPr>
        <w:numId w:val="0"/>
      </w:numPr>
    </w:pPr>
    <w:rPr>
      <w:b w:val="0"/>
      <w:bCs w:val="0"/>
      <w:color w:val="990000"/>
      <w:sz w:val="32"/>
    </w:rPr>
  </w:style>
  <w:style w:type="paragraph" w:styleId="af">
    <w:name w:val="List Paragraph"/>
    <w:basedOn w:val="a0"/>
    <w:uiPriority w:val="34"/>
    <w:qFormat/>
    <w:rsid w:val="0037324B"/>
    <w:pPr>
      <w:ind w:left="720"/>
    </w:pPr>
  </w:style>
  <w:style w:type="paragraph" w:styleId="af0">
    <w:name w:val="footnote text"/>
    <w:basedOn w:val="a0"/>
    <w:link w:val="Char14"/>
    <w:rsid w:val="0037324B"/>
    <w:pPr>
      <w:spacing w:before="0"/>
    </w:pPr>
    <w:rPr>
      <w:sz w:val="20"/>
      <w:szCs w:val="20"/>
    </w:rPr>
  </w:style>
  <w:style w:type="character" w:customStyle="1" w:styleId="Char14">
    <w:name w:val="Κείμενο υποσημείωσης Char1"/>
    <w:link w:val="af0"/>
    <w:semiHidden/>
    <w:locked/>
    <w:rsid w:val="00522C3E"/>
    <w:rPr>
      <w:rFonts w:ascii="Arial Narrow" w:hAnsi="Arial Narrow" w:cs="Arial Narrow"/>
      <w:sz w:val="20"/>
      <w:szCs w:val="20"/>
      <w:lang w:eastAsia="ar-SA" w:bidi="ar-SA"/>
    </w:rPr>
  </w:style>
  <w:style w:type="paragraph" w:customStyle="1" w:styleId="15">
    <w:name w:val="Χάρτης εγγράφου1"/>
    <w:basedOn w:val="a0"/>
    <w:rsid w:val="0037324B"/>
    <w:pPr>
      <w:shd w:val="clear" w:color="auto" w:fill="000080"/>
    </w:pPr>
    <w:rPr>
      <w:rFonts w:ascii="Times New Roman" w:hAnsi="Times New Roman" w:cs="Times New Roman"/>
      <w:sz w:val="2"/>
      <w:szCs w:val="20"/>
    </w:rPr>
  </w:style>
  <w:style w:type="paragraph" w:customStyle="1" w:styleId="21">
    <w:name w:val="Λίστα με κουκκίδες 21"/>
    <w:basedOn w:val="a0"/>
    <w:rsid w:val="0037324B"/>
    <w:pPr>
      <w:numPr>
        <w:numId w:val="11"/>
      </w:numPr>
      <w:ind w:left="709" w:hanging="284"/>
    </w:pPr>
  </w:style>
  <w:style w:type="paragraph" w:customStyle="1" w:styleId="10">
    <w:name w:val="Λίστα με κουκκίδες1"/>
    <w:basedOn w:val="21"/>
    <w:rsid w:val="0037324B"/>
    <w:pPr>
      <w:numPr>
        <w:numId w:val="14"/>
      </w:numPr>
    </w:pPr>
  </w:style>
  <w:style w:type="paragraph" w:styleId="Web">
    <w:name w:val="Normal (Web)"/>
    <w:basedOn w:val="a0"/>
    <w:rsid w:val="0037324B"/>
    <w:pPr>
      <w:spacing w:before="280" w:after="280"/>
      <w:jc w:val="left"/>
    </w:pPr>
    <w:rPr>
      <w:rFonts w:ascii="Times New Roman" w:hAnsi="Times New Roman" w:cs="Times New Roman"/>
      <w:sz w:val="24"/>
    </w:rPr>
  </w:style>
  <w:style w:type="paragraph" w:customStyle="1" w:styleId="41">
    <w:name w:val="Λίστα με κουκκίδες 41"/>
    <w:basedOn w:val="a0"/>
    <w:rsid w:val="0037324B"/>
    <w:pPr>
      <w:numPr>
        <w:numId w:val="9"/>
      </w:numPr>
    </w:pPr>
  </w:style>
  <w:style w:type="paragraph" w:customStyle="1" w:styleId="16">
    <w:name w:val="Κείμενο σχολίου1"/>
    <w:basedOn w:val="a0"/>
    <w:rsid w:val="0037324B"/>
    <w:rPr>
      <w:sz w:val="20"/>
      <w:szCs w:val="20"/>
    </w:rPr>
  </w:style>
  <w:style w:type="paragraph" w:styleId="af1">
    <w:name w:val="annotation text"/>
    <w:basedOn w:val="a0"/>
    <w:link w:val="Char15"/>
    <w:semiHidden/>
    <w:rsid w:val="00F2305F"/>
    <w:rPr>
      <w:sz w:val="20"/>
      <w:szCs w:val="20"/>
    </w:rPr>
  </w:style>
  <w:style w:type="character" w:customStyle="1" w:styleId="Char15">
    <w:name w:val="Κείμενο σχολίου Char1"/>
    <w:link w:val="af1"/>
    <w:semiHidden/>
    <w:locked/>
    <w:rsid w:val="00522C3E"/>
    <w:rPr>
      <w:rFonts w:ascii="Arial Narrow" w:hAnsi="Arial Narrow" w:cs="Arial Narrow"/>
      <w:sz w:val="20"/>
      <w:szCs w:val="20"/>
      <w:lang w:eastAsia="ar-SA" w:bidi="ar-SA"/>
    </w:rPr>
  </w:style>
  <w:style w:type="paragraph" w:styleId="af2">
    <w:name w:val="annotation subject"/>
    <w:basedOn w:val="16"/>
    <w:next w:val="16"/>
    <w:link w:val="Char16"/>
    <w:rsid w:val="0037324B"/>
    <w:rPr>
      <w:b/>
      <w:bCs/>
    </w:rPr>
  </w:style>
  <w:style w:type="character" w:customStyle="1" w:styleId="Char16">
    <w:name w:val="Θέμα σχολίου Char1"/>
    <w:link w:val="af2"/>
    <w:semiHidden/>
    <w:locked/>
    <w:rsid w:val="00522C3E"/>
    <w:rPr>
      <w:rFonts w:ascii="Arial Narrow" w:hAnsi="Arial Narrow" w:cs="Arial Narrow"/>
      <w:b/>
      <w:bCs/>
      <w:sz w:val="20"/>
      <w:szCs w:val="20"/>
      <w:lang w:eastAsia="ar-SA" w:bidi="ar-SA"/>
    </w:rPr>
  </w:style>
  <w:style w:type="paragraph" w:customStyle="1" w:styleId="31">
    <w:name w:val="Λίστα με κουκκίδες 31"/>
    <w:basedOn w:val="21"/>
    <w:rsid w:val="0037324B"/>
    <w:pPr>
      <w:numPr>
        <w:numId w:val="13"/>
      </w:numPr>
      <w:ind w:left="993"/>
    </w:pPr>
    <w:rPr>
      <w:lang w:val="en-US"/>
    </w:rPr>
  </w:style>
  <w:style w:type="paragraph" w:styleId="af3">
    <w:name w:val="Title"/>
    <w:basedOn w:val="20"/>
    <w:next w:val="a0"/>
    <w:link w:val="Char17"/>
    <w:qFormat/>
    <w:rsid w:val="0037324B"/>
    <w:pPr>
      <w:numPr>
        <w:ilvl w:val="0"/>
        <w:numId w:val="0"/>
      </w:numPr>
      <w:ind w:left="425" w:hanging="425"/>
    </w:pPr>
    <w:rPr>
      <w:color w:val="990000"/>
      <w:sz w:val="28"/>
    </w:rPr>
  </w:style>
  <w:style w:type="character" w:customStyle="1" w:styleId="Char17">
    <w:name w:val="Τίτλος Char1"/>
    <w:link w:val="af3"/>
    <w:locked/>
    <w:rsid w:val="00522C3E"/>
    <w:rPr>
      <w:rFonts w:ascii="Cambria" w:hAnsi="Cambria" w:cs="Times New Roman"/>
      <w:b/>
      <w:bCs/>
      <w:kern w:val="28"/>
      <w:sz w:val="32"/>
      <w:szCs w:val="32"/>
      <w:lang w:eastAsia="ar-SA" w:bidi="ar-SA"/>
    </w:rPr>
  </w:style>
  <w:style w:type="paragraph" w:styleId="af4">
    <w:name w:val="Subtitle"/>
    <w:basedOn w:val="a8"/>
    <w:next w:val="a9"/>
    <w:link w:val="Charb"/>
    <w:qFormat/>
    <w:rsid w:val="0037324B"/>
    <w:pPr>
      <w:jc w:val="center"/>
    </w:pPr>
    <w:rPr>
      <w:i/>
      <w:iCs/>
    </w:rPr>
  </w:style>
  <w:style w:type="character" w:customStyle="1" w:styleId="Charb">
    <w:name w:val="Υπότιτλος Char"/>
    <w:link w:val="af4"/>
    <w:locked/>
    <w:rsid w:val="00522C3E"/>
    <w:rPr>
      <w:rFonts w:ascii="Cambria" w:hAnsi="Cambria" w:cs="Times New Roman"/>
      <w:sz w:val="24"/>
      <w:szCs w:val="24"/>
      <w:lang w:eastAsia="ar-SA" w:bidi="ar-SA"/>
    </w:rPr>
  </w:style>
  <w:style w:type="paragraph" w:styleId="af5">
    <w:name w:val="TOC Heading"/>
    <w:basedOn w:val="1"/>
    <w:next w:val="a0"/>
    <w:uiPriority w:val="99"/>
    <w:qFormat/>
    <w:rsid w:val="0037324B"/>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0"/>
    <w:next w:val="a0"/>
    <w:rsid w:val="0037324B"/>
    <w:pPr>
      <w:spacing w:after="100"/>
      <w:ind w:left="426" w:hanging="426"/>
    </w:pPr>
  </w:style>
  <w:style w:type="paragraph" w:customStyle="1" w:styleId="ListBulletables">
    <w:name w:val="List Bulle tables"/>
    <w:basedOn w:val="af"/>
    <w:rsid w:val="0037324B"/>
    <w:pPr>
      <w:numPr>
        <w:numId w:val="10"/>
      </w:numPr>
      <w:spacing w:before="0" w:after="60" w:line="264" w:lineRule="auto"/>
    </w:pPr>
    <w:rPr>
      <w:sz w:val="20"/>
      <w:szCs w:val="20"/>
    </w:rPr>
  </w:style>
  <w:style w:type="paragraph" w:customStyle="1" w:styleId="Default">
    <w:name w:val="Default"/>
    <w:rsid w:val="0037324B"/>
    <w:pPr>
      <w:suppressAutoHyphens/>
      <w:autoSpaceDE w:val="0"/>
    </w:pPr>
    <w:rPr>
      <w:rFonts w:ascii="EUAlbertina" w:hAnsi="EUAlbertina" w:cs="EUAlbertina"/>
      <w:color w:val="000000"/>
      <w:sz w:val="24"/>
      <w:szCs w:val="24"/>
      <w:lang w:eastAsia="ar-SA"/>
    </w:rPr>
  </w:style>
  <w:style w:type="paragraph" w:styleId="af6">
    <w:name w:val="Revision"/>
    <w:uiPriority w:val="99"/>
    <w:rsid w:val="0037324B"/>
    <w:pPr>
      <w:suppressAutoHyphens/>
    </w:pPr>
    <w:rPr>
      <w:rFonts w:ascii="Arial Narrow" w:hAnsi="Arial Narrow" w:cs="Arial Narrow"/>
      <w:sz w:val="22"/>
      <w:szCs w:val="24"/>
      <w:lang w:eastAsia="ar-SA"/>
    </w:rPr>
  </w:style>
  <w:style w:type="paragraph" w:customStyle="1" w:styleId="af7">
    <w:name w:val="Περιεχόμενα πίνακα"/>
    <w:basedOn w:val="a0"/>
    <w:rsid w:val="0037324B"/>
    <w:pPr>
      <w:suppressLineNumbers/>
    </w:pPr>
  </w:style>
  <w:style w:type="paragraph" w:customStyle="1" w:styleId="af8">
    <w:name w:val="Επικεφαλίδα πίνακα"/>
    <w:basedOn w:val="af7"/>
    <w:rsid w:val="0037324B"/>
    <w:pPr>
      <w:jc w:val="center"/>
    </w:pPr>
    <w:rPr>
      <w:b/>
      <w:bCs/>
    </w:rPr>
  </w:style>
  <w:style w:type="paragraph" w:styleId="a">
    <w:name w:val="List Bullet"/>
    <w:basedOn w:val="2"/>
    <w:link w:val="Char18"/>
    <w:uiPriority w:val="99"/>
    <w:rsid w:val="00D03D1C"/>
    <w:pPr>
      <w:numPr>
        <w:numId w:val="15"/>
      </w:numPr>
      <w:tabs>
        <w:tab w:val="left" w:pos="426"/>
      </w:tabs>
      <w:suppressAutoHyphens w:val="0"/>
    </w:pPr>
    <w:rPr>
      <w:rFonts w:cs="Times New Roman"/>
      <w:sz w:val="20"/>
      <w:lang w:eastAsia="el-GR"/>
    </w:rPr>
  </w:style>
  <w:style w:type="character" w:customStyle="1" w:styleId="Char18">
    <w:name w:val="Λίστα με κουκκίδες Char1"/>
    <w:link w:val="a"/>
    <w:uiPriority w:val="99"/>
    <w:locked/>
    <w:rsid w:val="00D03D1C"/>
    <w:rPr>
      <w:rFonts w:ascii="Arial Narrow" w:hAnsi="Arial Narrow"/>
      <w:szCs w:val="24"/>
    </w:rPr>
  </w:style>
  <w:style w:type="paragraph" w:styleId="2">
    <w:name w:val="List Bullet 2"/>
    <w:basedOn w:val="a0"/>
    <w:uiPriority w:val="99"/>
    <w:rsid w:val="00D03D1C"/>
    <w:pPr>
      <w:numPr>
        <w:numId w:val="5"/>
      </w:numPr>
      <w:tabs>
        <w:tab w:val="clear" w:pos="360"/>
        <w:tab w:val="num" w:pos="0"/>
      </w:tabs>
      <w:ind w:left="432" w:hanging="432"/>
    </w:pPr>
  </w:style>
  <w:style w:type="paragraph" w:customStyle="1" w:styleId="CharChar1CharCharCharCharCharCharCharCharCharCharCharChar">
    <w:name w:val="Char Char1 Char Char Char Char Char Char Char Char Char Char Char Char"/>
    <w:basedOn w:val="a0"/>
    <w:rsid w:val="00D03D1C"/>
    <w:pPr>
      <w:suppressAutoHyphens w:val="0"/>
      <w:spacing w:before="0" w:after="160" w:line="240" w:lineRule="exact"/>
      <w:jc w:val="left"/>
    </w:pPr>
    <w:rPr>
      <w:rFonts w:ascii="Verdana" w:hAnsi="Verdana" w:cs="Times New Roman"/>
      <w:sz w:val="20"/>
      <w:szCs w:val="20"/>
      <w:lang w:val="en-US" w:eastAsia="en-US"/>
    </w:rPr>
  </w:style>
  <w:style w:type="character" w:styleId="af9">
    <w:name w:val="page number"/>
    <w:rsid w:val="00D03D1C"/>
    <w:rPr>
      <w:rFonts w:cs="Times New Roman"/>
    </w:rPr>
  </w:style>
  <w:style w:type="table" w:styleId="afa">
    <w:name w:val="Table Grid"/>
    <w:basedOn w:val="a2"/>
    <w:rsid w:val="00E9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CharCharCharCharCharCharChar">
    <w:name w:val="Char Char1 Char Char Char Char Char Char Char Char Char Char Char Char Char Char Char Char Char Char"/>
    <w:basedOn w:val="a0"/>
    <w:uiPriority w:val="99"/>
    <w:rsid w:val="00E907D3"/>
    <w:pPr>
      <w:suppressAutoHyphens w:val="0"/>
      <w:autoSpaceDE w:val="0"/>
      <w:autoSpaceDN w:val="0"/>
      <w:adjustRightInd w:val="0"/>
      <w:spacing w:before="0" w:after="160" w:line="240" w:lineRule="exact"/>
      <w:jc w:val="left"/>
    </w:pPr>
    <w:rPr>
      <w:rFonts w:ascii="Verdana" w:hAnsi="Verdana" w:cs="Times New Roman"/>
      <w:sz w:val="20"/>
      <w:szCs w:val="20"/>
      <w:lang w:val="en-US" w:eastAsia="en-US"/>
    </w:rPr>
  </w:style>
  <w:style w:type="character" w:styleId="afb">
    <w:name w:val="annotation reference"/>
    <w:semiHidden/>
    <w:locked/>
    <w:rsid w:val="00E907D3"/>
    <w:rPr>
      <w:rFonts w:cs="Times New Roman"/>
      <w:sz w:val="16"/>
    </w:rPr>
  </w:style>
  <w:style w:type="character" w:customStyle="1" w:styleId="CharChar">
    <w:name w:val="Char Char"/>
    <w:uiPriority w:val="99"/>
    <w:locked/>
    <w:rsid w:val="00E907D3"/>
    <w:rPr>
      <w:rFonts w:ascii="Arial Narrow" w:hAnsi="Arial Narrow"/>
      <w:sz w:val="24"/>
      <w:lang w:val="el-GR" w:eastAsia="el-GR"/>
    </w:rPr>
  </w:style>
  <w:style w:type="character" w:customStyle="1" w:styleId="CharChar3">
    <w:name w:val="Char Char3"/>
    <w:uiPriority w:val="99"/>
    <w:semiHidden/>
    <w:locked/>
    <w:rsid w:val="00E907D3"/>
    <w:rPr>
      <w:lang w:val="el-GR" w:eastAsia="el-GR"/>
    </w:rPr>
  </w:style>
  <w:style w:type="character" w:customStyle="1" w:styleId="Char19">
    <w:name w:val="Τίτλος Μελέτης Char1"/>
    <w:aliases w:val="Body Text1 Char1,contents Char1,body text Char1,heading_txt Char1,bodytxy2 Char1,Body Text - Level 2 Char1,bt Char1,??2 Char1,Oracle Response Char1,sp Char1,sbs Char1,block text Char1,1 Char1,bt4 Char1,body text4 Char1,bt5 Char1"/>
    <w:uiPriority w:val="99"/>
    <w:locked/>
    <w:rsid w:val="00E907D3"/>
    <w:rPr>
      <w:rFonts w:eastAsia="Times New Roman"/>
      <w:sz w:val="22"/>
      <w:lang w:val="en-US" w:eastAsia="en-US"/>
    </w:rPr>
  </w:style>
  <w:style w:type="character" w:customStyle="1" w:styleId="CharChar1">
    <w:name w:val="Char Char1"/>
    <w:uiPriority w:val="99"/>
    <w:semiHidden/>
    <w:locked/>
    <w:rsid w:val="00E907D3"/>
    <w:rPr>
      <w:lang w:val="el-GR" w:eastAsia="el-GR"/>
    </w:rPr>
  </w:style>
  <w:style w:type="character" w:styleId="afc">
    <w:name w:val="footnote reference"/>
    <w:semiHidden/>
    <w:locked/>
    <w:rsid w:val="00E907D3"/>
    <w:rPr>
      <w:rFonts w:cs="Times New Roman"/>
      <w:vertAlign w:val="superscript"/>
    </w:rPr>
  </w:style>
  <w:style w:type="character" w:customStyle="1" w:styleId="CharChar2">
    <w:name w:val="Char Char2"/>
    <w:uiPriority w:val="99"/>
    <w:semiHidden/>
    <w:locked/>
    <w:rsid w:val="00E907D3"/>
    <w:rPr>
      <w:lang w:val="el-GR" w:eastAsia="el-GR"/>
    </w:rPr>
  </w:style>
  <w:style w:type="character" w:styleId="afd">
    <w:name w:val="Emphasis"/>
    <w:uiPriority w:val="99"/>
    <w:qFormat/>
    <w:locked/>
    <w:rsid w:val="00A7374A"/>
    <w:rPr>
      <w:rFonts w:cs="Times New Roman"/>
      <w:i/>
      <w:iCs/>
    </w:rPr>
  </w:style>
  <w:style w:type="paragraph" w:customStyle="1" w:styleId="17">
    <w:name w:val="Παράγραφος λίστας1"/>
    <w:basedOn w:val="a0"/>
    <w:rsid w:val="00841EB3"/>
    <w:pPr>
      <w:ind w:left="720"/>
    </w:pPr>
  </w:style>
  <w:style w:type="paragraph" w:customStyle="1" w:styleId="18">
    <w:name w:val="Επικεφαλίδα ΠΠ1"/>
    <w:basedOn w:val="1"/>
    <w:next w:val="a0"/>
    <w:rsid w:val="00841EB3"/>
    <w:pPr>
      <w:numPr>
        <w:numId w:val="0"/>
      </w:numPr>
      <w:shd w:val="clear" w:color="auto" w:fill="auto"/>
      <w:spacing w:before="480" w:line="276" w:lineRule="auto"/>
      <w:jc w:val="left"/>
    </w:pPr>
    <w:rPr>
      <w:rFonts w:ascii="Cambria" w:hAnsi="Cambria" w:cs="Cambria"/>
      <w:color w:val="365F91"/>
      <w:lang w:val="en-US"/>
    </w:rPr>
  </w:style>
  <w:style w:type="paragraph" w:customStyle="1" w:styleId="19">
    <w:name w:val="Αναθεώρηση1"/>
    <w:rsid w:val="00841EB3"/>
    <w:pPr>
      <w:suppressAutoHyphens/>
    </w:pPr>
    <w:rPr>
      <w:rFonts w:ascii="Arial Narrow" w:hAnsi="Arial Narrow" w:cs="Arial Narrow"/>
      <w:sz w:val="22"/>
      <w:szCs w:val="24"/>
      <w:lang w:eastAsia="ar-SA"/>
    </w:rPr>
  </w:style>
  <w:style w:type="paragraph" w:customStyle="1" w:styleId="CharChar1CharCharCharCharCharCharCharCharCharCharCharCharCharCharCharCharCharChar0">
    <w:name w:val="Char Char1 Char Char Char Char Char Char Char Char Char Char Char Char Char Char Char Char Char Char"/>
    <w:basedOn w:val="a0"/>
    <w:rsid w:val="00841EB3"/>
    <w:pPr>
      <w:suppressAutoHyphens w:val="0"/>
      <w:autoSpaceDE w:val="0"/>
      <w:autoSpaceDN w:val="0"/>
      <w:adjustRightInd w:val="0"/>
      <w:spacing w:before="0" w:after="160" w:line="240" w:lineRule="exact"/>
      <w:jc w:val="left"/>
    </w:pPr>
    <w:rPr>
      <w:rFonts w:ascii="Verdana" w:hAnsi="Verdana" w:cs="Times New Roman"/>
      <w:sz w:val="20"/>
      <w:szCs w:val="20"/>
      <w:lang w:val="en-US" w:eastAsia="en-US"/>
    </w:rPr>
  </w:style>
  <w:style w:type="character" w:customStyle="1" w:styleId="CharChar0">
    <w:name w:val="Char Char"/>
    <w:locked/>
    <w:rsid w:val="00841EB3"/>
    <w:rPr>
      <w:rFonts w:ascii="Arial Narrow" w:eastAsia="Calibri" w:hAnsi="Arial Narrow"/>
      <w:szCs w:val="24"/>
      <w:lang w:val="el-GR" w:eastAsia="el-GR" w:bidi="ar-SA"/>
    </w:rPr>
  </w:style>
  <w:style w:type="character" w:customStyle="1" w:styleId="CharChar30">
    <w:name w:val="Char Char3"/>
    <w:semiHidden/>
    <w:locked/>
    <w:rsid w:val="00841EB3"/>
    <w:rPr>
      <w:lang w:val="el-GR" w:eastAsia="el-GR" w:bidi="ar-SA"/>
    </w:rPr>
  </w:style>
  <w:style w:type="character" w:customStyle="1" w:styleId="CharChar10">
    <w:name w:val="Char Char1"/>
    <w:semiHidden/>
    <w:locked/>
    <w:rsid w:val="00841EB3"/>
    <w:rPr>
      <w:lang w:val="el-GR" w:eastAsia="el-GR" w:bidi="ar-SA"/>
    </w:rPr>
  </w:style>
  <w:style w:type="character" w:customStyle="1" w:styleId="CharChar20">
    <w:name w:val="Char Char2"/>
    <w:semiHidden/>
    <w:locked/>
    <w:rsid w:val="00841EB3"/>
    <w:rPr>
      <w:lang w:val="el-GR" w:eastAsia="el-GR" w:bidi="ar-SA"/>
    </w:rPr>
  </w:style>
  <w:style w:type="paragraph" w:customStyle="1" w:styleId="KRITHRIA">
    <w:name w:val="KRITHRIA"/>
    <w:basedOn w:val="a0"/>
    <w:link w:val="KRITHRIAChar"/>
    <w:qFormat/>
    <w:rsid w:val="00841EB3"/>
    <w:pPr>
      <w:spacing w:line="360" w:lineRule="auto"/>
      <w:jc w:val="center"/>
    </w:pPr>
    <w:rPr>
      <w:rFonts w:ascii="Verdana" w:hAnsi="Verdana"/>
      <w:b/>
      <w:bCs/>
      <w:szCs w:val="22"/>
    </w:rPr>
  </w:style>
  <w:style w:type="character" w:customStyle="1" w:styleId="KRITHRIAChar">
    <w:name w:val="KRITHRIA Char"/>
    <w:link w:val="KRITHRIA"/>
    <w:rsid w:val="00841EB3"/>
    <w:rPr>
      <w:rFonts w:ascii="Verdana" w:hAnsi="Verdana" w:cs="Arial Narrow"/>
      <w:b/>
      <w:bCs/>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2413597">
      <w:bodyDiv w:val="1"/>
      <w:marLeft w:val="0"/>
      <w:marRight w:val="0"/>
      <w:marTop w:val="0"/>
      <w:marBottom w:val="0"/>
      <w:divBdr>
        <w:top w:val="none" w:sz="0" w:space="0" w:color="auto"/>
        <w:left w:val="none" w:sz="0" w:space="0" w:color="auto"/>
        <w:bottom w:val="none" w:sz="0" w:space="0" w:color="auto"/>
        <w:right w:val="none" w:sz="0" w:space="0" w:color="auto"/>
      </w:divBdr>
      <w:divsChild>
        <w:div w:id="189674357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382D8-8436-4539-B413-C7A96DE64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3803</Words>
  <Characters>24609</Characters>
  <Application>Microsoft Office Word</Application>
  <DocSecurity>0</DocSecurity>
  <Lines>205</Lines>
  <Paragraphs>56</Paragraphs>
  <ScaleCrop>false</ScaleCrop>
  <HeadingPairs>
    <vt:vector size="2" baseType="variant">
      <vt:variant>
        <vt:lpstr>Τίτλος</vt:lpstr>
      </vt:variant>
      <vt:variant>
        <vt:i4>1</vt:i4>
      </vt:variant>
    </vt:vector>
  </HeadingPairs>
  <TitlesOfParts>
    <vt:vector size="1" baseType="lpstr">
      <vt:lpstr>ΠΙΝΑΚΑΣ ΠΕΡΙΕΧΟΜΕΝΩΝ</vt:lpstr>
    </vt:vector>
  </TitlesOfParts>
  <Company>Hewlett-Packard Company</Company>
  <LinksUpToDate>false</LinksUpToDate>
  <CharactersWithSpaces>28356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Ισιδώρα Νικολοπούλου</cp:lastModifiedBy>
  <cp:revision>4</cp:revision>
  <cp:lastPrinted>2016-10-03T10:46:00Z</cp:lastPrinted>
  <dcterms:created xsi:type="dcterms:W3CDTF">2020-01-08T12:07:00Z</dcterms:created>
  <dcterms:modified xsi:type="dcterms:W3CDTF">2020-01-08T12:21:00Z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